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D69FE" w14:textId="347CD5AF" w:rsidR="00067150" w:rsidRDefault="001F4BE9">
      <w:pPr>
        <w:pStyle w:val="a3"/>
        <w:ind w:left="0" w:firstLine="0"/>
        <w:rPr>
          <w:sz w:val="26"/>
        </w:rPr>
      </w:pPr>
      <w:r w:rsidRPr="001F4BE9">
        <w:rPr>
          <w:bCs/>
          <w:noProof/>
          <w:sz w:val="28"/>
          <w:szCs w:val="28"/>
          <w:lang w:eastAsia="ru-RU"/>
        </w:rPr>
        <w:drawing>
          <wp:inline distT="0" distB="0" distL="0" distR="0" wp14:anchorId="6D95A3FF" wp14:editId="50801320">
            <wp:extent cx="9791700" cy="694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096B" w14:textId="77777777" w:rsidR="00067150" w:rsidRDefault="00087DA2" w:rsidP="007B419C">
      <w:pPr>
        <w:pStyle w:val="21"/>
        <w:spacing w:before="79"/>
        <w:ind w:left="0" w:right="31"/>
        <w:jc w:val="center"/>
      </w:pPr>
      <w:r>
        <w:rPr>
          <w:spacing w:val="-3"/>
        </w:rPr>
        <w:lastRenderedPageBreak/>
        <w:t>ПОЯСНИТЕЛЬНАЯ</w:t>
      </w:r>
      <w:r>
        <w:rPr>
          <w:spacing w:val="-16"/>
        </w:rPr>
        <w:t xml:space="preserve"> </w:t>
      </w:r>
      <w:r>
        <w:t>ЗАПИСКА</w:t>
      </w:r>
    </w:p>
    <w:p w14:paraId="42FE2709" w14:textId="77777777" w:rsidR="00067150" w:rsidRDefault="00067150">
      <w:pPr>
        <w:pStyle w:val="a3"/>
        <w:spacing w:before="1"/>
        <w:ind w:left="0" w:firstLine="0"/>
        <w:rPr>
          <w:b/>
        </w:rPr>
      </w:pPr>
    </w:p>
    <w:p w14:paraId="2B2C63F4" w14:textId="77777777" w:rsidR="00036E6B" w:rsidRDefault="00087DA2" w:rsidP="00036E6B">
      <w:pPr>
        <w:spacing w:before="1" w:line="228" w:lineRule="exact"/>
        <w:ind w:left="495"/>
        <w:jc w:val="both"/>
        <w:rPr>
          <w:b/>
          <w:sz w:val="20"/>
        </w:rPr>
      </w:pPr>
      <w:r>
        <w:rPr>
          <w:b/>
          <w:sz w:val="20"/>
        </w:rPr>
        <w:t>Рабочая</w:t>
      </w:r>
      <w:r>
        <w:rPr>
          <w:b/>
          <w:spacing w:val="-14"/>
          <w:sz w:val="20"/>
        </w:rPr>
        <w:t xml:space="preserve"> </w:t>
      </w:r>
      <w:r>
        <w:rPr>
          <w:b/>
          <w:spacing w:val="-3"/>
          <w:sz w:val="20"/>
        </w:rPr>
        <w:t>программа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3"/>
          <w:sz w:val="20"/>
        </w:rPr>
        <w:t xml:space="preserve"> </w:t>
      </w:r>
      <w:r>
        <w:rPr>
          <w:b/>
          <w:spacing w:val="-3"/>
          <w:sz w:val="20"/>
        </w:rPr>
        <w:t>обществознанию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класса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(профильный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уровень)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разработана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основе:</w:t>
      </w:r>
    </w:p>
    <w:p w14:paraId="61035FC1" w14:textId="77777777" w:rsidR="00067150" w:rsidRPr="00036E6B" w:rsidRDefault="00036E6B" w:rsidP="008C5540">
      <w:pPr>
        <w:spacing w:before="1" w:line="228" w:lineRule="exact"/>
        <w:ind w:left="142" w:right="456" w:firstLine="353"/>
        <w:jc w:val="both"/>
        <w:rPr>
          <w:b/>
          <w:sz w:val="20"/>
        </w:rPr>
      </w:pPr>
      <w:r w:rsidRPr="00036E6B">
        <w:rPr>
          <w:sz w:val="20"/>
        </w:rPr>
        <w:t>федерального компонента государственного стандарта среднего (полного) общего образования в соответстви</w:t>
      </w:r>
      <w:r>
        <w:rPr>
          <w:sz w:val="20"/>
        </w:rPr>
        <w:t xml:space="preserve">и с </w:t>
      </w:r>
      <w:r w:rsidRPr="00036E6B">
        <w:rPr>
          <w:sz w:val="20"/>
        </w:rPr>
        <w:t xml:space="preserve">требованиями Федерального государственного образовательного стандарта основного общего образования, утверждённого приказом Минпросвещения России №287 от 31 мая 2021 года, Федерального закона от 26 мая 2021 г. N 144-ФЗ "О внесении изменений в Федеральный закон "Об образовании в Российской Федерации"".. </w:t>
      </w:r>
      <w:r w:rsidR="00087DA2" w:rsidRPr="00036E6B">
        <w:rPr>
          <w:sz w:val="20"/>
        </w:rPr>
        <w:t>Примерной основной образовательной программы среднего общего образования по обществознанию на базовом уровне (одобрена решением федерального учебно- методического объединения по общему образованию, протокол от 28 июня 2016г.</w:t>
      </w:r>
      <w:r w:rsidR="00087DA2" w:rsidRPr="00036E6B">
        <w:rPr>
          <w:spacing w:val="-4"/>
          <w:sz w:val="20"/>
        </w:rPr>
        <w:t xml:space="preserve"> </w:t>
      </w:r>
      <w:r w:rsidR="00087DA2" w:rsidRPr="00036E6B">
        <w:rPr>
          <w:sz w:val="20"/>
        </w:rPr>
        <w:t>№2/16-з):</w:t>
      </w:r>
    </w:p>
    <w:p w14:paraId="597D6054" w14:textId="77777777" w:rsidR="00067150" w:rsidRDefault="00087DA2">
      <w:pPr>
        <w:pStyle w:val="a5"/>
        <w:numPr>
          <w:ilvl w:val="0"/>
          <w:numId w:val="3"/>
        </w:numPr>
        <w:tabs>
          <w:tab w:val="left" w:pos="756"/>
        </w:tabs>
        <w:ind w:right="552" w:firstLine="283"/>
        <w:jc w:val="both"/>
        <w:rPr>
          <w:sz w:val="20"/>
        </w:rPr>
      </w:pPr>
      <w:r>
        <w:rPr>
          <w:sz w:val="20"/>
        </w:rPr>
        <w:t xml:space="preserve">с учетом авторской программы </w:t>
      </w:r>
      <w:proofErr w:type="spellStart"/>
      <w:r>
        <w:rPr>
          <w:sz w:val="20"/>
        </w:rPr>
        <w:t>Л.Н.Боголюбова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А.Ю.Лазебниковой</w:t>
      </w:r>
      <w:proofErr w:type="spellEnd"/>
      <w:r>
        <w:rPr>
          <w:sz w:val="20"/>
        </w:rPr>
        <w:t xml:space="preserve"> (Обществознание. Поурочные разработки.10 класс. Пособие для учителей общеобразовательных организаций (базовый уровень).-М.: Просвещение,</w:t>
      </w:r>
      <w:r>
        <w:rPr>
          <w:spacing w:val="-2"/>
          <w:sz w:val="20"/>
        </w:rPr>
        <w:t xml:space="preserve"> </w:t>
      </w:r>
      <w:r w:rsidR="008C5540">
        <w:rPr>
          <w:sz w:val="20"/>
        </w:rPr>
        <w:t>2020</w:t>
      </w:r>
    </w:p>
    <w:p w14:paraId="39E561F7" w14:textId="77777777" w:rsidR="00067150" w:rsidRPr="008C5540" w:rsidRDefault="00087DA2" w:rsidP="008C5540">
      <w:pPr>
        <w:pStyle w:val="a5"/>
        <w:numPr>
          <w:ilvl w:val="0"/>
          <w:numId w:val="3"/>
        </w:numPr>
        <w:tabs>
          <w:tab w:val="left" w:pos="679"/>
        </w:tabs>
        <w:ind w:right="549" w:firstLine="283"/>
        <w:jc w:val="both"/>
        <w:rPr>
          <w:sz w:val="20"/>
        </w:rPr>
      </w:pPr>
      <w:r>
        <w:rPr>
          <w:sz w:val="20"/>
        </w:rPr>
        <w:t>Федерального перечня учебников, рекомендованных (допущенных) Министерством образования и науки к использованию в образовательном процессе в Общеобр</w:t>
      </w:r>
      <w:r w:rsidR="008C5540">
        <w:rPr>
          <w:sz w:val="20"/>
        </w:rPr>
        <w:t>азовательных учреждениях на 2021-2023</w:t>
      </w:r>
      <w:r>
        <w:rPr>
          <w:sz w:val="20"/>
        </w:rPr>
        <w:t xml:space="preserve"> учебный год. (Приказ Министерства образ</w:t>
      </w:r>
      <w:r w:rsidR="008C5540">
        <w:rPr>
          <w:sz w:val="20"/>
        </w:rPr>
        <w:t>ования и науки РФ от 5 июля 2022</w:t>
      </w:r>
      <w:r>
        <w:rPr>
          <w:sz w:val="20"/>
        </w:rPr>
        <w:t xml:space="preserve"> г. № 629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</w:t>
      </w:r>
      <w:r w:rsidR="008C5540">
        <w:rPr>
          <w:sz w:val="20"/>
        </w:rPr>
        <w:t>йской Федерации от 31 марта 2022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 w:rsidR="008C5540">
        <w:rPr>
          <w:sz w:val="20"/>
        </w:rPr>
        <w:t xml:space="preserve"> </w:t>
      </w:r>
      <w:r>
        <w:t>№ 253”)</w:t>
      </w:r>
    </w:p>
    <w:p w14:paraId="2FEC0657" w14:textId="77777777" w:rsidR="009B1D74" w:rsidRDefault="009B1D74" w:rsidP="009B1D74">
      <w:pPr>
        <w:pStyle w:val="a3"/>
        <w:ind w:left="212" w:firstLine="214"/>
        <w:jc w:val="both"/>
      </w:pPr>
      <w:r>
        <w:t xml:space="preserve">- Основная образовательная программа МБОУ </w:t>
      </w:r>
      <w:r w:rsidR="008C5540">
        <w:t xml:space="preserve">СОШ №1 </w:t>
      </w:r>
      <w:proofErr w:type="spellStart"/>
      <w:r w:rsidR="008C5540">
        <w:t>с.п</w:t>
      </w:r>
      <w:proofErr w:type="spellEnd"/>
      <w:r w:rsidR="008C5540">
        <w:t>. «Село Хурба» на 2022-2023</w:t>
      </w:r>
      <w:r>
        <w:t xml:space="preserve"> учебный год;</w:t>
      </w:r>
    </w:p>
    <w:p w14:paraId="0CBC07A2" w14:textId="77777777" w:rsidR="009B1D74" w:rsidRDefault="009B1D74" w:rsidP="009B1D74">
      <w:pPr>
        <w:pStyle w:val="a3"/>
        <w:ind w:left="212" w:firstLine="214"/>
        <w:jc w:val="both"/>
      </w:pPr>
      <w:r>
        <w:t xml:space="preserve">- Положение о рабочей программе учителя МБОУ </w:t>
      </w:r>
      <w:r w:rsidR="008C5540">
        <w:t xml:space="preserve">СОШ №1 </w:t>
      </w:r>
      <w:proofErr w:type="spellStart"/>
      <w:r w:rsidR="008C5540">
        <w:t>с.п</w:t>
      </w:r>
      <w:proofErr w:type="spellEnd"/>
      <w:r w:rsidR="008C5540">
        <w:t>. «Село Хурба» на 2022-2023</w:t>
      </w:r>
      <w:r>
        <w:t xml:space="preserve"> учебный год;</w:t>
      </w:r>
    </w:p>
    <w:p w14:paraId="247D8508" w14:textId="77777777" w:rsidR="00067150" w:rsidRDefault="00087DA2">
      <w:pPr>
        <w:pStyle w:val="21"/>
        <w:spacing w:before="3" w:line="228" w:lineRule="exact"/>
        <w:jc w:val="both"/>
      </w:pPr>
      <w:r>
        <w:t>Рабочая программа ориентирована на использование учебника:</w:t>
      </w:r>
    </w:p>
    <w:p w14:paraId="7E6539B4" w14:textId="77777777" w:rsidR="00067150" w:rsidRDefault="00087DA2">
      <w:pPr>
        <w:pStyle w:val="a5"/>
        <w:numPr>
          <w:ilvl w:val="0"/>
          <w:numId w:val="2"/>
        </w:numPr>
        <w:tabs>
          <w:tab w:val="left" w:pos="648"/>
        </w:tabs>
        <w:spacing w:line="228" w:lineRule="exact"/>
        <w:ind w:hanging="153"/>
        <w:jc w:val="both"/>
        <w:rPr>
          <w:sz w:val="20"/>
        </w:rPr>
      </w:pPr>
      <w:r>
        <w:rPr>
          <w:sz w:val="20"/>
        </w:rPr>
        <w:t xml:space="preserve">Обществознание.10класс: учебник для общеобразовательных организаций: базовый уровень./под </w:t>
      </w:r>
      <w:proofErr w:type="spellStart"/>
      <w:r>
        <w:rPr>
          <w:sz w:val="20"/>
        </w:rPr>
        <w:t>ред.Л.Н.Боголюбова</w:t>
      </w:r>
      <w:proofErr w:type="spellEnd"/>
      <w:r>
        <w:rPr>
          <w:sz w:val="20"/>
        </w:rPr>
        <w:t>/ - М.: Просвещение,</w:t>
      </w:r>
      <w:r>
        <w:rPr>
          <w:spacing w:val="-1"/>
          <w:sz w:val="20"/>
        </w:rPr>
        <w:t xml:space="preserve"> </w:t>
      </w:r>
      <w:r w:rsidR="008C5540">
        <w:rPr>
          <w:sz w:val="20"/>
        </w:rPr>
        <w:t>2020</w:t>
      </w:r>
    </w:p>
    <w:p w14:paraId="0C639845" w14:textId="77777777" w:rsidR="00067150" w:rsidRDefault="00087DA2">
      <w:pPr>
        <w:pStyle w:val="a5"/>
        <w:numPr>
          <w:ilvl w:val="0"/>
          <w:numId w:val="2"/>
        </w:numPr>
        <w:tabs>
          <w:tab w:val="left" w:pos="695"/>
        </w:tabs>
        <w:spacing w:line="229" w:lineRule="exact"/>
        <w:ind w:left="694" w:hanging="200"/>
        <w:jc w:val="both"/>
        <w:rPr>
          <w:sz w:val="20"/>
        </w:rPr>
      </w:pPr>
      <w:r>
        <w:rPr>
          <w:sz w:val="20"/>
        </w:rPr>
        <w:t xml:space="preserve">Тетрадь – тренажер.10 класс О.А. Котова, </w:t>
      </w:r>
      <w:proofErr w:type="spellStart"/>
      <w:r>
        <w:rPr>
          <w:sz w:val="20"/>
        </w:rPr>
        <w:t>Т.Е.Лискова</w:t>
      </w:r>
      <w:proofErr w:type="spellEnd"/>
      <w:r>
        <w:rPr>
          <w:sz w:val="20"/>
        </w:rPr>
        <w:t xml:space="preserve">. </w:t>
      </w:r>
      <w:r w:rsidR="00CF6F95">
        <w:rPr>
          <w:sz w:val="20"/>
        </w:rPr>
        <w:t>Обществознание.-М. Просвещение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 w:rsidR="008C5540">
        <w:rPr>
          <w:sz w:val="20"/>
        </w:rPr>
        <w:t>2021</w:t>
      </w:r>
    </w:p>
    <w:p w14:paraId="63D53581" w14:textId="77777777" w:rsidR="00067150" w:rsidRDefault="00087DA2">
      <w:pPr>
        <w:pStyle w:val="a5"/>
        <w:numPr>
          <w:ilvl w:val="0"/>
          <w:numId w:val="2"/>
        </w:numPr>
        <w:tabs>
          <w:tab w:val="left" w:pos="697"/>
        </w:tabs>
        <w:spacing w:line="229" w:lineRule="exact"/>
        <w:ind w:left="697" w:hanging="202"/>
        <w:jc w:val="both"/>
        <w:rPr>
          <w:sz w:val="20"/>
        </w:rPr>
      </w:pPr>
      <w:r>
        <w:rPr>
          <w:sz w:val="20"/>
        </w:rPr>
        <w:t xml:space="preserve">Поурочные </w:t>
      </w:r>
      <w:r w:rsidR="008C5540">
        <w:rPr>
          <w:sz w:val="20"/>
        </w:rPr>
        <w:t>разработки. Обществознание</w:t>
      </w:r>
      <w:r>
        <w:rPr>
          <w:sz w:val="20"/>
        </w:rPr>
        <w:t>.10класс.Пособие для учителей общеобразоват. организаций.-М.: Просвещение,</w:t>
      </w:r>
      <w:r>
        <w:rPr>
          <w:spacing w:val="-3"/>
          <w:sz w:val="20"/>
        </w:rPr>
        <w:t xml:space="preserve"> </w:t>
      </w:r>
      <w:r w:rsidR="008C5540">
        <w:rPr>
          <w:sz w:val="20"/>
        </w:rPr>
        <w:t>2020</w:t>
      </w:r>
    </w:p>
    <w:p w14:paraId="057276AD" w14:textId="77777777" w:rsidR="00067150" w:rsidRDefault="00087DA2">
      <w:pPr>
        <w:pStyle w:val="21"/>
        <w:spacing w:before="5" w:line="228" w:lineRule="exact"/>
      </w:pPr>
      <w:r>
        <w:t>Описание места предмета в учебном плане:</w:t>
      </w:r>
    </w:p>
    <w:p w14:paraId="133F720A" w14:textId="77777777" w:rsidR="00067150" w:rsidRDefault="00087DA2">
      <w:pPr>
        <w:pStyle w:val="a3"/>
        <w:ind w:left="212" w:right="564" w:firstLine="283"/>
      </w:pPr>
      <w:r>
        <w:t>В соответствии с образовательной программой школы, рабочая программа по обществознанию рассчитана на 68 часов в год при 2 часах в неделю (34 учебных недели).</w:t>
      </w:r>
    </w:p>
    <w:p w14:paraId="04069D0A" w14:textId="77777777" w:rsidR="00067150" w:rsidRDefault="00087DA2">
      <w:pPr>
        <w:pStyle w:val="21"/>
        <w:spacing w:before="4"/>
      </w:pPr>
      <w:r>
        <w:t>Планируемые результаты освоения учебного предмета:</w:t>
      </w:r>
    </w:p>
    <w:p w14:paraId="0CC32CFA" w14:textId="77777777" w:rsidR="00067150" w:rsidRDefault="00087DA2">
      <w:pPr>
        <w:spacing w:line="227" w:lineRule="exact"/>
        <w:ind w:left="495"/>
        <w:rPr>
          <w:b/>
          <w:sz w:val="20"/>
        </w:rPr>
      </w:pPr>
      <w:r>
        <w:rPr>
          <w:b/>
          <w:sz w:val="20"/>
        </w:rPr>
        <w:t>Личностные результаты:</w:t>
      </w:r>
    </w:p>
    <w:p w14:paraId="36A129F8" w14:textId="77777777" w:rsidR="00067150" w:rsidRDefault="00087DA2">
      <w:pPr>
        <w:pStyle w:val="a5"/>
        <w:numPr>
          <w:ilvl w:val="0"/>
          <w:numId w:val="3"/>
        </w:numPr>
        <w:tabs>
          <w:tab w:val="left" w:pos="621"/>
        </w:tabs>
        <w:ind w:right="554" w:firstLine="283"/>
        <w:jc w:val="both"/>
        <w:rPr>
          <w:sz w:val="20"/>
        </w:rPr>
      </w:pPr>
      <w:r>
        <w:rPr>
          <w:sz w:val="20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14:paraId="5FD3DCF1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2" w:firstLine="283"/>
        <w:jc w:val="both"/>
        <w:rPr>
          <w:sz w:val="20"/>
        </w:rPr>
      </w:pPr>
      <w:r>
        <w:rPr>
          <w:sz w:val="20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</w:t>
      </w:r>
    </w:p>
    <w:p w14:paraId="5DCFFF30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2" w:firstLine="283"/>
        <w:jc w:val="both"/>
        <w:rPr>
          <w:sz w:val="20"/>
        </w:rPr>
      </w:pPr>
      <w:r>
        <w:rPr>
          <w:sz w:val="20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здоровью;</w:t>
      </w:r>
    </w:p>
    <w:p w14:paraId="0F7DB506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line="228" w:lineRule="exact"/>
        <w:ind w:left="920" w:hanging="426"/>
        <w:jc w:val="both"/>
        <w:rPr>
          <w:sz w:val="20"/>
        </w:rPr>
      </w:pPr>
      <w:r>
        <w:rPr>
          <w:sz w:val="20"/>
        </w:rPr>
        <w:t>неприятие вредных привычек: курения, употребления алкоголя,</w:t>
      </w:r>
      <w:r>
        <w:rPr>
          <w:spacing w:val="5"/>
          <w:sz w:val="20"/>
        </w:rPr>
        <w:t xml:space="preserve"> </w:t>
      </w:r>
      <w:r>
        <w:rPr>
          <w:sz w:val="20"/>
        </w:rPr>
        <w:t>наркотиков.</w:t>
      </w:r>
    </w:p>
    <w:p w14:paraId="64965FD3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3" w:firstLine="283"/>
        <w:jc w:val="both"/>
        <w:rPr>
          <w:sz w:val="20"/>
        </w:rPr>
      </w:pPr>
      <w:r>
        <w:rPr>
          <w:sz w:val="20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</w:t>
      </w:r>
      <w:r>
        <w:rPr>
          <w:spacing w:val="3"/>
          <w:sz w:val="20"/>
        </w:rPr>
        <w:t xml:space="preserve"> </w:t>
      </w:r>
      <w:r>
        <w:rPr>
          <w:sz w:val="20"/>
        </w:rPr>
        <w:t>защите;</w:t>
      </w:r>
    </w:p>
    <w:p w14:paraId="77E707C7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before="1"/>
        <w:ind w:right="553" w:firstLine="283"/>
        <w:jc w:val="both"/>
        <w:rPr>
          <w:sz w:val="20"/>
        </w:rPr>
      </w:pPr>
      <w:r>
        <w:rPr>
          <w:sz w:val="20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</w:t>
      </w:r>
      <w:r>
        <w:rPr>
          <w:spacing w:val="8"/>
          <w:sz w:val="20"/>
        </w:rPr>
        <w:t xml:space="preserve"> </w:t>
      </w:r>
      <w:r>
        <w:rPr>
          <w:sz w:val="20"/>
        </w:rPr>
        <w:t>гимн);</w:t>
      </w:r>
    </w:p>
    <w:p w14:paraId="75224D3C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line="229" w:lineRule="exact"/>
        <w:ind w:left="920" w:hanging="426"/>
        <w:jc w:val="both"/>
        <w:rPr>
          <w:sz w:val="20"/>
        </w:rPr>
      </w:pPr>
      <w:r>
        <w:rPr>
          <w:sz w:val="20"/>
        </w:rPr>
        <w:t>воспитание уважения к культуре, языкам, традициям и обычаям народов, проживающих в 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Федерации.</w:t>
      </w:r>
    </w:p>
    <w:p w14:paraId="3FF9DF06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0" w:firstLine="283"/>
        <w:jc w:val="both"/>
        <w:rPr>
          <w:sz w:val="20"/>
        </w:rPr>
      </w:pPr>
      <w:r>
        <w:rPr>
          <w:sz w:val="20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</w:t>
      </w:r>
      <w:r>
        <w:rPr>
          <w:spacing w:val="3"/>
          <w:sz w:val="20"/>
        </w:rPr>
        <w:t xml:space="preserve"> </w:t>
      </w:r>
      <w:r>
        <w:rPr>
          <w:sz w:val="20"/>
        </w:rPr>
        <w:t>жизни;</w:t>
      </w:r>
    </w:p>
    <w:p w14:paraId="6FEDB621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before="1"/>
        <w:ind w:right="547" w:firstLine="283"/>
        <w:jc w:val="both"/>
        <w:rPr>
          <w:sz w:val="20"/>
        </w:rPr>
      </w:pPr>
      <w:r>
        <w:rPr>
          <w:sz w:val="20"/>
        </w:rPr>
        <w:t>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14:paraId="0D70FEBC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5" w:firstLine="283"/>
        <w:jc w:val="both"/>
        <w:rPr>
          <w:sz w:val="20"/>
        </w:rPr>
      </w:pPr>
      <w:r>
        <w:rPr>
          <w:sz w:val="20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</w:t>
      </w:r>
      <w:r>
        <w:rPr>
          <w:spacing w:val="5"/>
          <w:sz w:val="20"/>
        </w:rPr>
        <w:t xml:space="preserve"> </w:t>
      </w:r>
      <w:r>
        <w:rPr>
          <w:sz w:val="20"/>
        </w:rPr>
        <w:t>мире;</w:t>
      </w:r>
    </w:p>
    <w:p w14:paraId="42E937C1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before="75"/>
        <w:ind w:left="920" w:hanging="426"/>
        <w:jc w:val="both"/>
        <w:rPr>
          <w:sz w:val="20"/>
        </w:rPr>
      </w:pPr>
      <w:r>
        <w:rPr>
          <w:sz w:val="20"/>
        </w:rPr>
        <w:lastRenderedPageBreak/>
        <w:t>готовность к договорному регулированию отношений в группе или социальной организации;</w:t>
      </w:r>
    </w:p>
    <w:p w14:paraId="080CCF91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2" w:firstLine="283"/>
        <w:jc w:val="both"/>
        <w:rPr>
          <w:sz w:val="20"/>
        </w:rPr>
      </w:pPr>
      <w:r>
        <w:rPr>
          <w:sz w:val="20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достижения;</w:t>
      </w:r>
    </w:p>
    <w:p w14:paraId="6E83A917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before="1"/>
        <w:ind w:left="920" w:hanging="426"/>
        <w:jc w:val="both"/>
        <w:rPr>
          <w:sz w:val="20"/>
        </w:rPr>
      </w:pPr>
      <w:r>
        <w:rPr>
          <w:sz w:val="20"/>
        </w:rPr>
        <w:t>принятие гуманистических ценностей, осознанное, уважительное и доброжелательное отношение к другому человеку, его мнению,</w:t>
      </w:r>
      <w:r>
        <w:rPr>
          <w:spacing w:val="-6"/>
          <w:sz w:val="20"/>
        </w:rPr>
        <w:t xml:space="preserve"> </w:t>
      </w:r>
      <w:r>
        <w:rPr>
          <w:sz w:val="20"/>
        </w:rPr>
        <w:t>мировоззрению;</w:t>
      </w:r>
    </w:p>
    <w:p w14:paraId="4BFAD922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before="1"/>
        <w:ind w:right="554" w:firstLine="283"/>
        <w:jc w:val="both"/>
        <w:rPr>
          <w:sz w:val="20"/>
        </w:rPr>
      </w:pPr>
      <w:r>
        <w:rPr>
          <w:sz w:val="20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людей,</w:t>
      </w:r>
    </w:p>
    <w:p w14:paraId="7168B7E7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2" w:firstLine="283"/>
        <w:jc w:val="both"/>
        <w:rPr>
          <w:sz w:val="20"/>
        </w:rPr>
      </w:pPr>
      <w:r>
        <w:rPr>
          <w:sz w:val="20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</w:t>
      </w:r>
      <w:r>
        <w:rPr>
          <w:spacing w:val="1"/>
          <w:sz w:val="20"/>
        </w:rPr>
        <w:t xml:space="preserve"> </w:t>
      </w:r>
      <w:r>
        <w:rPr>
          <w:sz w:val="20"/>
        </w:rPr>
        <w:t>дружелюбия);</w:t>
      </w:r>
    </w:p>
    <w:p w14:paraId="59640EDB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49" w:firstLine="283"/>
        <w:jc w:val="both"/>
        <w:rPr>
          <w:sz w:val="20"/>
        </w:rPr>
      </w:pPr>
      <w:r>
        <w:rPr>
          <w:sz w:val="20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 исследовательской, проектной и других видах деятельности.</w:t>
      </w:r>
    </w:p>
    <w:p w14:paraId="6E9ABDCC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0" w:firstLine="283"/>
        <w:jc w:val="both"/>
        <w:rPr>
          <w:sz w:val="20"/>
        </w:rPr>
      </w:pPr>
      <w:r>
        <w:rPr>
          <w:sz w:val="20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41703DEF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right="553" w:firstLine="283"/>
        <w:jc w:val="both"/>
        <w:rPr>
          <w:sz w:val="20"/>
        </w:rPr>
      </w:pPr>
      <w:r>
        <w:rPr>
          <w:sz w:val="2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деятельности;</w:t>
      </w:r>
    </w:p>
    <w:p w14:paraId="0A04D95D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ind w:left="920" w:hanging="426"/>
        <w:jc w:val="both"/>
        <w:rPr>
          <w:sz w:val="20"/>
        </w:rPr>
      </w:pPr>
      <w:r>
        <w:rPr>
          <w:sz w:val="20"/>
        </w:rPr>
        <w:t>экологическая культура,</w:t>
      </w:r>
    </w:p>
    <w:p w14:paraId="77136899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line="229" w:lineRule="exact"/>
        <w:ind w:left="920" w:hanging="426"/>
        <w:jc w:val="both"/>
        <w:rPr>
          <w:sz w:val="20"/>
        </w:rPr>
      </w:pPr>
      <w:r>
        <w:rPr>
          <w:sz w:val="20"/>
        </w:rPr>
        <w:t>эстетическое отношения к</w:t>
      </w:r>
      <w:r>
        <w:rPr>
          <w:spacing w:val="-1"/>
          <w:sz w:val="20"/>
        </w:rPr>
        <w:t xml:space="preserve"> </w:t>
      </w:r>
      <w:r>
        <w:rPr>
          <w:sz w:val="20"/>
        </w:rPr>
        <w:t>миру,</w:t>
      </w:r>
    </w:p>
    <w:p w14:paraId="3EA0AF0B" w14:textId="77777777" w:rsidR="00067150" w:rsidRDefault="00087DA2">
      <w:pPr>
        <w:pStyle w:val="a5"/>
        <w:numPr>
          <w:ilvl w:val="0"/>
          <w:numId w:val="1"/>
        </w:numPr>
        <w:tabs>
          <w:tab w:val="left" w:pos="921"/>
        </w:tabs>
        <w:spacing w:line="229" w:lineRule="exact"/>
        <w:ind w:left="920" w:hanging="426"/>
        <w:jc w:val="both"/>
        <w:rPr>
          <w:sz w:val="20"/>
        </w:rPr>
      </w:pPr>
      <w:r>
        <w:rPr>
          <w:sz w:val="20"/>
        </w:rPr>
        <w:t>положительный образ семьи, родительства (отцовства и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материнства),</w:t>
      </w:r>
    </w:p>
    <w:p w14:paraId="3567FD6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right="554" w:firstLine="283"/>
        <w:rPr>
          <w:sz w:val="20"/>
        </w:rPr>
      </w:pPr>
      <w:r>
        <w:rPr>
          <w:sz w:val="20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14:paraId="7171526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right="554" w:firstLine="283"/>
        <w:rPr>
          <w:sz w:val="20"/>
        </w:rPr>
      </w:pPr>
      <w:r>
        <w:rPr>
          <w:sz w:val="20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2373082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right="552" w:firstLine="283"/>
        <w:rPr>
          <w:sz w:val="20"/>
        </w:rPr>
      </w:pPr>
      <w:r>
        <w:rPr>
          <w:sz w:val="20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</w:t>
      </w:r>
      <w:r>
        <w:rPr>
          <w:spacing w:val="5"/>
          <w:sz w:val="20"/>
        </w:rPr>
        <w:t xml:space="preserve"> </w:t>
      </w:r>
      <w:r>
        <w:rPr>
          <w:sz w:val="20"/>
        </w:rPr>
        <w:t>безопасности.</w:t>
      </w:r>
    </w:p>
    <w:p w14:paraId="0F0D2FDE" w14:textId="77777777" w:rsidR="00067150" w:rsidRDefault="00087DA2">
      <w:pPr>
        <w:pStyle w:val="21"/>
        <w:spacing w:before="3"/>
        <w:ind w:left="920" w:right="12148" w:hanging="425"/>
      </w:pPr>
      <w:r>
        <w:t>Метапредметные результаты Регулятивные</w:t>
      </w:r>
    </w:p>
    <w:p w14:paraId="07F20DC0" w14:textId="77777777" w:rsidR="00067150" w:rsidRDefault="00087DA2">
      <w:pPr>
        <w:pStyle w:val="a3"/>
        <w:spacing w:line="226" w:lineRule="exact"/>
        <w:ind w:left="495" w:firstLine="0"/>
      </w:pPr>
      <w:r>
        <w:rPr>
          <w:b/>
        </w:rPr>
        <w:t>-</w:t>
      </w:r>
      <w:r>
        <w:t>самостоятельно определять цели, задавать параметры и критерии, по которым можно определить, что цель достигнута;</w:t>
      </w:r>
    </w:p>
    <w:p w14:paraId="6C0637C5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right="552" w:firstLine="283"/>
        <w:rPr>
          <w:sz w:val="20"/>
        </w:rPr>
      </w:pPr>
      <w:r>
        <w:rPr>
          <w:sz w:val="20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</w:t>
      </w:r>
      <w:r>
        <w:rPr>
          <w:spacing w:val="-3"/>
          <w:sz w:val="20"/>
        </w:rPr>
        <w:t xml:space="preserve"> </w:t>
      </w:r>
      <w:r>
        <w:rPr>
          <w:sz w:val="20"/>
        </w:rPr>
        <w:t>морали;</w:t>
      </w:r>
    </w:p>
    <w:p w14:paraId="4596632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8" w:lineRule="exact"/>
        <w:ind w:left="920" w:hanging="426"/>
        <w:rPr>
          <w:sz w:val="20"/>
        </w:rPr>
      </w:pPr>
      <w:r>
        <w:rPr>
          <w:sz w:val="20"/>
        </w:rPr>
        <w:t>ставить и формулировать собственные задачи в образовательной деятельности и жизненных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ситуациях;</w:t>
      </w:r>
    </w:p>
    <w:p w14:paraId="35676A53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оценивать ресурсы, в том числе время и другие нематериальные ресурсы, необходимые для достижения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цели;</w:t>
      </w:r>
    </w:p>
    <w:p w14:paraId="5B66B5B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выбирать путь достижения цели, планировать решение поставленных задач, оптимизируя материальные и нематериальные</w:t>
      </w:r>
      <w:r>
        <w:rPr>
          <w:spacing w:val="6"/>
          <w:sz w:val="20"/>
        </w:rPr>
        <w:t xml:space="preserve"> </w:t>
      </w:r>
      <w:r>
        <w:rPr>
          <w:sz w:val="20"/>
        </w:rPr>
        <w:t>затраты;</w:t>
      </w:r>
    </w:p>
    <w:p w14:paraId="0E56E75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организовывать эффективный поиск ресурсов, необходимых для достижения поставленной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цели;</w:t>
      </w:r>
    </w:p>
    <w:p w14:paraId="36F663C7" w14:textId="77777777" w:rsidR="00067150" w:rsidRDefault="00087DA2">
      <w:pPr>
        <w:pStyle w:val="21"/>
        <w:spacing w:before="5" w:line="227" w:lineRule="exact"/>
      </w:pPr>
      <w:r>
        <w:t>Познавательные</w:t>
      </w:r>
    </w:p>
    <w:p w14:paraId="255E9B57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5" w:firstLine="283"/>
        <w:rPr>
          <w:sz w:val="20"/>
        </w:rPr>
      </w:pPr>
      <w:r>
        <w:rPr>
          <w:sz w:val="20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397A2E79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3" w:firstLine="283"/>
        <w:rPr>
          <w:sz w:val="20"/>
        </w:rPr>
      </w:pPr>
      <w:r>
        <w:rPr>
          <w:sz w:val="20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развития;</w:t>
      </w:r>
    </w:p>
    <w:p w14:paraId="1F55B7F1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выстраивать индивидуальную образовательную траекторию, учитывая ограничения со стороны других участников и ресурсные</w:t>
      </w:r>
      <w:r>
        <w:rPr>
          <w:spacing w:val="3"/>
          <w:sz w:val="20"/>
        </w:rPr>
        <w:t xml:space="preserve"> </w:t>
      </w:r>
      <w:r>
        <w:rPr>
          <w:sz w:val="20"/>
        </w:rPr>
        <w:t>ограничения;</w:t>
      </w:r>
    </w:p>
    <w:p w14:paraId="367E662D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менять и удерживать разные позиции в познавательной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деятельности.</w:t>
      </w:r>
    </w:p>
    <w:p w14:paraId="2A22AD15" w14:textId="77777777" w:rsidR="00067150" w:rsidRDefault="00087DA2">
      <w:pPr>
        <w:pStyle w:val="21"/>
        <w:spacing w:before="2" w:line="228" w:lineRule="exact"/>
      </w:pPr>
      <w:r>
        <w:t>Коммуникативные</w:t>
      </w:r>
    </w:p>
    <w:p w14:paraId="0F56C537" w14:textId="77777777" w:rsidR="00067150" w:rsidRDefault="00087DA2">
      <w:pPr>
        <w:pStyle w:val="a3"/>
        <w:ind w:left="212" w:firstLine="283"/>
      </w:pPr>
      <w:r>
        <w:t>осуществлять деловую коммуникацию как со сверстниками, так и со взрослыми (как внутри образовательной организации, так и за ее пределами)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0ED88681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координировать и выполнять работу в условиях реального, виртуального и комбинированного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взаимодействия;</w:t>
      </w:r>
    </w:p>
    <w:p w14:paraId="23ACCD32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75"/>
        <w:ind w:left="920" w:hanging="426"/>
        <w:rPr>
          <w:sz w:val="20"/>
        </w:rPr>
      </w:pPr>
      <w:r>
        <w:rPr>
          <w:sz w:val="20"/>
        </w:rPr>
        <w:t>развернуто, логично и точно излагать свою точку зрения с использованием адекватных (устных и письменных) языковых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средств;</w:t>
      </w:r>
    </w:p>
    <w:p w14:paraId="3748B1D5" w14:textId="77777777" w:rsidR="00067150" w:rsidRDefault="00087DA2">
      <w:pPr>
        <w:pStyle w:val="21"/>
        <w:spacing w:before="5"/>
        <w:ind w:right="11294"/>
      </w:pPr>
      <w:r>
        <w:t>Планируемые предметные результаты Ученик на базовом уровне научится:</w:t>
      </w:r>
    </w:p>
    <w:p w14:paraId="7ADB1AD5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6" w:lineRule="exact"/>
        <w:ind w:left="920" w:hanging="426"/>
        <w:rPr>
          <w:sz w:val="20"/>
        </w:rPr>
      </w:pPr>
      <w:r>
        <w:rPr>
          <w:sz w:val="20"/>
        </w:rPr>
        <w:lastRenderedPageBreak/>
        <w:t>Выделять черты социальной сущности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человека;</w:t>
      </w:r>
    </w:p>
    <w:p w14:paraId="42A15125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определять роль духовных ценностей в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обществе;</w:t>
      </w:r>
    </w:p>
    <w:p w14:paraId="41B2C45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распознавать формы культуры по их признакам, иллюстрировать их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примерами;</w:t>
      </w:r>
    </w:p>
    <w:p w14:paraId="02233DE3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соотносить поступки и отношения с принятыми нормами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морали;</w:t>
      </w:r>
    </w:p>
    <w:p w14:paraId="1D09DFBF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выявлять сущностные характеристики религии и ее роль в культурной</w:t>
      </w:r>
      <w:r>
        <w:rPr>
          <w:spacing w:val="6"/>
          <w:sz w:val="20"/>
        </w:rPr>
        <w:t xml:space="preserve"> </w:t>
      </w:r>
      <w:r>
        <w:rPr>
          <w:sz w:val="20"/>
        </w:rPr>
        <w:t>жизни;</w:t>
      </w:r>
    </w:p>
    <w:p w14:paraId="1ED9514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выявлять роль агентов социализации на основных этапах 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индивида;</w:t>
      </w:r>
    </w:p>
    <w:p w14:paraId="12108FDA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раскрывать связь между мышлением 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деятельностью;</w:t>
      </w:r>
    </w:p>
    <w:p w14:paraId="206B5D5D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выявлять и соотносить цели, средства и результаты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деятельности;</w:t>
      </w:r>
    </w:p>
    <w:p w14:paraId="51E970F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анализировать различные ситуации свободного выбора, выявлять его основания и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последствия;</w:t>
      </w:r>
    </w:p>
    <w:p w14:paraId="03A02FDE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различать формы чувственного и рационального познания, поясняя их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примерами;</w:t>
      </w:r>
    </w:p>
    <w:p w14:paraId="3359139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выявлять особенности научного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познания;</w:t>
      </w:r>
    </w:p>
    <w:p w14:paraId="7B516DAE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различать абсолютную и относительную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истины;</w:t>
      </w:r>
    </w:p>
    <w:p w14:paraId="7DE9A6A4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иллюстрировать конкретными примерами роль мировоззрения в жизни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человека;</w:t>
      </w:r>
    </w:p>
    <w:p w14:paraId="07AADA4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3" w:firstLine="283"/>
        <w:rPr>
          <w:sz w:val="20"/>
        </w:rPr>
      </w:pPr>
      <w:r>
        <w:rPr>
          <w:sz w:val="20"/>
        </w:rPr>
        <w:t>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14:paraId="4085145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8" w:lineRule="exact"/>
        <w:ind w:left="920" w:hanging="426"/>
        <w:rPr>
          <w:sz w:val="20"/>
        </w:rPr>
      </w:pPr>
      <w:r>
        <w:rPr>
          <w:sz w:val="20"/>
        </w:rPr>
        <w:t>выражать и аргументировать собственное отношение к роли образования и самообразования в жизни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человека.</w:t>
      </w:r>
    </w:p>
    <w:p w14:paraId="4C69FDB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Характеризовать общество как целостную развивающуюся (динамическую) систему в единстве и взаимодействии его основных сфер и</w:t>
      </w:r>
      <w:r>
        <w:rPr>
          <w:spacing w:val="-14"/>
          <w:sz w:val="20"/>
        </w:rPr>
        <w:t xml:space="preserve"> </w:t>
      </w:r>
      <w:r>
        <w:rPr>
          <w:sz w:val="20"/>
        </w:rPr>
        <w:t>институтов;</w:t>
      </w:r>
    </w:p>
    <w:p w14:paraId="1936FA20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выявлять, анализировать, систематизировать и оценивать информацию, иллюстрирующую многообразие и противоречивость социального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развития;</w:t>
      </w:r>
    </w:p>
    <w:p w14:paraId="6D264A4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приводить примеры прогрессивных и регрессивных общественных изменений, аргументировать свои суждения,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выводы;</w:t>
      </w:r>
    </w:p>
    <w:p w14:paraId="70FC8FE2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формулировать собственные суждения о сущности, причинах и последствиях глобализации; иллюстрировать проявления различных глобальных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проблем.</w:t>
      </w:r>
    </w:p>
    <w:p w14:paraId="2428C851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Сравнивать правовые нормы с другими 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нормами;</w:t>
      </w:r>
    </w:p>
    <w:p w14:paraId="4B997E9A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выделять основные элементы системы права; выстраивать иерархию нормативных</w:t>
      </w:r>
      <w:r>
        <w:rPr>
          <w:spacing w:val="3"/>
          <w:sz w:val="20"/>
        </w:rPr>
        <w:t xml:space="preserve"> </w:t>
      </w:r>
      <w:r>
        <w:rPr>
          <w:sz w:val="20"/>
        </w:rPr>
        <w:t>актов;</w:t>
      </w:r>
    </w:p>
    <w:p w14:paraId="5A9AB61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выделять основные стадии законотворческого процесса в Российской</w:t>
      </w:r>
      <w:r>
        <w:rPr>
          <w:spacing w:val="5"/>
          <w:sz w:val="20"/>
        </w:rPr>
        <w:t xml:space="preserve"> </w:t>
      </w:r>
      <w:r>
        <w:rPr>
          <w:sz w:val="20"/>
        </w:rPr>
        <w:t>Федерации;</w:t>
      </w:r>
    </w:p>
    <w:p w14:paraId="7C4913AE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1" w:firstLine="283"/>
        <w:rPr>
          <w:sz w:val="20"/>
        </w:rPr>
      </w:pPr>
      <w:r>
        <w:rPr>
          <w:sz w:val="20"/>
        </w:rPr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</w:t>
      </w:r>
      <w:r>
        <w:rPr>
          <w:spacing w:val="2"/>
          <w:sz w:val="20"/>
        </w:rPr>
        <w:t xml:space="preserve"> </w:t>
      </w:r>
      <w:r>
        <w:rPr>
          <w:sz w:val="20"/>
        </w:rPr>
        <w:t>свобод;</w:t>
      </w:r>
    </w:p>
    <w:p w14:paraId="1A84ED4E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обосновывать взаимосвязь между правами и обязанностями человека и</w:t>
      </w:r>
      <w:r>
        <w:rPr>
          <w:spacing w:val="3"/>
          <w:sz w:val="20"/>
        </w:rPr>
        <w:t xml:space="preserve"> </w:t>
      </w:r>
      <w:r>
        <w:rPr>
          <w:sz w:val="20"/>
        </w:rPr>
        <w:t>гражданина,</w:t>
      </w:r>
    </w:p>
    <w:p w14:paraId="78907CCF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аргументировать важность соблюдения норм экологического права и характеризовать способы защиты экологических прав;</w:t>
      </w:r>
    </w:p>
    <w:p w14:paraId="5A11093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раскрывать содержание гражданских</w:t>
      </w:r>
      <w:r>
        <w:rPr>
          <w:spacing w:val="3"/>
          <w:sz w:val="20"/>
        </w:rPr>
        <w:t xml:space="preserve"> </w:t>
      </w:r>
      <w:r>
        <w:rPr>
          <w:sz w:val="20"/>
        </w:rPr>
        <w:t>правоотношений;</w:t>
      </w:r>
    </w:p>
    <w:p w14:paraId="5A9C1C5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применять полученные знания о нормах гражданского права в практических ситуациях, прогнозируя последствия принимаемых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решений;</w:t>
      </w:r>
    </w:p>
    <w:p w14:paraId="31F7EB6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различать организационно-правовые формы</w:t>
      </w:r>
      <w:r>
        <w:rPr>
          <w:spacing w:val="3"/>
          <w:sz w:val="20"/>
        </w:rPr>
        <w:t xml:space="preserve"> </w:t>
      </w:r>
      <w:r>
        <w:rPr>
          <w:sz w:val="20"/>
        </w:rPr>
        <w:t>предприятий;</w:t>
      </w:r>
    </w:p>
    <w:p w14:paraId="0F0EB84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характеризовать порядок рассмотрения гражданских споров;</w:t>
      </w:r>
    </w:p>
    <w:p w14:paraId="42C0E1F9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1" w:firstLine="283"/>
        <w:rPr>
          <w:sz w:val="20"/>
        </w:rPr>
      </w:pPr>
      <w:r>
        <w:rPr>
          <w:sz w:val="20"/>
        </w:rPr>
        <w:t>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</w:t>
      </w:r>
    </w:p>
    <w:p w14:paraId="7CA9E74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находить и использовать в повседневной жизни информацию о правилах приема в образовательные организации профессионального и высшего</w:t>
      </w:r>
      <w:r>
        <w:rPr>
          <w:spacing w:val="-19"/>
          <w:sz w:val="20"/>
        </w:rPr>
        <w:t xml:space="preserve"> </w:t>
      </w:r>
      <w:r>
        <w:rPr>
          <w:sz w:val="20"/>
        </w:rPr>
        <w:t>образования;</w:t>
      </w:r>
    </w:p>
    <w:p w14:paraId="1D1B2049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характеризовать условия заключения, изменения и расторжения трудового</w:t>
      </w:r>
      <w:r>
        <w:rPr>
          <w:spacing w:val="9"/>
          <w:sz w:val="20"/>
        </w:rPr>
        <w:t xml:space="preserve"> </w:t>
      </w:r>
      <w:r>
        <w:rPr>
          <w:sz w:val="20"/>
        </w:rPr>
        <w:t>договора;</w:t>
      </w:r>
    </w:p>
    <w:p w14:paraId="34B243B2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иллюстрировать примерами виды социальной защиты и социального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обеспечения;</w:t>
      </w:r>
    </w:p>
    <w:p w14:paraId="35DBDFD4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извлекать и анализировать информацию по заданной теме в адаптированных источниках различного типа (Конституция РФ, ГПК РФ, АПК РФ, УПК</w:t>
      </w:r>
      <w:r>
        <w:rPr>
          <w:spacing w:val="-17"/>
          <w:sz w:val="20"/>
        </w:rPr>
        <w:t xml:space="preserve"> </w:t>
      </w:r>
      <w:r>
        <w:rPr>
          <w:sz w:val="20"/>
        </w:rPr>
        <w:t>РФ);</w:t>
      </w:r>
    </w:p>
    <w:p w14:paraId="4F268B87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объяснять основные идеи международных документов, направленных на защиту прав человека.</w:t>
      </w:r>
    </w:p>
    <w:p w14:paraId="14C386C6" w14:textId="77777777" w:rsidR="00067150" w:rsidRDefault="00087DA2">
      <w:pPr>
        <w:pStyle w:val="21"/>
        <w:spacing w:before="5" w:line="228" w:lineRule="exact"/>
        <w:ind w:left="1250"/>
      </w:pPr>
      <w:r>
        <w:t>Ученик на базовом уровне получит возможность научиться:</w:t>
      </w:r>
    </w:p>
    <w:p w14:paraId="2C160D6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8" w:lineRule="exact"/>
        <w:ind w:left="920" w:hanging="426"/>
        <w:rPr>
          <w:sz w:val="20"/>
        </w:rPr>
      </w:pPr>
      <w:r>
        <w:rPr>
          <w:sz w:val="20"/>
        </w:rPr>
        <w:t>Использовать полученные знания о социальных ценностях и нормах в повседневной жизни, прогнозировать последствия принимаемых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решений;</w:t>
      </w:r>
    </w:p>
    <w:p w14:paraId="650D2073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оценивать разнообразные явления и процессы общественного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развития;</w:t>
      </w:r>
    </w:p>
    <w:p w14:paraId="43A2DB88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75"/>
        <w:ind w:left="920" w:hanging="426"/>
        <w:rPr>
          <w:sz w:val="20"/>
        </w:rPr>
      </w:pPr>
      <w:r>
        <w:rPr>
          <w:sz w:val="20"/>
        </w:rPr>
        <w:t>характеризовать основные методы научного</w:t>
      </w:r>
      <w:r>
        <w:rPr>
          <w:spacing w:val="3"/>
          <w:sz w:val="20"/>
        </w:rPr>
        <w:t xml:space="preserve"> </w:t>
      </w:r>
      <w:r>
        <w:rPr>
          <w:sz w:val="20"/>
        </w:rPr>
        <w:t>познания;</w:t>
      </w:r>
    </w:p>
    <w:p w14:paraId="59CCBEA1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выявлять особенности социального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познания;</w:t>
      </w:r>
    </w:p>
    <w:p w14:paraId="1EBA189B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различать типы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мировоззрений;</w:t>
      </w:r>
    </w:p>
    <w:p w14:paraId="644EBE49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объяснять специфику взаимовлияния двух миров социального и природного в понимании природы человека и его</w:t>
      </w:r>
      <w:r>
        <w:rPr>
          <w:spacing w:val="-5"/>
          <w:sz w:val="20"/>
        </w:rPr>
        <w:t xml:space="preserve"> </w:t>
      </w:r>
      <w:r>
        <w:rPr>
          <w:sz w:val="20"/>
        </w:rPr>
        <w:t>мировоззрения;</w:t>
      </w:r>
    </w:p>
    <w:p w14:paraId="3BE6D767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выражать собственную позицию по вопросу познаваемости мира и аргументировать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ее.</w:t>
      </w:r>
    </w:p>
    <w:p w14:paraId="21E25EF0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Устанавливать причинно-следственные связи между состоянием различных сфер жизни общества и общественным развитием в</w:t>
      </w:r>
      <w:r>
        <w:rPr>
          <w:spacing w:val="-4"/>
          <w:sz w:val="20"/>
        </w:rPr>
        <w:t xml:space="preserve"> </w:t>
      </w:r>
      <w:r>
        <w:rPr>
          <w:sz w:val="20"/>
        </w:rPr>
        <w:t>целом;</w:t>
      </w:r>
    </w:p>
    <w:p w14:paraId="0460F2D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lastRenderedPageBreak/>
        <w:t>выявлять, опираясь на теоретические положения и материалы СМИ, тенденции и перспективы общественного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развития;</w:t>
      </w:r>
    </w:p>
    <w:p w14:paraId="1650A076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2" w:firstLine="283"/>
        <w:rPr>
          <w:sz w:val="20"/>
        </w:rPr>
      </w:pPr>
      <w:r>
        <w:rPr>
          <w:sz w:val="20"/>
        </w:rPr>
        <w:t>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таблица).</w:t>
      </w:r>
    </w:p>
    <w:p w14:paraId="2E28827F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Действовать в пределах правовых норм для успешного решения жизненных задач в разных сферах общественных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14:paraId="6322FB61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 w:line="229" w:lineRule="exact"/>
        <w:ind w:left="920" w:hanging="426"/>
        <w:rPr>
          <w:sz w:val="20"/>
        </w:rPr>
      </w:pPr>
      <w:r>
        <w:rPr>
          <w:sz w:val="20"/>
        </w:rPr>
        <w:t>перечислять участников законотворческого процесса и раскрывать их</w:t>
      </w:r>
      <w:r>
        <w:rPr>
          <w:spacing w:val="7"/>
          <w:sz w:val="20"/>
        </w:rPr>
        <w:t xml:space="preserve"> </w:t>
      </w:r>
      <w:r>
        <w:rPr>
          <w:sz w:val="20"/>
        </w:rPr>
        <w:t>функции;</w:t>
      </w:r>
    </w:p>
    <w:p w14:paraId="5012AFC0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line="229" w:lineRule="exact"/>
        <w:ind w:left="920" w:hanging="426"/>
        <w:rPr>
          <w:sz w:val="20"/>
        </w:rPr>
      </w:pPr>
      <w:r>
        <w:rPr>
          <w:sz w:val="20"/>
        </w:rPr>
        <w:t>характеризовать механизм судебной защиты прав человека и гражданина в</w:t>
      </w:r>
      <w:r>
        <w:rPr>
          <w:spacing w:val="4"/>
          <w:sz w:val="20"/>
        </w:rPr>
        <w:t xml:space="preserve"> </w:t>
      </w:r>
      <w:r>
        <w:rPr>
          <w:sz w:val="20"/>
        </w:rPr>
        <w:t>РФ;</w:t>
      </w:r>
    </w:p>
    <w:p w14:paraId="77ED27B9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ориентироваться в предпринимательских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правоотношениях;</w:t>
      </w:r>
    </w:p>
    <w:p w14:paraId="6019CF47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выявлять общественную опасность коррупции для гражданина, общества и</w:t>
      </w:r>
      <w:r>
        <w:rPr>
          <w:spacing w:val="5"/>
          <w:sz w:val="20"/>
        </w:rPr>
        <w:t xml:space="preserve"> </w:t>
      </w:r>
      <w:r>
        <w:rPr>
          <w:sz w:val="20"/>
        </w:rPr>
        <w:t>государства;</w:t>
      </w:r>
    </w:p>
    <w:p w14:paraId="5931C65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spacing w:before="1"/>
        <w:ind w:left="920" w:hanging="426"/>
        <w:rPr>
          <w:sz w:val="20"/>
        </w:rPr>
      </w:pPr>
      <w:r>
        <w:rPr>
          <w:sz w:val="20"/>
        </w:rPr>
        <w:t>применять знание основных норм права в ситуациях повседневной жизни, прогнозировать последствия принимаемых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решений;</w:t>
      </w:r>
    </w:p>
    <w:p w14:paraId="6593A304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left="920" w:hanging="426"/>
        <w:rPr>
          <w:sz w:val="20"/>
        </w:rPr>
      </w:pPr>
      <w:r>
        <w:rPr>
          <w:sz w:val="20"/>
        </w:rPr>
        <w:t>оценивать происходящие события и поведение людей с точки зрения соответствия</w:t>
      </w:r>
      <w:r>
        <w:rPr>
          <w:spacing w:val="7"/>
          <w:sz w:val="20"/>
        </w:rPr>
        <w:t xml:space="preserve"> </w:t>
      </w:r>
      <w:r>
        <w:rPr>
          <w:sz w:val="20"/>
        </w:rPr>
        <w:t>закону;</w:t>
      </w:r>
    </w:p>
    <w:p w14:paraId="6BE1CA5C" w14:textId="77777777" w:rsidR="00067150" w:rsidRDefault="00087DA2">
      <w:pPr>
        <w:pStyle w:val="a5"/>
        <w:numPr>
          <w:ilvl w:val="0"/>
          <w:numId w:val="1"/>
        </w:numPr>
        <w:tabs>
          <w:tab w:val="left" w:pos="920"/>
          <w:tab w:val="left" w:pos="921"/>
        </w:tabs>
        <w:ind w:right="555" w:firstLine="283"/>
        <w:rPr>
          <w:sz w:val="20"/>
        </w:rPr>
      </w:pPr>
      <w:r>
        <w:rPr>
          <w:sz w:val="20"/>
        </w:rPr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терроризму.</w:t>
      </w:r>
    </w:p>
    <w:p w14:paraId="501D1991" w14:textId="77777777" w:rsidR="00067150" w:rsidRDefault="00067150">
      <w:pPr>
        <w:pStyle w:val="a3"/>
        <w:spacing w:before="8"/>
        <w:ind w:left="0" w:firstLine="0"/>
        <w:rPr>
          <w:sz w:val="13"/>
        </w:rPr>
      </w:pPr>
    </w:p>
    <w:p w14:paraId="076AAA1E" w14:textId="77777777" w:rsidR="00067150" w:rsidRDefault="002F3E89">
      <w:pPr>
        <w:pStyle w:val="21"/>
        <w:spacing w:before="91"/>
        <w:ind w:left="2320" w:right="2373"/>
        <w:jc w:val="center"/>
      </w:pPr>
      <w:r>
        <w:t>СОДЕРЖАНИЕ (68</w:t>
      </w:r>
      <w:r w:rsidR="00087DA2">
        <w:t xml:space="preserve"> ч.)</w:t>
      </w:r>
    </w:p>
    <w:p w14:paraId="220CFD98" w14:textId="77777777" w:rsidR="00067150" w:rsidRDefault="00087DA2">
      <w:pPr>
        <w:ind w:left="495"/>
        <w:rPr>
          <w:b/>
          <w:sz w:val="20"/>
        </w:rPr>
      </w:pPr>
      <w:r>
        <w:rPr>
          <w:b/>
          <w:sz w:val="20"/>
        </w:rPr>
        <w:t xml:space="preserve">Введение. </w:t>
      </w:r>
    </w:p>
    <w:p w14:paraId="676968A3" w14:textId="77777777" w:rsidR="00067150" w:rsidRDefault="00087DA2">
      <w:pPr>
        <w:pStyle w:val="a3"/>
        <w:ind w:left="212" w:right="550" w:firstLine="283"/>
        <w:jc w:val="both"/>
      </w:pPr>
      <w:r>
        <w:rPr>
          <w:b/>
        </w:rPr>
        <w:t xml:space="preserve">Глава 1. Человек в обществе. </w:t>
      </w:r>
      <w:r>
        <w:t>Общество как динамическая система. Основные сферы жизни общества. Общество и природа. Общество и культура. Общество в узком и широком смысле. Признаки общества. Взаимосвязь сфер общества. Противоречивость воздействия людей на природу. Феномен «второй природы». Глобальные экологические проблемы. Материальная культура. Социально- философские идеи нового времени. Теория общественного договора. Экономические воззрения А. Смита. Идеи гражданского общества и правового государства в трудах И.Канта и Г.Гегеля. Кантовский моральный императив. Зарождение социологии как отрасли научного знания. Человек как продукт биологический, социальной, культурной эволюции. Науки о человеке. Влияние научно-технического прогресса на природу. Антропогенные нагрузки. Мировоззрение и его роль в жизни человека. Типы мировоззрения. Деятельность как способ человеческого бытия. Структура деятельности. Потребности, интересы, мотивы. Виды деятельности: творческая, игровая, трудовая, учебная. Знание в жизни человека. Чувственное и рациональное познание. Эмпирики, рационалисты, агностики. Истина, ее объективность и критерии. Абсолютная и относительная истина. Научное мышление и ненаучное. Мифология, жизненный опыт, здравый смысл. Личность. Социализация личности. Самосознание и самореализация. Свобода и ответственность личности. Самопознание и самооценка. Глобальная угроза терроризма. Международный</w:t>
      </w:r>
      <w:r>
        <w:rPr>
          <w:spacing w:val="1"/>
        </w:rPr>
        <w:t xml:space="preserve"> </w:t>
      </w:r>
      <w:r>
        <w:t>терроризм.</w:t>
      </w:r>
    </w:p>
    <w:p w14:paraId="51E02CCD" w14:textId="77777777" w:rsidR="00067150" w:rsidRDefault="00087DA2">
      <w:pPr>
        <w:pStyle w:val="21"/>
        <w:spacing w:before="1"/>
        <w:ind w:right="10061"/>
        <w:jc w:val="both"/>
      </w:pPr>
      <w:r>
        <w:t>Повторение по главе 1: «Человек в обществе» Контрольная работа по Главе «Человек в обществе»</w:t>
      </w:r>
    </w:p>
    <w:p w14:paraId="20238A6B" w14:textId="77777777" w:rsidR="00067150" w:rsidRDefault="00087DA2">
      <w:pPr>
        <w:pStyle w:val="a3"/>
        <w:ind w:left="212" w:right="553" w:firstLine="283"/>
        <w:jc w:val="both"/>
      </w:pPr>
      <w:r>
        <w:rPr>
          <w:b/>
        </w:rPr>
        <w:t xml:space="preserve">Глава 2. Общество как мир культуры. </w:t>
      </w:r>
      <w:r>
        <w:t>Духовная культура. Понятие культура. Культура материальная и духовная, их взаимосвязь. Традиции и новаторство. Народная, массовая и элитарная культуры. Искусство, его формы и направления. Многообразие и диалог культур. Проблемы современной отечественной культуры. Наука и образование. Понятие науки. Функции современной науки. Этики науки. Образование. Религия в современном мире. Понятие религии. Многообразие религий. Роль религии в России и современном мире. Веротерпимость и свобода совести как духовные ценности. Средства массовой информации и культура. Духовный мир личности. Интеграция личности в систему национальной и мировой культур. Духовные ценности. Путь к духовной личности. Российский менталитет. Социальное мышление.</w:t>
      </w:r>
    </w:p>
    <w:p w14:paraId="0E81EB76" w14:textId="77777777" w:rsidR="00067150" w:rsidRDefault="00087DA2">
      <w:pPr>
        <w:pStyle w:val="21"/>
        <w:ind w:right="9216"/>
        <w:jc w:val="both"/>
      </w:pPr>
      <w:r>
        <w:t>Повторение по главе 2: «Общество как мир культуры» Контрольная работа по Главе «Общество как мир культуры»</w:t>
      </w:r>
    </w:p>
    <w:p w14:paraId="2932D760" w14:textId="77777777" w:rsidR="00067150" w:rsidRDefault="00087DA2">
      <w:pPr>
        <w:pStyle w:val="a3"/>
        <w:ind w:left="212" w:right="551" w:firstLine="283"/>
        <w:jc w:val="both"/>
      </w:pPr>
      <w:r>
        <w:rPr>
          <w:b/>
        </w:rPr>
        <w:t xml:space="preserve">Глава 3. Правовое регулирование общественных отношений. </w:t>
      </w:r>
      <w:r>
        <w:t>Социальные нормы. Функции и сущность права. Юридическая ответственность. Правосознание и правовая культура. Отрасли права. Источники права. Виды нормативных документов. Система права Российской Федерации. Конституционное право РФ. Административное право. Понятие и нормы гражданского права. Трудовое право. Уголовное право. Правомерное поведение. Право в системе социальных норм.</w:t>
      </w:r>
    </w:p>
    <w:p w14:paraId="1E7D389F" w14:textId="77777777" w:rsidR="00067150" w:rsidRDefault="00087DA2">
      <w:pPr>
        <w:spacing w:before="75"/>
        <w:ind w:left="212" w:right="549"/>
        <w:jc w:val="both"/>
        <w:rPr>
          <w:sz w:val="20"/>
        </w:rPr>
      </w:pPr>
      <w:r>
        <w:rPr>
          <w:sz w:val="20"/>
        </w:rPr>
        <w:t xml:space="preserve">Система российского права. Законотворческий процесс в Российской Федерации. Гражданство в Российской Федерации. Основания приобретения гражданства. Права и обязанности, принадлежащие только гражданину. Воинская обязанность. Призыв на военную службу. Военная служба по контракту. Альтернативная гражданская служба. Права и обязанности налогоплательщиков. Юридическая ответственность за налоговые правонарушения. Экологическое право. Право на благоприятную окружающую среду и способы его защиты. </w:t>
      </w:r>
      <w:r>
        <w:rPr>
          <w:i/>
          <w:sz w:val="20"/>
        </w:rPr>
        <w:t>Экологические правонарушения.</w:t>
      </w:r>
      <w:r w:rsidR="00CF6F95">
        <w:rPr>
          <w:i/>
          <w:sz w:val="20"/>
        </w:rPr>
        <w:t xml:space="preserve"> </w:t>
      </w:r>
      <w:r>
        <w:rPr>
          <w:i/>
          <w:sz w:val="20"/>
        </w:rPr>
        <w:t xml:space="preserve">Природоохранные и природоресурсные нормы. </w:t>
      </w:r>
      <w:r>
        <w:rPr>
          <w:sz w:val="20"/>
        </w:rPr>
        <w:t xml:space="preserve">Субъекты гражданского права. Понятия юридического и физического лица. Организационно-правовые формы и правовой режим предпринимательской деятельности. Имущественные права. Право собственности. Основания приобретения права собственности. </w:t>
      </w:r>
      <w:r>
        <w:rPr>
          <w:i/>
          <w:sz w:val="20"/>
        </w:rPr>
        <w:t>Право на интеллектуальную собственность. Наследование</w:t>
      </w:r>
      <w:r>
        <w:rPr>
          <w:sz w:val="20"/>
        </w:rPr>
        <w:t xml:space="preserve">. Неимущественные права: честь, достоинство, имя. </w:t>
      </w:r>
      <w:r>
        <w:rPr>
          <w:i/>
          <w:sz w:val="20"/>
        </w:rPr>
        <w:t xml:space="preserve">Способы защиты имущественных и неимущественных прав. </w:t>
      </w:r>
      <w:r>
        <w:rPr>
          <w:sz w:val="20"/>
        </w:rPr>
        <w:t xml:space="preserve">Порядок и условия заключения и расторжения брака. Правовое регулирование отношений супругов. </w:t>
      </w:r>
      <w:r>
        <w:rPr>
          <w:i/>
          <w:sz w:val="20"/>
        </w:rPr>
        <w:t xml:space="preserve">Права и обязанности родителей и детей. </w:t>
      </w:r>
      <w:r>
        <w:rPr>
          <w:sz w:val="20"/>
        </w:rPr>
        <w:t xml:space="preserve">Законодательство РФ об образовании. Правила приема в образовательные учреждения профессионального образования. </w:t>
      </w:r>
      <w:r>
        <w:rPr>
          <w:i/>
          <w:sz w:val="20"/>
        </w:rPr>
        <w:t xml:space="preserve">Порядок оказания платных образовательных услуг. </w:t>
      </w:r>
      <w:r>
        <w:rPr>
          <w:sz w:val="20"/>
        </w:rPr>
        <w:t xml:space="preserve">Трудовое законодательство РФ. </w:t>
      </w:r>
      <w:r>
        <w:rPr>
          <w:i/>
          <w:sz w:val="20"/>
        </w:rPr>
        <w:t xml:space="preserve">Занятость и трудоустройство. </w:t>
      </w:r>
      <w:r>
        <w:rPr>
          <w:sz w:val="20"/>
        </w:rPr>
        <w:t xml:space="preserve">Порядок приема на работу, заключения и </w:t>
      </w:r>
      <w:r>
        <w:rPr>
          <w:sz w:val="20"/>
        </w:rPr>
        <w:lastRenderedPageBreak/>
        <w:t xml:space="preserve">расторжения трудового договора. </w:t>
      </w:r>
      <w:r>
        <w:rPr>
          <w:i/>
          <w:sz w:val="20"/>
        </w:rPr>
        <w:t xml:space="preserve">Правовые основы социальной защиты и социального обеспечения. Основные нормы социального страхования и пенсионная система. </w:t>
      </w:r>
      <w:r>
        <w:rPr>
          <w:sz w:val="20"/>
        </w:rPr>
        <w:t xml:space="preserve">Процессуальные отрасли права. 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Виды уголовных наказаний и порядок их назначения. </w:t>
      </w:r>
      <w:r>
        <w:rPr>
          <w:i/>
          <w:sz w:val="20"/>
        </w:rPr>
        <w:t>Конституционное судопроизводство</w:t>
      </w:r>
      <w:r>
        <w:rPr>
          <w:sz w:val="20"/>
        </w:rPr>
        <w:t>. Понятие и система международного права. Взаимоотношения международного и национального права. Международная защита прав человека в условиях мирного и военного времени. Правовые основы антитеррористической политики РФ.</w:t>
      </w:r>
    </w:p>
    <w:p w14:paraId="44F1EED3" w14:textId="77777777" w:rsidR="00067150" w:rsidRDefault="00087DA2">
      <w:pPr>
        <w:pStyle w:val="21"/>
        <w:spacing w:before="6"/>
        <w:ind w:right="7051"/>
      </w:pPr>
      <w:r>
        <w:t>Повторение по главе 3: «Правовое регулирование общественных отношений» Контрольная работа по Главе «Правовое регулирование общественных отношений» Итоговая контрольная работа.</w:t>
      </w:r>
    </w:p>
    <w:p w14:paraId="1063DDEF" w14:textId="77777777" w:rsidR="00067150" w:rsidRDefault="00087DA2">
      <w:pPr>
        <w:spacing w:line="229" w:lineRule="exact"/>
        <w:ind w:left="495"/>
        <w:rPr>
          <w:b/>
          <w:sz w:val="20"/>
        </w:rPr>
      </w:pPr>
      <w:r>
        <w:rPr>
          <w:b/>
          <w:sz w:val="20"/>
        </w:rPr>
        <w:t>Заключение. Человек в XXI веке.</w:t>
      </w:r>
    </w:p>
    <w:p w14:paraId="6245E606" w14:textId="77777777" w:rsidR="00067150" w:rsidRDefault="00067150">
      <w:pPr>
        <w:pStyle w:val="a3"/>
        <w:spacing w:before="1"/>
        <w:ind w:left="0" w:firstLine="0"/>
        <w:rPr>
          <w:b/>
        </w:rPr>
      </w:pPr>
    </w:p>
    <w:p w14:paraId="2E9669F8" w14:textId="77777777" w:rsidR="00067150" w:rsidRDefault="00087DA2">
      <w:pPr>
        <w:pStyle w:val="21"/>
        <w:ind w:left="2320" w:right="2659"/>
        <w:jc w:val="center"/>
      </w:pPr>
      <w:r>
        <w:t>Тематическое планирование</w:t>
      </w:r>
    </w:p>
    <w:p w14:paraId="5B6C1740" w14:textId="77777777" w:rsidR="00067150" w:rsidRDefault="00067150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2693"/>
        <w:gridCol w:w="3472"/>
      </w:tblGrid>
      <w:tr w:rsidR="00067150" w14:paraId="3BAF1322" w14:textId="77777777" w:rsidTr="00133BC0">
        <w:trPr>
          <w:trHeight w:val="460"/>
        </w:trPr>
        <w:tc>
          <w:tcPr>
            <w:tcW w:w="5384" w:type="dxa"/>
          </w:tcPr>
          <w:p w14:paraId="5CC4C904" w14:textId="77777777" w:rsidR="00067150" w:rsidRDefault="00087DA2">
            <w:pPr>
              <w:pStyle w:val="TableParagraph"/>
              <w:spacing w:line="228" w:lineRule="exact"/>
              <w:ind w:left="16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Разделы и темы курса</w:t>
            </w:r>
          </w:p>
        </w:tc>
        <w:tc>
          <w:tcPr>
            <w:tcW w:w="2693" w:type="dxa"/>
          </w:tcPr>
          <w:p w14:paraId="04608555" w14:textId="77777777" w:rsidR="002F3E89" w:rsidRDefault="00087DA2" w:rsidP="00765026">
            <w:pPr>
              <w:pStyle w:val="TableParagraph"/>
              <w:spacing w:line="230" w:lineRule="exact"/>
              <w:ind w:left="403" w:right="327" w:hanging="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Рабочая программа </w:t>
            </w:r>
          </w:p>
          <w:p w14:paraId="05E7D06B" w14:textId="77777777" w:rsidR="00067150" w:rsidRDefault="002F3E89" w:rsidP="00765026">
            <w:pPr>
              <w:pStyle w:val="TableParagraph"/>
              <w:spacing w:line="230" w:lineRule="exact"/>
              <w:ind w:left="403" w:right="327" w:hanging="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68 </w:t>
            </w:r>
            <w:r w:rsidR="00765026">
              <w:rPr>
                <w:b/>
                <w:i/>
                <w:sz w:val="20"/>
              </w:rPr>
              <w:t>ч</w:t>
            </w:r>
          </w:p>
        </w:tc>
        <w:tc>
          <w:tcPr>
            <w:tcW w:w="3472" w:type="dxa"/>
          </w:tcPr>
          <w:p w14:paraId="293357BD" w14:textId="77777777" w:rsidR="00087DA2" w:rsidRDefault="00087DA2">
            <w:pPr>
              <w:pStyle w:val="TableParagraph"/>
              <w:spacing w:line="230" w:lineRule="exact"/>
              <w:ind w:left="909" w:right="166" w:hanging="7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Авторская</w:t>
            </w:r>
          </w:p>
          <w:p w14:paraId="31B9B059" w14:textId="77777777" w:rsidR="00067150" w:rsidRDefault="00133BC0" w:rsidP="00133BC0">
            <w:pPr>
              <w:pStyle w:val="TableParagraph"/>
              <w:spacing w:line="230" w:lineRule="exact"/>
              <w:ind w:left="909" w:right="166" w:hanging="7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Программа Л.Н.</w:t>
            </w:r>
            <w:r w:rsidR="002F3E8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Боголюбова </w:t>
            </w:r>
            <w:r w:rsidR="00087DA2">
              <w:rPr>
                <w:b/>
                <w:i/>
                <w:sz w:val="20"/>
              </w:rPr>
              <w:t>68ч</w:t>
            </w:r>
          </w:p>
        </w:tc>
      </w:tr>
      <w:tr w:rsidR="00067150" w14:paraId="0A6CE46B" w14:textId="77777777" w:rsidTr="00133BC0">
        <w:trPr>
          <w:trHeight w:val="230"/>
        </w:trPr>
        <w:tc>
          <w:tcPr>
            <w:tcW w:w="5384" w:type="dxa"/>
          </w:tcPr>
          <w:p w14:paraId="467DE029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2693" w:type="dxa"/>
          </w:tcPr>
          <w:p w14:paraId="660D5271" w14:textId="77777777" w:rsidR="00067150" w:rsidRDefault="00087DA2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3472" w:type="dxa"/>
          </w:tcPr>
          <w:p w14:paraId="2820B92E" w14:textId="77777777" w:rsidR="00067150" w:rsidRDefault="00087DA2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67150" w14:paraId="2E7AEF46" w14:textId="77777777" w:rsidTr="00133BC0">
        <w:trPr>
          <w:trHeight w:val="230"/>
        </w:trPr>
        <w:tc>
          <w:tcPr>
            <w:tcW w:w="5384" w:type="dxa"/>
          </w:tcPr>
          <w:p w14:paraId="0E839406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Глава 1. Человек в обществе</w:t>
            </w:r>
          </w:p>
        </w:tc>
        <w:tc>
          <w:tcPr>
            <w:tcW w:w="2693" w:type="dxa"/>
          </w:tcPr>
          <w:p w14:paraId="68D251AA" w14:textId="77777777" w:rsidR="00067150" w:rsidRDefault="002F3E89">
            <w:pPr>
              <w:pStyle w:val="TableParagraph"/>
              <w:spacing w:line="210" w:lineRule="exact"/>
              <w:ind w:right="123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472" w:type="dxa"/>
          </w:tcPr>
          <w:p w14:paraId="6793DC65" w14:textId="77777777" w:rsidR="00067150" w:rsidRDefault="00087DA2">
            <w:pPr>
              <w:pStyle w:val="TableParagraph"/>
              <w:spacing w:line="210" w:lineRule="exact"/>
              <w:ind w:left="96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67150" w14:paraId="6FC69516" w14:textId="77777777" w:rsidTr="00133BC0">
        <w:trPr>
          <w:trHeight w:val="230"/>
        </w:trPr>
        <w:tc>
          <w:tcPr>
            <w:tcW w:w="5384" w:type="dxa"/>
          </w:tcPr>
          <w:p w14:paraId="3D3A2F70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 и обобщение по главе 1</w:t>
            </w:r>
          </w:p>
        </w:tc>
        <w:tc>
          <w:tcPr>
            <w:tcW w:w="2693" w:type="dxa"/>
          </w:tcPr>
          <w:p w14:paraId="7C3AC1D0" w14:textId="77777777" w:rsidR="00067150" w:rsidRDefault="002F3E8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2" w:type="dxa"/>
          </w:tcPr>
          <w:p w14:paraId="752A3881" w14:textId="77777777" w:rsidR="00067150" w:rsidRDefault="00087DA2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67150" w14:paraId="3C4EF498" w14:textId="77777777" w:rsidTr="00133BC0">
        <w:trPr>
          <w:trHeight w:val="230"/>
        </w:trPr>
        <w:tc>
          <w:tcPr>
            <w:tcW w:w="5384" w:type="dxa"/>
          </w:tcPr>
          <w:p w14:paraId="3052604F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Контрольная работа по Главе 1.</w:t>
            </w:r>
          </w:p>
        </w:tc>
        <w:tc>
          <w:tcPr>
            <w:tcW w:w="2693" w:type="dxa"/>
          </w:tcPr>
          <w:p w14:paraId="63457F27" w14:textId="77777777" w:rsidR="00067150" w:rsidRDefault="00765026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2" w:type="dxa"/>
          </w:tcPr>
          <w:p w14:paraId="7C2BEDCE" w14:textId="77777777" w:rsidR="00067150" w:rsidRDefault="00087DA2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67150" w14:paraId="6B3E722A" w14:textId="77777777" w:rsidTr="00133BC0">
        <w:trPr>
          <w:trHeight w:val="230"/>
        </w:trPr>
        <w:tc>
          <w:tcPr>
            <w:tcW w:w="5384" w:type="dxa"/>
          </w:tcPr>
          <w:p w14:paraId="3C0A2F54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Глава2. Общество как мир культуры</w:t>
            </w:r>
          </w:p>
        </w:tc>
        <w:tc>
          <w:tcPr>
            <w:tcW w:w="2693" w:type="dxa"/>
          </w:tcPr>
          <w:p w14:paraId="6DC687A0" w14:textId="77777777" w:rsidR="00067150" w:rsidRDefault="002F3E89">
            <w:pPr>
              <w:pStyle w:val="TableParagraph"/>
              <w:spacing w:line="210" w:lineRule="exact"/>
              <w:ind w:right="123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472" w:type="dxa"/>
          </w:tcPr>
          <w:p w14:paraId="744DE45B" w14:textId="77777777" w:rsidR="00067150" w:rsidRDefault="00087DA2">
            <w:pPr>
              <w:pStyle w:val="TableParagraph"/>
              <w:spacing w:line="210" w:lineRule="exact"/>
              <w:ind w:left="96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67150" w14:paraId="51092666" w14:textId="77777777" w:rsidTr="00133BC0">
        <w:trPr>
          <w:trHeight w:val="227"/>
        </w:trPr>
        <w:tc>
          <w:tcPr>
            <w:tcW w:w="5384" w:type="dxa"/>
          </w:tcPr>
          <w:p w14:paraId="55AE9FE1" w14:textId="77777777" w:rsidR="00067150" w:rsidRDefault="00087DA2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Контрольная работа по Главе 2.</w:t>
            </w:r>
          </w:p>
        </w:tc>
        <w:tc>
          <w:tcPr>
            <w:tcW w:w="2693" w:type="dxa"/>
          </w:tcPr>
          <w:p w14:paraId="273866DD" w14:textId="77777777" w:rsidR="00067150" w:rsidRDefault="002F3E89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2" w:type="dxa"/>
          </w:tcPr>
          <w:p w14:paraId="39CEE3E2" w14:textId="77777777" w:rsidR="00067150" w:rsidRDefault="00087DA2">
            <w:pPr>
              <w:pStyle w:val="TableParagraph"/>
              <w:spacing w:line="208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67150" w14:paraId="75B6B062" w14:textId="77777777" w:rsidTr="00133BC0">
        <w:trPr>
          <w:trHeight w:val="230"/>
        </w:trPr>
        <w:tc>
          <w:tcPr>
            <w:tcW w:w="5384" w:type="dxa"/>
          </w:tcPr>
          <w:p w14:paraId="6712F3F7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Глава 3.Правовое регулирование общественных отношений</w:t>
            </w:r>
          </w:p>
        </w:tc>
        <w:tc>
          <w:tcPr>
            <w:tcW w:w="2693" w:type="dxa"/>
          </w:tcPr>
          <w:p w14:paraId="5D262D8F" w14:textId="77777777" w:rsidR="00067150" w:rsidRDefault="002F3E89">
            <w:pPr>
              <w:pStyle w:val="TableParagraph"/>
              <w:spacing w:line="210" w:lineRule="exact"/>
              <w:ind w:right="123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24130C">
              <w:rPr>
                <w:sz w:val="20"/>
              </w:rPr>
              <w:t>7</w:t>
            </w:r>
          </w:p>
        </w:tc>
        <w:tc>
          <w:tcPr>
            <w:tcW w:w="3472" w:type="dxa"/>
          </w:tcPr>
          <w:p w14:paraId="1CAEB732" w14:textId="77777777" w:rsidR="00067150" w:rsidRDefault="00087DA2">
            <w:pPr>
              <w:pStyle w:val="TableParagraph"/>
              <w:spacing w:line="210" w:lineRule="exact"/>
              <w:ind w:left="96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067150" w14:paraId="4BDA2CE9" w14:textId="77777777" w:rsidTr="00133BC0">
        <w:trPr>
          <w:trHeight w:val="230"/>
        </w:trPr>
        <w:tc>
          <w:tcPr>
            <w:tcW w:w="5384" w:type="dxa"/>
          </w:tcPr>
          <w:p w14:paraId="7C999AC8" w14:textId="77777777" w:rsidR="00067150" w:rsidRDefault="00087DA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 и обобщение по главе 3</w:t>
            </w:r>
          </w:p>
        </w:tc>
        <w:tc>
          <w:tcPr>
            <w:tcW w:w="2693" w:type="dxa"/>
          </w:tcPr>
          <w:p w14:paraId="2BD3DC2D" w14:textId="77777777" w:rsidR="00067150" w:rsidRDefault="002F3E8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72" w:type="dxa"/>
          </w:tcPr>
          <w:p w14:paraId="79B26503" w14:textId="77777777" w:rsidR="00067150" w:rsidRDefault="00087DA2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67150" w14:paraId="09BF7CC6" w14:textId="77777777" w:rsidTr="00133BC0">
        <w:trPr>
          <w:trHeight w:val="230"/>
        </w:trPr>
        <w:tc>
          <w:tcPr>
            <w:tcW w:w="5384" w:type="dxa"/>
          </w:tcPr>
          <w:p w14:paraId="0BF9B433" w14:textId="77777777" w:rsidR="00067150" w:rsidRDefault="00087DA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Итоговое повторение</w:t>
            </w:r>
          </w:p>
        </w:tc>
        <w:tc>
          <w:tcPr>
            <w:tcW w:w="2693" w:type="dxa"/>
          </w:tcPr>
          <w:p w14:paraId="0582BBEF" w14:textId="5DC99C41" w:rsidR="00067150" w:rsidRDefault="006C42FD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72" w:type="dxa"/>
          </w:tcPr>
          <w:p w14:paraId="0370642B" w14:textId="77777777" w:rsidR="00067150" w:rsidRDefault="00087DA2">
            <w:pPr>
              <w:pStyle w:val="TableParagraph"/>
              <w:spacing w:line="211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67150" w14:paraId="6BC87430" w14:textId="77777777" w:rsidTr="00133BC0">
        <w:trPr>
          <w:trHeight w:val="266"/>
        </w:trPr>
        <w:tc>
          <w:tcPr>
            <w:tcW w:w="5384" w:type="dxa"/>
          </w:tcPr>
          <w:p w14:paraId="12225F6C" w14:textId="77777777" w:rsidR="00067150" w:rsidRDefault="00087DA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Итоговая контрольная работа</w:t>
            </w:r>
          </w:p>
        </w:tc>
        <w:tc>
          <w:tcPr>
            <w:tcW w:w="2693" w:type="dxa"/>
          </w:tcPr>
          <w:p w14:paraId="4BB35B25" w14:textId="6CFD786B" w:rsidR="00067150" w:rsidRDefault="006C42F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72" w:type="dxa"/>
          </w:tcPr>
          <w:p w14:paraId="3ABC7B06" w14:textId="4CD445D0" w:rsidR="00067150" w:rsidRDefault="006C42FD">
            <w:pPr>
              <w:pStyle w:val="TableParagraph"/>
              <w:spacing w:line="225" w:lineRule="exact"/>
              <w:ind w:left="10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67150" w14:paraId="14A07EC7" w14:textId="77777777" w:rsidTr="00133BC0">
        <w:trPr>
          <w:trHeight w:val="251"/>
        </w:trPr>
        <w:tc>
          <w:tcPr>
            <w:tcW w:w="5384" w:type="dxa"/>
          </w:tcPr>
          <w:p w14:paraId="18B4C162" w14:textId="77777777" w:rsidR="00067150" w:rsidRDefault="002F3E89" w:rsidP="002F3E89">
            <w:pPr>
              <w:pStyle w:val="TableParagraph"/>
              <w:ind w:firstLine="74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2693" w:type="dxa"/>
          </w:tcPr>
          <w:p w14:paraId="696B91C2" w14:textId="77777777" w:rsidR="00067150" w:rsidRDefault="002F3E89">
            <w:pPr>
              <w:pStyle w:val="TableParagraph"/>
              <w:spacing w:line="223" w:lineRule="exact"/>
              <w:ind w:right="1183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472" w:type="dxa"/>
          </w:tcPr>
          <w:p w14:paraId="5EC3B26A" w14:textId="77777777" w:rsidR="00067150" w:rsidRDefault="00087DA2">
            <w:pPr>
              <w:pStyle w:val="TableParagraph"/>
              <w:spacing w:line="223" w:lineRule="exact"/>
              <w:ind w:left="96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</w:tbl>
    <w:p w14:paraId="6C2C4BD7" w14:textId="77777777" w:rsidR="00067150" w:rsidRDefault="00067150">
      <w:pPr>
        <w:pStyle w:val="a3"/>
        <w:spacing w:before="5"/>
        <w:ind w:left="0" w:firstLine="0"/>
        <w:rPr>
          <w:b/>
          <w:sz w:val="19"/>
        </w:rPr>
      </w:pPr>
    </w:p>
    <w:p w14:paraId="7A66761B" w14:textId="77777777" w:rsidR="007B419C" w:rsidRDefault="007B419C">
      <w:pPr>
        <w:pStyle w:val="11"/>
        <w:spacing w:before="80"/>
        <w:ind w:left="2320" w:right="2657"/>
        <w:jc w:val="center"/>
      </w:pPr>
    </w:p>
    <w:p w14:paraId="47CDE584" w14:textId="77777777" w:rsidR="002F3E89" w:rsidRDefault="002F3E89">
      <w:pPr>
        <w:pStyle w:val="11"/>
        <w:spacing w:before="80"/>
        <w:ind w:left="2320" w:right="2657"/>
        <w:jc w:val="center"/>
      </w:pPr>
    </w:p>
    <w:p w14:paraId="40EACE99" w14:textId="77777777" w:rsidR="007B419C" w:rsidRDefault="007B419C">
      <w:pPr>
        <w:pStyle w:val="11"/>
        <w:spacing w:before="80"/>
        <w:ind w:left="2320" w:right="2657"/>
        <w:jc w:val="center"/>
      </w:pPr>
    </w:p>
    <w:p w14:paraId="0B048EAA" w14:textId="77777777" w:rsidR="007B419C" w:rsidRDefault="007B419C">
      <w:pPr>
        <w:pStyle w:val="11"/>
        <w:spacing w:before="80"/>
        <w:ind w:left="2320" w:right="2657"/>
        <w:jc w:val="center"/>
      </w:pPr>
    </w:p>
    <w:p w14:paraId="48E1C362" w14:textId="77777777" w:rsidR="007B419C" w:rsidRDefault="007B419C">
      <w:pPr>
        <w:pStyle w:val="11"/>
        <w:spacing w:before="80"/>
        <w:ind w:left="2320" w:right="2657"/>
        <w:jc w:val="center"/>
      </w:pPr>
    </w:p>
    <w:p w14:paraId="18116636" w14:textId="77777777" w:rsidR="007B419C" w:rsidRDefault="007B419C">
      <w:pPr>
        <w:pStyle w:val="11"/>
        <w:spacing w:before="80"/>
        <w:ind w:left="2320" w:right="2657"/>
        <w:jc w:val="center"/>
      </w:pPr>
    </w:p>
    <w:p w14:paraId="6E8AF6C3" w14:textId="77777777" w:rsidR="007B419C" w:rsidRDefault="007B419C">
      <w:pPr>
        <w:pStyle w:val="11"/>
        <w:spacing w:before="80"/>
        <w:ind w:left="2320" w:right="2657"/>
        <w:jc w:val="center"/>
      </w:pPr>
    </w:p>
    <w:p w14:paraId="64298C2D" w14:textId="77777777" w:rsidR="007B419C" w:rsidRDefault="007B419C">
      <w:pPr>
        <w:pStyle w:val="11"/>
        <w:spacing w:before="80"/>
        <w:ind w:left="2320" w:right="2657"/>
        <w:jc w:val="center"/>
      </w:pPr>
    </w:p>
    <w:p w14:paraId="28F38592" w14:textId="77777777" w:rsidR="007B419C" w:rsidRDefault="007B419C">
      <w:pPr>
        <w:pStyle w:val="11"/>
        <w:spacing w:before="80"/>
        <w:ind w:left="2320" w:right="2657"/>
        <w:jc w:val="center"/>
      </w:pPr>
    </w:p>
    <w:p w14:paraId="2158091C" w14:textId="77777777" w:rsidR="007B419C" w:rsidRDefault="007B419C">
      <w:pPr>
        <w:pStyle w:val="11"/>
        <w:spacing w:before="80"/>
        <w:ind w:left="2320" w:right="2657"/>
        <w:jc w:val="center"/>
      </w:pPr>
    </w:p>
    <w:p w14:paraId="49622D32" w14:textId="77777777" w:rsidR="007B419C" w:rsidRDefault="007B419C">
      <w:pPr>
        <w:pStyle w:val="11"/>
        <w:spacing w:before="80"/>
        <w:ind w:left="2320" w:right="2657"/>
        <w:jc w:val="center"/>
      </w:pPr>
    </w:p>
    <w:p w14:paraId="566CAF94" w14:textId="77777777" w:rsidR="002F3E89" w:rsidRDefault="002F3E89">
      <w:pPr>
        <w:pStyle w:val="11"/>
        <w:spacing w:before="80"/>
        <w:ind w:left="2320" w:right="2657"/>
        <w:jc w:val="center"/>
      </w:pPr>
    </w:p>
    <w:p w14:paraId="2298A77F" w14:textId="77777777" w:rsidR="002F3E89" w:rsidRDefault="002F3E89">
      <w:pPr>
        <w:pStyle w:val="11"/>
        <w:spacing w:before="80"/>
        <w:ind w:left="2320" w:right="2657"/>
        <w:jc w:val="center"/>
      </w:pPr>
    </w:p>
    <w:p w14:paraId="555E67BC" w14:textId="77777777" w:rsidR="00067150" w:rsidRDefault="00087DA2">
      <w:pPr>
        <w:pStyle w:val="11"/>
        <w:spacing w:before="80"/>
        <w:ind w:left="2320" w:right="2657"/>
        <w:jc w:val="center"/>
      </w:pPr>
      <w:r>
        <w:t>КАЛЕНДАРНО- ТЕМАТИ</w:t>
      </w:r>
      <w:r w:rsidR="002F3E89">
        <w:t>ЧЕСКОЕ ПЛАНИРОВАНИЕ 10 класс (68</w:t>
      </w:r>
      <w:r>
        <w:t xml:space="preserve"> часов)</w:t>
      </w:r>
    </w:p>
    <w:p w14:paraId="21BE84C5" w14:textId="77777777" w:rsidR="00067150" w:rsidRDefault="00067150">
      <w:pPr>
        <w:pStyle w:val="a3"/>
        <w:spacing w:before="10"/>
        <w:ind w:left="0" w:firstLine="0"/>
        <w:rPr>
          <w:b/>
        </w:rPr>
      </w:pPr>
    </w:p>
    <w:tbl>
      <w:tblPr>
        <w:tblStyle w:val="TableNormal"/>
        <w:tblW w:w="1548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054"/>
        <w:gridCol w:w="567"/>
        <w:gridCol w:w="2502"/>
        <w:gridCol w:w="2238"/>
        <w:gridCol w:w="2489"/>
        <w:gridCol w:w="3118"/>
        <w:gridCol w:w="1985"/>
      </w:tblGrid>
      <w:tr w:rsidR="00036E6B" w14:paraId="5783A277" w14:textId="77777777" w:rsidTr="007B419C">
        <w:trPr>
          <w:trHeight w:val="254"/>
        </w:trPr>
        <w:tc>
          <w:tcPr>
            <w:tcW w:w="535" w:type="dxa"/>
            <w:vMerge w:val="restart"/>
          </w:tcPr>
          <w:p w14:paraId="24F83B81" w14:textId="77777777" w:rsidR="00036E6B" w:rsidRDefault="00036E6B">
            <w:pPr>
              <w:pStyle w:val="TableParagraph"/>
              <w:ind w:left="110" w:right="80" w:firstLine="45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054" w:type="dxa"/>
            <w:vMerge w:val="restart"/>
          </w:tcPr>
          <w:p w14:paraId="620F97B5" w14:textId="77777777" w:rsidR="00036E6B" w:rsidRDefault="00036E6B" w:rsidP="007B419C">
            <w:pPr>
              <w:pStyle w:val="TableParagraph"/>
              <w:ind w:left="547" w:right="255" w:hanging="262"/>
              <w:jc w:val="center"/>
              <w:rPr>
                <w:b/>
              </w:rPr>
            </w:pPr>
            <w:r>
              <w:rPr>
                <w:b/>
              </w:rPr>
              <w:t>Тема и тип урока</w:t>
            </w:r>
          </w:p>
        </w:tc>
        <w:tc>
          <w:tcPr>
            <w:tcW w:w="567" w:type="dxa"/>
            <w:vMerge w:val="restart"/>
          </w:tcPr>
          <w:p w14:paraId="0B3BDE69" w14:textId="77777777" w:rsidR="00036E6B" w:rsidRDefault="00036E6B">
            <w:pPr>
              <w:pStyle w:val="TableParagraph"/>
              <w:spacing w:line="252" w:lineRule="exact"/>
              <w:ind w:left="113" w:right="100"/>
              <w:jc w:val="center"/>
              <w:rPr>
                <w:b/>
              </w:rPr>
            </w:pPr>
            <w:r>
              <w:rPr>
                <w:b/>
              </w:rPr>
              <w:t>Кол</w:t>
            </w:r>
          </w:p>
          <w:p w14:paraId="12D02BF4" w14:textId="77777777" w:rsidR="00036E6B" w:rsidRDefault="00B56A86">
            <w:pPr>
              <w:pStyle w:val="TableParagraph"/>
              <w:spacing w:before="1"/>
              <w:ind w:left="108" w:right="92" w:firstLine="1"/>
              <w:jc w:val="center"/>
              <w:rPr>
                <w:b/>
              </w:rPr>
            </w:pPr>
            <w:r>
              <w:rPr>
                <w:b/>
              </w:rPr>
              <w:t>-во часо</w:t>
            </w:r>
            <w:r w:rsidR="00036E6B">
              <w:rPr>
                <w:b/>
              </w:rPr>
              <w:t>в</w:t>
            </w:r>
          </w:p>
        </w:tc>
        <w:tc>
          <w:tcPr>
            <w:tcW w:w="7229" w:type="dxa"/>
            <w:gridSpan w:val="3"/>
          </w:tcPr>
          <w:p w14:paraId="5732DFE5" w14:textId="77777777" w:rsidR="00036E6B" w:rsidRDefault="00036E6B">
            <w:pPr>
              <w:pStyle w:val="TableParagraph"/>
              <w:spacing w:line="234" w:lineRule="exact"/>
              <w:ind w:left="1922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3118" w:type="dxa"/>
            <w:vMerge w:val="restart"/>
          </w:tcPr>
          <w:p w14:paraId="55C42D21" w14:textId="77777777" w:rsidR="00036E6B" w:rsidRDefault="00036E6B">
            <w:pPr>
              <w:pStyle w:val="TableParagraph"/>
              <w:ind w:left="160" w:right="148"/>
              <w:jc w:val="center"/>
              <w:rPr>
                <w:b/>
              </w:rPr>
            </w:pPr>
            <w:r>
              <w:rPr>
                <w:b/>
              </w:rPr>
              <w:t>Характеристика основных видов деятельности ученика</w:t>
            </w:r>
          </w:p>
        </w:tc>
        <w:tc>
          <w:tcPr>
            <w:tcW w:w="1985" w:type="dxa"/>
            <w:vMerge w:val="restart"/>
          </w:tcPr>
          <w:p w14:paraId="62043C21" w14:textId="77777777" w:rsidR="00036E6B" w:rsidRDefault="00150B28" w:rsidP="00150B28">
            <w:pPr>
              <w:pStyle w:val="TableParagraph"/>
              <w:ind w:left="110" w:right="101"/>
              <w:jc w:val="center"/>
              <w:rPr>
                <w:b/>
              </w:rPr>
            </w:pPr>
            <w:r>
              <w:rPr>
                <w:b/>
              </w:rPr>
              <w:t xml:space="preserve">Контрольно-оценочная </w:t>
            </w:r>
            <w:r w:rsidR="00B56A86">
              <w:rPr>
                <w:b/>
              </w:rPr>
              <w:t>деятельнос</w:t>
            </w:r>
            <w:r w:rsidR="00036E6B">
              <w:rPr>
                <w:b/>
              </w:rPr>
              <w:t>ть</w:t>
            </w:r>
          </w:p>
        </w:tc>
      </w:tr>
      <w:tr w:rsidR="00036E6B" w14:paraId="6CC6AFF4" w14:textId="77777777" w:rsidTr="007B419C">
        <w:trPr>
          <w:trHeight w:val="1410"/>
        </w:trPr>
        <w:tc>
          <w:tcPr>
            <w:tcW w:w="535" w:type="dxa"/>
            <w:vMerge/>
            <w:tcBorders>
              <w:top w:val="nil"/>
            </w:tcBorders>
          </w:tcPr>
          <w:p w14:paraId="6FFC9F52" w14:textId="77777777" w:rsidR="00036E6B" w:rsidRDefault="00036E6B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14:paraId="497902CD" w14:textId="77777777" w:rsidR="00036E6B" w:rsidRDefault="00036E6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26D4F9C" w14:textId="77777777" w:rsidR="00036E6B" w:rsidRDefault="00036E6B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</w:tcPr>
          <w:p w14:paraId="7693E50A" w14:textId="77777777" w:rsidR="00036E6B" w:rsidRDefault="00036E6B">
            <w:pPr>
              <w:pStyle w:val="TableParagraph"/>
              <w:spacing w:line="251" w:lineRule="exact"/>
              <w:ind w:left="628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2238" w:type="dxa"/>
          </w:tcPr>
          <w:p w14:paraId="22C6BAE1" w14:textId="77777777" w:rsidR="00036E6B" w:rsidRDefault="00036E6B">
            <w:pPr>
              <w:pStyle w:val="TableParagraph"/>
              <w:ind w:left="255" w:right="235"/>
              <w:jc w:val="center"/>
              <w:rPr>
                <w:b/>
              </w:rPr>
            </w:pPr>
            <w:r>
              <w:rPr>
                <w:b/>
              </w:rPr>
              <w:t>Метапредметные УУД</w:t>
            </w:r>
          </w:p>
          <w:p w14:paraId="3CFC0229" w14:textId="77777777" w:rsidR="00036E6B" w:rsidRDefault="00036E6B">
            <w:pPr>
              <w:pStyle w:val="TableParagraph"/>
              <w:ind w:left="133" w:right="115" w:firstLine="2"/>
              <w:jc w:val="center"/>
              <w:rPr>
                <w:b/>
              </w:rPr>
            </w:pPr>
            <w:r>
              <w:rPr>
                <w:b/>
              </w:rPr>
              <w:t>(Познавательные, Коммуникативные, Регулятивные)</w:t>
            </w:r>
          </w:p>
        </w:tc>
        <w:tc>
          <w:tcPr>
            <w:tcW w:w="2489" w:type="dxa"/>
          </w:tcPr>
          <w:p w14:paraId="2AEBB01E" w14:textId="77777777" w:rsidR="00036E6B" w:rsidRDefault="00036E6B">
            <w:pPr>
              <w:pStyle w:val="TableParagraph"/>
              <w:ind w:left="624" w:right="203" w:hanging="392"/>
              <w:rPr>
                <w:b/>
              </w:rPr>
            </w:pPr>
            <w:r>
              <w:rPr>
                <w:b/>
              </w:rPr>
              <w:t>Личностные УУД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ED044D8" w14:textId="77777777" w:rsidR="00036E6B" w:rsidRDefault="00036E6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6EDD310" w14:textId="77777777" w:rsidR="00036E6B" w:rsidRDefault="00036E6B">
            <w:pPr>
              <w:rPr>
                <w:sz w:val="2"/>
                <w:szCs w:val="2"/>
              </w:rPr>
            </w:pPr>
          </w:p>
        </w:tc>
      </w:tr>
      <w:tr w:rsidR="00067150" w14:paraId="7B17FCCF" w14:textId="77777777" w:rsidTr="00577EAC">
        <w:trPr>
          <w:trHeight w:val="251"/>
        </w:trPr>
        <w:tc>
          <w:tcPr>
            <w:tcW w:w="15488" w:type="dxa"/>
            <w:gridSpan w:val="8"/>
          </w:tcPr>
          <w:p w14:paraId="1D5904C0" w14:textId="77777777" w:rsidR="00067150" w:rsidRDefault="00087DA2">
            <w:pPr>
              <w:pStyle w:val="TableParagraph"/>
              <w:spacing w:line="232" w:lineRule="exact"/>
              <w:ind w:left="6213" w:right="6197"/>
              <w:jc w:val="center"/>
              <w:rPr>
                <w:b/>
              </w:rPr>
            </w:pPr>
            <w:r>
              <w:rPr>
                <w:b/>
              </w:rPr>
              <w:t>Введение (1 ч.)</w:t>
            </w:r>
          </w:p>
        </w:tc>
      </w:tr>
      <w:tr w:rsidR="00036E6B" w14:paraId="1C5DA02E" w14:textId="77777777" w:rsidTr="007B419C">
        <w:trPr>
          <w:trHeight w:val="2275"/>
        </w:trPr>
        <w:tc>
          <w:tcPr>
            <w:tcW w:w="535" w:type="dxa"/>
          </w:tcPr>
          <w:p w14:paraId="624A80D7" w14:textId="77777777" w:rsidR="00036E6B" w:rsidRDefault="00036E6B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054" w:type="dxa"/>
          </w:tcPr>
          <w:p w14:paraId="5F3DAAD2" w14:textId="77777777" w:rsidR="00036E6B" w:rsidRDefault="00036E6B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Введение</w:t>
            </w:r>
          </w:p>
          <w:p w14:paraId="5BCF17A6" w14:textId="77777777" w:rsidR="00036E6B" w:rsidRDefault="00036E6B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32CB2195" w14:textId="77777777" w:rsidR="00036E6B" w:rsidRDefault="00036E6B">
            <w:pPr>
              <w:pStyle w:val="TableParagraph"/>
              <w:ind w:left="110"/>
            </w:pPr>
            <w:r>
              <w:t>Урок</w:t>
            </w:r>
          </w:p>
          <w:p w14:paraId="35D428A5" w14:textId="77777777" w:rsidR="00036E6B" w:rsidRDefault="00036E6B">
            <w:pPr>
              <w:pStyle w:val="TableParagraph"/>
              <w:spacing w:before="2"/>
              <w:ind w:left="110" w:right="197"/>
            </w:pPr>
            <w:r>
              <w:t>«открытия» нового знания</w:t>
            </w:r>
          </w:p>
        </w:tc>
        <w:tc>
          <w:tcPr>
            <w:tcW w:w="567" w:type="dxa"/>
          </w:tcPr>
          <w:p w14:paraId="272821C7" w14:textId="77777777" w:rsidR="00036E6B" w:rsidRDefault="00036E6B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2502" w:type="dxa"/>
          </w:tcPr>
          <w:p w14:paraId="49A48EFB" w14:textId="77777777" w:rsidR="00150B28" w:rsidRDefault="00150B28">
            <w:pPr>
              <w:pStyle w:val="TableParagraph"/>
              <w:tabs>
                <w:tab w:val="left" w:pos="1948"/>
              </w:tabs>
              <w:spacing w:line="242" w:lineRule="auto"/>
              <w:ind w:left="105" w:right="99"/>
              <w:jc w:val="both"/>
            </w:pPr>
            <w:r>
              <w:t xml:space="preserve">Определяют </w:t>
            </w:r>
          </w:p>
          <w:p w14:paraId="490E1C28" w14:textId="77777777" w:rsidR="00036E6B" w:rsidRDefault="00150B28">
            <w:pPr>
              <w:pStyle w:val="TableParagraph"/>
              <w:tabs>
                <w:tab w:val="left" w:pos="1948"/>
              </w:tabs>
              <w:spacing w:line="242" w:lineRule="auto"/>
              <w:ind w:left="105" w:right="99"/>
              <w:jc w:val="both"/>
            </w:pPr>
            <w:r>
              <w:rPr>
                <w:spacing w:val="-5"/>
              </w:rPr>
              <w:t xml:space="preserve">цели </w:t>
            </w:r>
            <w:r w:rsidR="00036E6B">
              <w:t>изучения</w:t>
            </w:r>
          </w:p>
          <w:p w14:paraId="3D5B16BA" w14:textId="77777777" w:rsidR="00036E6B" w:rsidRDefault="00036E6B" w:rsidP="00150B28">
            <w:pPr>
              <w:pStyle w:val="TableParagraph"/>
              <w:ind w:left="105" w:right="99"/>
              <w:jc w:val="both"/>
            </w:pPr>
            <w:r>
              <w:t>обществознания в 10-11 классе, планировать свою деятельность по изучению</w:t>
            </w:r>
          </w:p>
          <w:p w14:paraId="6A83C27F" w14:textId="77777777" w:rsidR="00036E6B" w:rsidRDefault="00036E6B">
            <w:pPr>
              <w:pStyle w:val="TableParagraph"/>
              <w:ind w:left="105"/>
            </w:pPr>
            <w:r>
              <w:t>обществознания.</w:t>
            </w:r>
          </w:p>
        </w:tc>
        <w:tc>
          <w:tcPr>
            <w:tcW w:w="2238" w:type="dxa"/>
          </w:tcPr>
          <w:p w14:paraId="5BC975AD" w14:textId="77777777" w:rsidR="00036E6B" w:rsidRDefault="00036E6B">
            <w:pPr>
              <w:pStyle w:val="TableParagraph"/>
              <w:tabs>
                <w:tab w:val="left" w:pos="1512"/>
              </w:tabs>
              <w:ind w:left="102" w:right="100"/>
              <w:jc w:val="both"/>
            </w:pPr>
            <w:r>
              <w:t xml:space="preserve">Умеют </w:t>
            </w:r>
            <w:r>
              <w:rPr>
                <w:spacing w:val="-3"/>
              </w:rPr>
              <w:t xml:space="preserve">объяснять, </w:t>
            </w:r>
            <w:r>
              <w:t>почему</w:t>
            </w:r>
            <w:r>
              <w:tab/>
              <w:t>нужно изучать</w:t>
            </w:r>
          </w:p>
          <w:p w14:paraId="5AB44B22" w14:textId="77777777" w:rsidR="00036E6B" w:rsidRDefault="00036E6B" w:rsidP="004816D9">
            <w:pPr>
              <w:pStyle w:val="TableParagraph"/>
              <w:ind w:left="102" w:right="57"/>
            </w:pPr>
            <w:r>
              <w:t>обществознание; характеризовать некоторые общественные процессы</w:t>
            </w:r>
          </w:p>
        </w:tc>
        <w:tc>
          <w:tcPr>
            <w:tcW w:w="2489" w:type="dxa"/>
          </w:tcPr>
          <w:p w14:paraId="51B336A9" w14:textId="77777777" w:rsidR="00036E6B" w:rsidRDefault="00036E6B">
            <w:pPr>
              <w:pStyle w:val="TableParagraph"/>
              <w:spacing w:line="247" w:lineRule="exact"/>
              <w:ind w:left="100"/>
            </w:pPr>
            <w:r>
              <w:t>Формирование</w:t>
            </w:r>
          </w:p>
          <w:p w14:paraId="6344CD08" w14:textId="77777777" w:rsidR="00036E6B" w:rsidRDefault="00036E6B">
            <w:pPr>
              <w:pStyle w:val="TableParagraph"/>
              <w:tabs>
                <w:tab w:val="left" w:pos="1612"/>
              </w:tabs>
              <w:spacing w:before="1"/>
              <w:ind w:left="100" w:right="-15"/>
            </w:pPr>
            <w:r>
              <w:t>мотивации</w:t>
            </w:r>
            <w:r>
              <w:tab/>
            </w:r>
            <w:r>
              <w:rPr>
                <w:spacing w:val="-16"/>
              </w:rPr>
              <w:t xml:space="preserve">к </w:t>
            </w:r>
            <w:r>
              <w:t>изучению</w:t>
            </w:r>
          </w:p>
          <w:p w14:paraId="617A8B5D" w14:textId="77777777" w:rsidR="00036E6B" w:rsidRDefault="00036E6B">
            <w:pPr>
              <w:pStyle w:val="TableParagraph"/>
              <w:spacing w:before="1"/>
              <w:ind w:left="100"/>
            </w:pPr>
            <w:r>
              <w:t>обществознанию</w:t>
            </w:r>
          </w:p>
        </w:tc>
        <w:tc>
          <w:tcPr>
            <w:tcW w:w="3118" w:type="dxa"/>
          </w:tcPr>
          <w:p w14:paraId="3541585C" w14:textId="77777777" w:rsidR="00036E6B" w:rsidRDefault="00150B28" w:rsidP="00150B28">
            <w:pPr>
              <w:pStyle w:val="TableParagraph"/>
              <w:spacing w:line="242" w:lineRule="auto"/>
              <w:ind w:left="-1" w:right="284" w:firstLine="1"/>
              <w:jc w:val="both"/>
            </w:pPr>
            <w:r>
              <w:t xml:space="preserve">Познакомиться </w:t>
            </w:r>
            <w:r w:rsidR="00036E6B">
              <w:t>с осн</w:t>
            </w:r>
            <w:r>
              <w:t xml:space="preserve">овным </w:t>
            </w:r>
            <w:r w:rsidR="00036E6B">
              <w:t>содержанием курса 10класса.</w:t>
            </w:r>
          </w:p>
          <w:p w14:paraId="26E798A4" w14:textId="77777777" w:rsidR="00036E6B" w:rsidRDefault="00150B28" w:rsidP="00150B28">
            <w:pPr>
              <w:pStyle w:val="TableParagraph"/>
              <w:ind w:left="-1" w:right="284" w:firstLine="1"/>
              <w:jc w:val="both"/>
            </w:pPr>
            <w:r>
              <w:t xml:space="preserve">Наметить </w:t>
            </w:r>
            <w:r w:rsidR="00036E6B">
              <w:t>перспективу</w:t>
            </w:r>
          </w:p>
          <w:p w14:paraId="1DD78F8A" w14:textId="77777777" w:rsidR="00036E6B" w:rsidRDefault="00036E6B" w:rsidP="00150B28">
            <w:pPr>
              <w:pStyle w:val="TableParagraph"/>
              <w:ind w:left="-1" w:right="284" w:firstLine="1"/>
              <w:jc w:val="both"/>
            </w:pPr>
            <w:r>
              <w:t>совершенствования умений и навыков в процессе учебной</w:t>
            </w:r>
          </w:p>
          <w:p w14:paraId="71AA714E" w14:textId="77777777" w:rsidR="00150B28" w:rsidRDefault="00036E6B" w:rsidP="00150B28">
            <w:pPr>
              <w:pStyle w:val="TableParagraph"/>
              <w:ind w:left="-1" w:right="284" w:firstLine="1"/>
              <w:jc w:val="both"/>
            </w:pPr>
            <w:r>
              <w:t>деятельности. О</w:t>
            </w:r>
            <w:r w:rsidR="00150B28">
              <w:t xml:space="preserve">пределить основные требования </w:t>
            </w:r>
          </w:p>
          <w:p w14:paraId="32C9A4D0" w14:textId="77777777" w:rsidR="00036E6B" w:rsidRDefault="00150B28" w:rsidP="00150B28">
            <w:pPr>
              <w:pStyle w:val="TableParagraph"/>
              <w:ind w:left="-1" w:right="284" w:firstLine="1"/>
              <w:jc w:val="both"/>
            </w:pPr>
            <w:r>
              <w:t xml:space="preserve">к результатам обучения и </w:t>
            </w:r>
            <w:r w:rsidR="00036E6B">
              <w:t>критерии успешной работы</w:t>
            </w:r>
          </w:p>
        </w:tc>
        <w:tc>
          <w:tcPr>
            <w:tcW w:w="1985" w:type="dxa"/>
          </w:tcPr>
          <w:p w14:paraId="7CC4938E" w14:textId="77777777" w:rsidR="00036E6B" w:rsidRDefault="00036E6B">
            <w:pPr>
              <w:pStyle w:val="TableParagraph"/>
              <w:spacing w:line="247" w:lineRule="exact"/>
              <w:ind w:left="110"/>
            </w:pPr>
            <w:r>
              <w:t>Входной</w:t>
            </w:r>
          </w:p>
        </w:tc>
      </w:tr>
      <w:tr w:rsidR="00067150" w14:paraId="208142CC" w14:textId="77777777" w:rsidTr="00577EAC">
        <w:trPr>
          <w:trHeight w:val="242"/>
        </w:trPr>
        <w:tc>
          <w:tcPr>
            <w:tcW w:w="15488" w:type="dxa"/>
            <w:gridSpan w:val="8"/>
          </w:tcPr>
          <w:p w14:paraId="4ED6C646" w14:textId="77777777" w:rsidR="00067150" w:rsidRDefault="002F3E89">
            <w:pPr>
              <w:pStyle w:val="TableParagraph"/>
              <w:spacing w:line="223" w:lineRule="exact"/>
              <w:ind w:left="6213" w:right="6198"/>
              <w:jc w:val="center"/>
              <w:rPr>
                <w:b/>
              </w:rPr>
            </w:pPr>
            <w:r>
              <w:rPr>
                <w:b/>
              </w:rPr>
              <w:t>Человек в обществе (18</w:t>
            </w:r>
            <w:r w:rsidR="007C0E92">
              <w:rPr>
                <w:b/>
              </w:rPr>
              <w:t xml:space="preserve"> </w:t>
            </w:r>
            <w:r w:rsidR="00087DA2">
              <w:rPr>
                <w:b/>
              </w:rPr>
              <w:t>ч.)</w:t>
            </w:r>
          </w:p>
        </w:tc>
      </w:tr>
      <w:tr w:rsidR="00036E6B" w14:paraId="03E71E81" w14:textId="77777777" w:rsidTr="007B419C">
        <w:trPr>
          <w:trHeight w:val="2525"/>
        </w:trPr>
        <w:tc>
          <w:tcPr>
            <w:tcW w:w="535" w:type="dxa"/>
          </w:tcPr>
          <w:p w14:paraId="19EC5E02" w14:textId="77777777" w:rsidR="00036E6B" w:rsidRDefault="002F3E89" w:rsidP="00B56A86">
            <w:pPr>
              <w:pStyle w:val="TableParagraph"/>
              <w:spacing w:line="247" w:lineRule="exact"/>
              <w:ind w:left="107"/>
              <w:jc w:val="both"/>
            </w:pPr>
            <w:r>
              <w:t>2</w:t>
            </w:r>
          </w:p>
        </w:tc>
        <w:tc>
          <w:tcPr>
            <w:tcW w:w="2054" w:type="dxa"/>
          </w:tcPr>
          <w:p w14:paraId="1BDF3AA9" w14:textId="77777777" w:rsidR="00036E6B" w:rsidRDefault="00036E6B" w:rsidP="007B419C">
            <w:pPr>
              <w:pStyle w:val="TableParagraph"/>
              <w:tabs>
                <w:tab w:val="left" w:pos="1014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 xml:space="preserve">Что </w:t>
            </w:r>
            <w:r>
              <w:rPr>
                <w:b/>
                <w:spacing w:val="-5"/>
              </w:rPr>
              <w:t xml:space="preserve">такое </w:t>
            </w:r>
            <w:r>
              <w:rPr>
                <w:b/>
              </w:rPr>
              <w:t>общество</w:t>
            </w:r>
          </w:p>
          <w:p w14:paraId="5DDA2741" w14:textId="77777777" w:rsidR="00036E6B" w:rsidRDefault="00036E6B" w:rsidP="007B419C">
            <w:pPr>
              <w:pStyle w:val="TableParagraph"/>
              <w:spacing w:before="4"/>
              <w:ind w:right="94"/>
              <w:jc w:val="both"/>
              <w:rPr>
                <w:b/>
                <w:sz w:val="21"/>
              </w:rPr>
            </w:pPr>
          </w:p>
          <w:p w14:paraId="1520DBDB" w14:textId="77777777" w:rsidR="00036E6B" w:rsidRDefault="007B419C" w:rsidP="007B419C">
            <w:pPr>
              <w:pStyle w:val="TableParagraph"/>
              <w:spacing w:line="242" w:lineRule="auto"/>
              <w:ind w:left="110" w:right="94"/>
              <w:jc w:val="both"/>
            </w:pPr>
            <w:r>
              <w:t>Комбинирован</w:t>
            </w:r>
            <w:r w:rsidR="00036E6B">
              <w:t>ный урок</w:t>
            </w:r>
          </w:p>
        </w:tc>
        <w:tc>
          <w:tcPr>
            <w:tcW w:w="567" w:type="dxa"/>
          </w:tcPr>
          <w:p w14:paraId="289F21F9" w14:textId="77777777" w:rsidR="00036E6B" w:rsidRDefault="002F3E89" w:rsidP="00B56A86">
            <w:pPr>
              <w:pStyle w:val="TableParagraph"/>
              <w:spacing w:line="247" w:lineRule="exact"/>
              <w:ind w:left="108"/>
              <w:jc w:val="both"/>
            </w:pPr>
            <w:r>
              <w:t>1</w:t>
            </w:r>
          </w:p>
        </w:tc>
        <w:tc>
          <w:tcPr>
            <w:tcW w:w="2502" w:type="dxa"/>
          </w:tcPr>
          <w:p w14:paraId="7BE716E2" w14:textId="77777777" w:rsidR="00036E6B" w:rsidRDefault="00036E6B" w:rsidP="004816D9">
            <w:pPr>
              <w:pStyle w:val="TableParagraph"/>
              <w:tabs>
                <w:tab w:val="left" w:pos="147"/>
              </w:tabs>
              <w:ind w:left="112" w:right="89"/>
              <w:jc w:val="both"/>
            </w:pPr>
            <w:r>
              <w:t xml:space="preserve">Целостное </w:t>
            </w:r>
            <w:r>
              <w:rPr>
                <w:spacing w:val="-3"/>
              </w:rPr>
              <w:t xml:space="preserve">восприятие </w:t>
            </w:r>
            <w:r>
              <w:t>всего</w:t>
            </w:r>
            <w:r>
              <w:tab/>
            </w:r>
            <w:r>
              <w:rPr>
                <w:spacing w:val="-4"/>
              </w:rPr>
              <w:t xml:space="preserve">спектра </w:t>
            </w:r>
            <w:r>
              <w:t>природных,</w:t>
            </w:r>
          </w:p>
          <w:p w14:paraId="6B65DC9A" w14:textId="77777777" w:rsidR="00036E6B" w:rsidRDefault="00036E6B" w:rsidP="00B56A86">
            <w:pPr>
              <w:pStyle w:val="TableParagraph"/>
              <w:spacing w:line="252" w:lineRule="exact"/>
              <w:ind w:left="112"/>
              <w:jc w:val="both"/>
            </w:pPr>
            <w:r>
              <w:t>экономических,</w:t>
            </w:r>
          </w:p>
          <w:p w14:paraId="3DCCED91" w14:textId="77777777" w:rsidR="00036E6B" w:rsidRDefault="00036E6B" w:rsidP="00B56A86">
            <w:pPr>
              <w:pStyle w:val="TableParagraph"/>
              <w:tabs>
                <w:tab w:val="left" w:pos="1311"/>
              </w:tabs>
              <w:ind w:left="112" w:right="88"/>
              <w:jc w:val="both"/>
            </w:pPr>
            <w:r>
              <w:t xml:space="preserve">социальных </w:t>
            </w:r>
            <w:r>
              <w:rPr>
                <w:spacing w:val="-3"/>
              </w:rPr>
              <w:t xml:space="preserve">реалий; </w:t>
            </w:r>
            <w:r>
              <w:t>понимание общества как</w:t>
            </w:r>
            <w:r>
              <w:tab/>
            </w:r>
            <w:r>
              <w:rPr>
                <w:spacing w:val="-3"/>
              </w:rPr>
              <w:t xml:space="preserve">совместной </w:t>
            </w:r>
            <w:r>
              <w:t>жизнедеятельности</w:t>
            </w:r>
          </w:p>
          <w:p w14:paraId="79C2A39F" w14:textId="77777777" w:rsidR="00036E6B" w:rsidRDefault="00036E6B" w:rsidP="00B56A86">
            <w:pPr>
              <w:pStyle w:val="TableParagraph"/>
              <w:ind w:left="112" w:right="88"/>
              <w:jc w:val="both"/>
            </w:pPr>
            <w:r>
              <w:t>людей; раскрывать взаимосвязь общества и культуры.</w:t>
            </w:r>
          </w:p>
        </w:tc>
        <w:tc>
          <w:tcPr>
            <w:tcW w:w="2238" w:type="dxa"/>
          </w:tcPr>
          <w:p w14:paraId="3B0C03B2" w14:textId="77777777" w:rsidR="00036E6B" w:rsidRDefault="00036E6B" w:rsidP="00150B28">
            <w:pPr>
              <w:pStyle w:val="TableParagraph"/>
              <w:ind w:right="198"/>
              <w:jc w:val="both"/>
            </w:pPr>
            <w:r>
              <w:t>Постановка учебной задачи на основе</w:t>
            </w:r>
          </w:p>
          <w:p w14:paraId="56F6A418" w14:textId="77777777" w:rsidR="00036E6B" w:rsidRDefault="00036E6B" w:rsidP="004816D9">
            <w:pPr>
              <w:pStyle w:val="TableParagraph"/>
              <w:ind w:right="57"/>
              <w:jc w:val="both"/>
            </w:pPr>
            <w:r>
              <w:t>соотнесения того, что уже известно о политике и власти и усвоено, и того, что еще не известно; поиск и выделение необходимой информации, понимание и</w:t>
            </w:r>
          </w:p>
          <w:p w14:paraId="4F022427" w14:textId="77777777" w:rsidR="00036E6B" w:rsidRDefault="00036E6B" w:rsidP="00150B28">
            <w:pPr>
              <w:pStyle w:val="TableParagraph"/>
              <w:spacing w:line="252" w:lineRule="exact"/>
              <w:ind w:right="198"/>
              <w:jc w:val="both"/>
            </w:pPr>
            <w:r>
              <w:t>адекватная оценка языка СМИ;</w:t>
            </w:r>
          </w:p>
        </w:tc>
        <w:tc>
          <w:tcPr>
            <w:tcW w:w="2489" w:type="dxa"/>
          </w:tcPr>
          <w:p w14:paraId="2031DA8A" w14:textId="77777777" w:rsidR="00B56A86" w:rsidRDefault="00B56A86" w:rsidP="00150B28">
            <w:pPr>
              <w:pStyle w:val="TableParagraph"/>
              <w:ind w:right="137"/>
              <w:jc w:val="both"/>
            </w:pPr>
            <w:r>
              <w:t xml:space="preserve">Сохраняют </w:t>
            </w:r>
            <w:r w:rsidR="00036E6B">
              <w:t>мотивацию к учебной</w:t>
            </w:r>
            <w:r w:rsidR="00150B28">
              <w:t xml:space="preserve"> </w:t>
            </w:r>
            <w:r>
              <w:t>деятельности; проявляют интерес</w:t>
            </w:r>
          </w:p>
          <w:p w14:paraId="3399A8F7" w14:textId="77777777" w:rsidR="00036E6B" w:rsidRDefault="00036E6B" w:rsidP="00150B28">
            <w:pPr>
              <w:pStyle w:val="TableParagraph"/>
              <w:ind w:right="279"/>
              <w:jc w:val="both"/>
            </w:pPr>
            <w:r>
              <w:rPr>
                <w:spacing w:val="-18"/>
              </w:rPr>
              <w:t xml:space="preserve">к </w:t>
            </w:r>
            <w:r w:rsidR="00B56A86">
              <w:t xml:space="preserve">новому </w:t>
            </w:r>
            <w:r>
              <w:t>учебному материалу; выражают</w:t>
            </w:r>
          </w:p>
          <w:p w14:paraId="28F3D47D" w14:textId="77777777" w:rsidR="00150B28" w:rsidRDefault="00B56A86" w:rsidP="004816D9">
            <w:pPr>
              <w:pStyle w:val="TableParagraph"/>
              <w:spacing w:line="252" w:lineRule="exact"/>
              <w:jc w:val="both"/>
            </w:pPr>
            <w:r>
              <w:t>Положительное отношение к процессу</w:t>
            </w:r>
            <w:r w:rsidR="00150B28">
              <w:t xml:space="preserve"> познания; адекватно понимают изучаемого материала; принимают</w:t>
            </w:r>
            <w:r w:rsidR="00150B28">
              <w:tab/>
              <w:t xml:space="preserve"> причины успешности/ </w:t>
            </w:r>
            <w:r w:rsidR="007B419C">
              <w:t>не успешности</w:t>
            </w:r>
            <w:r w:rsidR="00150B28">
              <w:t xml:space="preserve"> учебной</w:t>
            </w:r>
          </w:p>
          <w:p w14:paraId="2D2B8133" w14:textId="77777777" w:rsidR="00B56A86" w:rsidRPr="00B56A86" w:rsidRDefault="00150B28" w:rsidP="00150B28">
            <w:pPr>
              <w:pStyle w:val="TableParagraph"/>
              <w:spacing w:line="252" w:lineRule="exact"/>
              <w:ind w:right="279"/>
              <w:jc w:val="both"/>
            </w:pPr>
            <w:r>
              <w:t>деятельности</w:t>
            </w:r>
          </w:p>
        </w:tc>
        <w:tc>
          <w:tcPr>
            <w:tcW w:w="3118" w:type="dxa"/>
          </w:tcPr>
          <w:p w14:paraId="7908476F" w14:textId="77777777" w:rsidR="00036E6B" w:rsidRDefault="00036E6B" w:rsidP="00B56A86">
            <w:pPr>
              <w:pStyle w:val="TableParagraph"/>
              <w:ind w:left="7" w:right="626"/>
              <w:jc w:val="both"/>
            </w:pPr>
            <w:r>
              <w:t>Общество как совместная</w:t>
            </w:r>
          </w:p>
          <w:p w14:paraId="4DA95938" w14:textId="77777777" w:rsidR="00036E6B" w:rsidRDefault="00036E6B" w:rsidP="00B56A86">
            <w:pPr>
              <w:pStyle w:val="TableParagraph"/>
              <w:ind w:left="7" w:right="107"/>
              <w:jc w:val="both"/>
            </w:pPr>
            <w:r>
              <w:t>жизнедеятельность людей. Общество и природа. Общество и культура. Науки об обществе.</w:t>
            </w:r>
          </w:p>
        </w:tc>
        <w:tc>
          <w:tcPr>
            <w:tcW w:w="1985" w:type="dxa"/>
          </w:tcPr>
          <w:p w14:paraId="74D0A8C2" w14:textId="77777777" w:rsidR="00036E6B" w:rsidRDefault="00B56A86" w:rsidP="00B56A86">
            <w:pPr>
              <w:pStyle w:val="TableParagraph"/>
              <w:ind w:left="115" w:right="141"/>
              <w:jc w:val="both"/>
            </w:pPr>
            <w:r>
              <w:t>Индивидуальный, фронтальн</w:t>
            </w:r>
            <w:r w:rsidR="00036E6B">
              <w:t>ый</w:t>
            </w:r>
          </w:p>
        </w:tc>
      </w:tr>
      <w:tr w:rsidR="00133BC0" w14:paraId="1E98630B" w14:textId="77777777" w:rsidTr="007B419C">
        <w:trPr>
          <w:trHeight w:val="2268"/>
        </w:trPr>
        <w:tc>
          <w:tcPr>
            <w:tcW w:w="535" w:type="dxa"/>
          </w:tcPr>
          <w:p w14:paraId="5489F070" w14:textId="77777777" w:rsidR="00133BC0" w:rsidRDefault="002F3E89" w:rsidP="00133BC0">
            <w:pPr>
              <w:pStyle w:val="TableParagraph"/>
              <w:spacing w:line="247" w:lineRule="exact"/>
              <w:ind w:left="107"/>
              <w:jc w:val="both"/>
            </w:pPr>
            <w:r>
              <w:t>3-4</w:t>
            </w:r>
          </w:p>
        </w:tc>
        <w:tc>
          <w:tcPr>
            <w:tcW w:w="2054" w:type="dxa"/>
          </w:tcPr>
          <w:p w14:paraId="4AD9CDA8" w14:textId="77777777" w:rsidR="00133BC0" w:rsidRDefault="00133BC0" w:rsidP="00133BC0">
            <w:pPr>
              <w:pStyle w:val="TableParagraph"/>
              <w:spacing w:line="242" w:lineRule="auto"/>
              <w:ind w:left="110"/>
              <w:jc w:val="both"/>
              <w:rPr>
                <w:b/>
              </w:rPr>
            </w:pPr>
            <w:r>
              <w:rPr>
                <w:b/>
              </w:rPr>
              <w:t>Общество как сложная</w:t>
            </w:r>
          </w:p>
          <w:p w14:paraId="20B37F20" w14:textId="77777777" w:rsidR="00133BC0" w:rsidRDefault="00133BC0" w:rsidP="00133BC0">
            <w:pPr>
              <w:pStyle w:val="TableParagraph"/>
              <w:spacing w:line="249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система</w:t>
            </w:r>
          </w:p>
          <w:p w14:paraId="2120A0FB" w14:textId="77777777" w:rsidR="00133BC0" w:rsidRDefault="00133BC0" w:rsidP="00133BC0">
            <w:pPr>
              <w:pStyle w:val="TableParagraph"/>
              <w:spacing w:before="5"/>
              <w:jc w:val="both"/>
              <w:rPr>
                <w:b/>
                <w:sz w:val="21"/>
              </w:rPr>
            </w:pPr>
          </w:p>
          <w:p w14:paraId="7BCC730E" w14:textId="77777777" w:rsidR="00133BC0" w:rsidRDefault="007B419C" w:rsidP="00133BC0">
            <w:pPr>
              <w:pStyle w:val="TableParagraph"/>
              <w:ind w:left="110" w:right="132"/>
              <w:jc w:val="both"/>
            </w:pPr>
            <w:r>
              <w:t>Комбинирован</w:t>
            </w:r>
            <w:r w:rsidR="00133BC0">
              <w:t>ный урок</w:t>
            </w:r>
          </w:p>
        </w:tc>
        <w:tc>
          <w:tcPr>
            <w:tcW w:w="567" w:type="dxa"/>
          </w:tcPr>
          <w:p w14:paraId="6D66D0ED" w14:textId="77777777" w:rsidR="00133BC0" w:rsidRDefault="002F3E89" w:rsidP="00133BC0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1C6A0338" w14:textId="77777777" w:rsidR="00133BC0" w:rsidRDefault="00133BC0" w:rsidP="00133BC0">
            <w:pPr>
              <w:pStyle w:val="TableParagraph"/>
              <w:spacing w:line="242" w:lineRule="auto"/>
              <w:ind w:left="111" w:right="92"/>
              <w:jc w:val="both"/>
            </w:pPr>
            <w:r>
              <w:t>Знание об обществе как целостной</w:t>
            </w:r>
          </w:p>
          <w:p w14:paraId="2A0A3D35" w14:textId="77777777" w:rsidR="00133BC0" w:rsidRDefault="00133BC0" w:rsidP="00133BC0">
            <w:pPr>
              <w:pStyle w:val="TableParagraph"/>
              <w:tabs>
                <w:tab w:val="left" w:pos="826"/>
                <w:tab w:val="left" w:pos="2280"/>
              </w:tabs>
              <w:ind w:left="111" w:right="90"/>
              <w:jc w:val="both"/>
            </w:pPr>
            <w:r>
              <w:t>развивающейся системе в</w:t>
            </w:r>
            <w:r>
              <w:tab/>
              <w:t>единстве</w:t>
            </w:r>
            <w:r>
              <w:tab/>
            </w:r>
            <w:r>
              <w:rPr>
                <w:spacing w:val="-16"/>
              </w:rPr>
              <w:t>и</w:t>
            </w:r>
          </w:p>
          <w:p w14:paraId="65DAE721" w14:textId="77777777" w:rsidR="00133BC0" w:rsidRDefault="00133BC0" w:rsidP="00133BC0">
            <w:pPr>
              <w:pStyle w:val="TableParagraph"/>
              <w:ind w:left="111" w:right="90"/>
              <w:jc w:val="both"/>
            </w:pPr>
            <w:r>
              <w:t>взаимодействии его основных сфер и институтов.</w:t>
            </w:r>
          </w:p>
        </w:tc>
        <w:tc>
          <w:tcPr>
            <w:tcW w:w="2238" w:type="dxa"/>
          </w:tcPr>
          <w:p w14:paraId="19E1C4C4" w14:textId="77777777" w:rsidR="00133BC0" w:rsidRDefault="00133BC0" w:rsidP="00133BC0">
            <w:pPr>
              <w:pStyle w:val="TableParagraph"/>
              <w:spacing w:line="242" w:lineRule="auto"/>
              <w:ind w:left="109" w:right="656"/>
              <w:jc w:val="both"/>
            </w:pPr>
            <w:r>
              <w:t>Устанавливают причинно-</w:t>
            </w:r>
          </w:p>
          <w:p w14:paraId="05465CA3" w14:textId="77777777" w:rsidR="00133BC0" w:rsidRDefault="00133BC0" w:rsidP="00133BC0">
            <w:pPr>
              <w:pStyle w:val="TableParagraph"/>
              <w:ind w:left="109" w:right="93"/>
              <w:jc w:val="both"/>
            </w:pPr>
            <w:r>
              <w:t xml:space="preserve">следственные связи и зависимости </w:t>
            </w:r>
            <w:r>
              <w:rPr>
                <w:spacing w:val="-4"/>
              </w:rPr>
              <w:t xml:space="preserve">между </w:t>
            </w:r>
            <w:r>
              <w:t>объектами;</w:t>
            </w:r>
          </w:p>
          <w:p w14:paraId="775C8CFD" w14:textId="77777777" w:rsidR="00133BC0" w:rsidRDefault="00133BC0" w:rsidP="00133BC0">
            <w:pPr>
              <w:pStyle w:val="TableParagraph"/>
              <w:spacing w:line="252" w:lineRule="exact"/>
              <w:ind w:left="109"/>
              <w:jc w:val="both"/>
            </w:pPr>
            <w:r>
              <w:t>принимают и</w:t>
            </w:r>
          </w:p>
          <w:p w14:paraId="3499B375" w14:textId="77777777" w:rsidR="00133BC0" w:rsidRDefault="00133BC0" w:rsidP="00133BC0">
            <w:pPr>
              <w:pStyle w:val="TableParagraph"/>
              <w:ind w:left="109" w:right="216"/>
              <w:jc w:val="both"/>
            </w:pPr>
            <w:r>
              <w:t>сохраняют учебную задачу;</w:t>
            </w:r>
          </w:p>
          <w:p w14:paraId="07865890" w14:textId="77777777" w:rsidR="00133BC0" w:rsidRDefault="00133BC0" w:rsidP="00133BC0">
            <w:pPr>
              <w:pStyle w:val="TableParagraph"/>
              <w:ind w:left="109" w:right="949"/>
              <w:jc w:val="both"/>
            </w:pPr>
            <w:r>
              <w:t xml:space="preserve">учитывают выделенные учителем </w:t>
            </w:r>
            <w:r>
              <w:lastRenderedPageBreak/>
              <w:t>ориентиры;</w:t>
            </w:r>
          </w:p>
          <w:p w14:paraId="4800439C" w14:textId="77777777" w:rsidR="00133BC0" w:rsidRDefault="00133BC0" w:rsidP="00133BC0">
            <w:pPr>
              <w:pStyle w:val="TableParagraph"/>
              <w:ind w:left="109" w:right="256"/>
              <w:jc w:val="both"/>
            </w:pPr>
            <w:r>
              <w:t>определять новый уровень отношения самому себе как к</w:t>
            </w:r>
          </w:p>
          <w:p w14:paraId="4D2E9375" w14:textId="77777777" w:rsidR="00133BC0" w:rsidRDefault="00133BC0" w:rsidP="00133BC0">
            <w:pPr>
              <w:pStyle w:val="TableParagraph"/>
              <w:spacing w:line="252" w:lineRule="exact"/>
              <w:ind w:left="109"/>
              <w:jc w:val="both"/>
            </w:pPr>
            <w:r>
              <w:t>субъекту</w:t>
            </w:r>
          </w:p>
          <w:p w14:paraId="0EDBDCE7" w14:textId="77777777" w:rsidR="00133BC0" w:rsidRDefault="00133BC0" w:rsidP="00133BC0">
            <w:pPr>
              <w:pStyle w:val="TableParagraph"/>
              <w:ind w:left="109" w:right="204"/>
              <w:jc w:val="both"/>
            </w:pPr>
            <w:r>
              <w:t>деятельности; осуществлять поиск</w:t>
            </w:r>
          </w:p>
          <w:p w14:paraId="23B644E3" w14:textId="77777777" w:rsidR="00133BC0" w:rsidRDefault="00133BC0" w:rsidP="00133BC0">
            <w:pPr>
              <w:pStyle w:val="TableParagraph"/>
              <w:spacing w:line="238" w:lineRule="exact"/>
              <w:ind w:left="109"/>
              <w:jc w:val="both"/>
            </w:pPr>
            <w:r>
              <w:t>информации;</w:t>
            </w:r>
          </w:p>
        </w:tc>
        <w:tc>
          <w:tcPr>
            <w:tcW w:w="2489" w:type="dxa"/>
          </w:tcPr>
          <w:p w14:paraId="227D906F" w14:textId="77777777" w:rsidR="00133BC0" w:rsidRDefault="00133BC0" w:rsidP="00133BC0">
            <w:pPr>
              <w:pStyle w:val="TableParagraph"/>
              <w:spacing w:line="247" w:lineRule="exact"/>
              <w:ind w:left="110"/>
              <w:jc w:val="both"/>
            </w:pPr>
            <w:r>
              <w:lastRenderedPageBreak/>
              <w:t>Проявляют</w:t>
            </w:r>
          </w:p>
          <w:p w14:paraId="461AAF3E" w14:textId="77777777" w:rsidR="00133BC0" w:rsidRDefault="00133BC0" w:rsidP="00133BC0">
            <w:pPr>
              <w:pStyle w:val="TableParagraph"/>
              <w:spacing w:before="2"/>
              <w:ind w:left="110" w:right="89"/>
              <w:jc w:val="both"/>
            </w:pPr>
            <w:r>
              <w:t>заинтересованность не только</w:t>
            </w:r>
            <w:r>
              <w:rPr>
                <w:spacing w:val="-3"/>
              </w:rPr>
              <w:t xml:space="preserve"> </w:t>
            </w:r>
            <w:r>
              <w:t>в личном успехе, но и в решении проблемных</w:t>
            </w:r>
          </w:p>
          <w:p w14:paraId="08C1AADA" w14:textId="77777777" w:rsidR="00133BC0" w:rsidRDefault="00133BC0" w:rsidP="00133BC0">
            <w:pPr>
              <w:pStyle w:val="TableParagraph"/>
              <w:spacing w:line="252" w:lineRule="exact"/>
              <w:ind w:left="110"/>
              <w:jc w:val="both"/>
            </w:pPr>
            <w:r>
              <w:t>ситуаций</w:t>
            </w:r>
          </w:p>
        </w:tc>
        <w:tc>
          <w:tcPr>
            <w:tcW w:w="3118" w:type="dxa"/>
          </w:tcPr>
          <w:p w14:paraId="08C4320F" w14:textId="77777777" w:rsidR="00133BC0" w:rsidRDefault="00133BC0" w:rsidP="00133BC0">
            <w:pPr>
              <w:pStyle w:val="TableParagraph"/>
              <w:spacing w:line="242" w:lineRule="auto"/>
              <w:ind w:left="6" w:right="249"/>
              <w:jc w:val="both"/>
            </w:pPr>
            <w:r>
              <w:t>Представление об обществе как</w:t>
            </w:r>
          </w:p>
          <w:p w14:paraId="69C11A26" w14:textId="77777777" w:rsidR="00133BC0" w:rsidRDefault="00133BC0" w:rsidP="00133BC0">
            <w:pPr>
              <w:pStyle w:val="TableParagraph"/>
              <w:spacing w:line="248" w:lineRule="exact"/>
              <w:ind w:left="6"/>
              <w:jc w:val="both"/>
            </w:pPr>
            <w:r>
              <w:t>сложной</w:t>
            </w:r>
          </w:p>
          <w:p w14:paraId="3015268E" w14:textId="77777777" w:rsidR="00133BC0" w:rsidRDefault="00133BC0" w:rsidP="00133BC0">
            <w:pPr>
              <w:pStyle w:val="TableParagraph"/>
              <w:ind w:left="6" w:right="792"/>
              <w:jc w:val="both"/>
            </w:pPr>
            <w:r>
              <w:rPr>
                <w:spacing w:val="-1"/>
              </w:rPr>
              <w:t xml:space="preserve">динамичной </w:t>
            </w:r>
            <w:r>
              <w:t>системе,</w:t>
            </w:r>
          </w:p>
          <w:p w14:paraId="3674EE01" w14:textId="77777777" w:rsidR="00133BC0" w:rsidRDefault="00133BC0" w:rsidP="00133BC0">
            <w:pPr>
              <w:pStyle w:val="TableParagraph"/>
              <w:ind w:left="6" w:right="425"/>
              <w:jc w:val="both"/>
            </w:pPr>
            <w:r>
              <w:t>взаимодействии общества и природы.</w:t>
            </w:r>
          </w:p>
          <w:p w14:paraId="3EDB5CBA" w14:textId="77777777" w:rsidR="00133BC0" w:rsidRDefault="00133BC0" w:rsidP="00133BC0">
            <w:pPr>
              <w:pStyle w:val="TableParagraph"/>
              <w:ind w:left="6" w:right="552"/>
              <w:jc w:val="both"/>
            </w:pPr>
            <w:r>
              <w:t>Умение давать определение понятий:</w:t>
            </w:r>
          </w:p>
          <w:p w14:paraId="0081268A" w14:textId="77777777" w:rsidR="00133BC0" w:rsidRDefault="00133BC0" w:rsidP="00133BC0">
            <w:pPr>
              <w:pStyle w:val="TableParagraph"/>
              <w:spacing w:line="252" w:lineRule="exact"/>
              <w:ind w:left="6"/>
              <w:jc w:val="both"/>
            </w:pPr>
            <w:r>
              <w:t>«эволюция»,</w:t>
            </w:r>
          </w:p>
          <w:p w14:paraId="75B01CE0" w14:textId="77777777" w:rsidR="00133BC0" w:rsidRDefault="00133BC0" w:rsidP="00133BC0">
            <w:pPr>
              <w:pStyle w:val="TableParagraph"/>
              <w:spacing w:line="252" w:lineRule="exact"/>
              <w:ind w:left="6"/>
              <w:jc w:val="both"/>
            </w:pPr>
            <w:r>
              <w:t>«революция»,</w:t>
            </w:r>
          </w:p>
          <w:p w14:paraId="0050A5AE" w14:textId="77777777" w:rsidR="00133BC0" w:rsidRDefault="00133BC0" w:rsidP="00133BC0">
            <w:pPr>
              <w:pStyle w:val="TableParagraph"/>
              <w:ind w:left="6" w:right="445"/>
              <w:jc w:val="both"/>
            </w:pPr>
            <w:r>
              <w:t>«общественный прогресс»</w:t>
            </w:r>
          </w:p>
        </w:tc>
        <w:tc>
          <w:tcPr>
            <w:tcW w:w="1985" w:type="dxa"/>
          </w:tcPr>
          <w:p w14:paraId="30F0BD3C" w14:textId="77777777" w:rsidR="00133BC0" w:rsidRDefault="00133BC0" w:rsidP="00133BC0">
            <w:pPr>
              <w:pStyle w:val="TableParagraph"/>
              <w:spacing w:line="247" w:lineRule="exact"/>
              <w:ind w:left="112"/>
              <w:jc w:val="both"/>
            </w:pPr>
            <w:r>
              <w:t>Входной</w:t>
            </w:r>
          </w:p>
        </w:tc>
      </w:tr>
      <w:tr w:rsidR="002A406F" w14:paraId="6D01CE15" w14:textId="77777777" w:rsidTr="007B419C">
        <w:trPr>
          <w:trHeight w:val="2268"/>
        </w:trPr>
        <w:tc>
          <w:tcPr>
            <w:tcW w:w="535" w:type="dxa"/>
          </w:tcPr>
          <w:p w14:paraId="571C605B" w14:textId="77777777" w:rsidR="002A406F" w:rsidRDefault="002F3E89" w:rsidP="002A406F">
            <w:pPr>
              <w:pStyle w:val="TableParagraph"/>
              <w:spacing w:line="247" w:lineRule="exact"/>
              <w:ind w:left="107"/>
              <w:jc w:val="both"/>
            </w:pPr>
            <w:r>
              <w:t>5-6</w:t>
            </w:r>
          </w:p>
        </w:tc>
        <w:tc>
          <w:tcPr>
            <w:tcW w:w="2054" w:type="dxa"/>
          </w:tcPr>
          <w:p w14:paraId="76A96835" w14:textId="77777777" w:rsidR="002A406F" w:rsidRDefault="002A406F" w:rsidP="002A406F">
            <w:pPr>
              <w:pStyle w:val="TableParagraph"/>
              <w:ind w:left="110" w:right="144"/>
              <w:jc w:val="both"/>
              <w:rPr>
                <w:b/>
              </w:rPr>
            </w:pPr>
            <w:r>
              <w:rPr>
                <w:b/>
              </w:rPr>
              <w:t xml:space="preserve">Динамика общественного развития </w:t>
            </w:r>
            <w:r w:rsidRPr="004D7D84">
              <w:t>Типология обществ</w:t>
            </w:r>
            <w:r>
              <w:t>.</w:t>
            </w:r>
          </w:p>
          <w:p w14:paraId="5C0FC1B2" w14:textId="77777777" w:rsidR="002A406F" w:rsidRDefault="002A406F" w:rsidP="002A406F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</w:p>
          <w:p w14:paraId="6386C106" w14:textId="77777777" w:rsidR="002A406F" w:rsidRDefault="007B419C" w:rsidP="002A406F">
            <w:pPr>
              <w:pStyle w:val="TableParagraph"/>
              <w:ind w:left="110" w:right="132"/>
              <w:jc w:val="both"/>
            </w:pPr>
            <w:r>
              <w:t>Комбинирован</w:t>
            </w:r>
            <w:r w:rsidR="002A406F">
              <w:t>ный урок</w:t>
            </w:r>
          </w:p>
        </w:tc>
        <w:tc>
          <w:tcPr>
            <w:tcW w:w="567" w:type="dxa"/>
          </w:tcPr>
          <w:p w14:paraId="43A7EA95" w14:textId="77777777" w:rsidR="002A406F" w:rsidRDefault="002F3E89" w:rsidP="002A406F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1BDF2315" w14:textId="77777777" w:rsidR="002A406F" w:rsidRDefault="002A406F" w:rsidP="002A406F">
            <w:pPr>
              <w:pStyle w:val="TableParagraph"/>
              <w:tabs>
                <w:tab w:val="left" w:pos="1512"/>
              </w:tabs>
              <w:ind w:left="111" w:right="90"/>
              <w:jc w:val="both"/>
            </w:pPr>
            <w:r>
              <w:t>Характеристика понятий: общественное развитие,</w:t>
            </w:r>
            <w:r>
              <w:tab/>
            </w:r>
            <w:r>
              <w:rPr>
                <w:spacing w:val="-3"/>
              </w:rPr>
              <w:t>прогресс,</w:t>
            </w:r>
          </w:p>
          <w:p w14:paraId="5A51A502" w14:textId="77777777" w:rsidR="002A406F" w:rsidRDefault="002A406F" w:rsidP="002A406F">
            <w:pPr>
              <w:pStyle w:val="TableParagraph"/>
              <w:tabs>
                <w:tab w:val="left" w:pos="1807"/>
                <w:tab w:val="left" w:pos="2289"/>
              </w:tabs>
              <w:ind w:left="111" w:right="90"/>
              <w:jc w:val="both"/>
            </w:pPr>
            <w:r>
              <w:t>регресс.</w:t>
            </w:r>
            <w:r>
              <w:tab/>
            </w:r>
            <w:r>
              <w:rPr>
                <w:spacing w:val="-5"/>
              </w:rPr>
              <w:t xml:space="preserve">Иметь </w:t>
            </w:r>
            <w:r>
              <w:t>представление</w:t>
            </w:r>
            <w:r>
              <w:tab/>
            </w:r>
            <w:r>
              <w:tab/>
            </w:r>
            <w:r>
              <w:rPr>
                <w:spacing w:val="-17"/>
              </w:rPr>
              <w:t xml:space="preserve">о </w:t>
            </w:r>
            <w:r>
              <w:t>вариантах</w:t>
            </w:r>
          </w:p>
          <w:p w14:paraId="09342967" w14:textId="77777777" w:rsidR="002A406F" w:rsidRDefault="002A406F" w:rsidP="002A406F">
            <w:pPr>
              <w:pStyle w:val="TableParagraph"/>
              <w:tabs>
                <w:tab w:val="left" w:pos="1315"/>
              </w:tabs>
              <w:ind w:left="111" w:right="90"/>
              <w:jc w:val="both"/>
            </w:pPr>
            <w:r>
              <w:t>общественного развития.</w:t>
            </w:r>
            <w:r>
              <w:tab/>
            </w:r>
            <w:r>
              <w:rPr>
                <w:spacing w:val="-3"/>
              </w:rPr>
              <w:t xml:space="preserve">Раскрывать </w:t>
            </w:r>
            <w:r>
              <w:t>суть формационного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14:paraId="31250892" w14:textId="77777777" w:rsidR="002A406F" w:rsidRDefault="002A406F" w:rsidP="002A406F">
            <w:pPr>
              <w:pStyle w:val="TableParagraph"/>
              <w:spacing w:line="237" w:lineRule="exact"/>
              <w:ind w:left="111"/>
              <w:jc w:val="both"/>
            </w:pPr>
            <w:r>
              <w:t>линейно- цивилизационного подхода</w:t>
            </w:r>
            <w:r>
              <w:tab/>
              <w:t>к</w:t>
            </w:r>
          </w:p>
          <w:p w14:paraId="74C68CB2" w14:textId="77777777" w:rsidR="002A406F" w:rsidRDefault="002A406F" w:rsidP="002A406F">
            <w:pPr>
              <w:pStyle w:val="TableParagraph"/>
              <w:spacing w:line="237" w:lineRule="exact"/>
              <w:ind w:left="111"/>
              <w:jc w:val="both"/>
            </w:pPr>
            <w:r>
              <w:t>общественному развитию</w:t>
            </w:r>
          </w:p>
        </w:tc>
        <w:tc>
          <w:tcPr>
            <w:tcW w:w="2238" w:type="dxa"/>
          </w:tcPr>
          <w:p w14:paraId="001089B2" w14:textId="77777777" w:rsidR="002A406F" w:rsidRDefault="002A406F" w:rsidP="002A406F">
            <w:pPr>
              <w:pStyle w:val="TableParagraph"/>
              <w:ind w:left="109" w:right="154"/>
              <w:jc w:val="both"/>
            </w:pPr>
            <w:r>
              <w:t>Уметь: работать с текстом учебника, выделять главное, использовать ранее изученный материал для решения познавательных</w:t>
            </w:r>
          </w:p>
          <w:p w14:paraId="157F1D0D" w14:textId="77777777" w:rsidR="002A406F" w:rsidRDefault="002A406F" w:rsidP="002A406F">
            <w:pPr>
              <w:pStyle w:val="TableParagraph"/>
              <w:ind w:left="109"/>
              <w:jc w:val="both"/>
            </w:pPr>
            <w:r>
              <w:t>задач</w:t>
            </w:r>
          </w:p>
        </w:tc>
        <w:tc>
          <w:tcPr>
            <w:tcW w:w="2489" w:type="dxa"/>
          </w:tcPr>
          <w:p w14:paraId="488A35B8" w14:textId="77777777" w:rsidR="002A406F" w:rsidRDefault="002A406F" w:rsidP="002A406F">
            <w:pPr>
              <w:pStyle w:val="TableParagraph"/>
              <w:tabs>
                <w:tab w:val="left" w:pos="1786"/>
              </w:tabs>
              <w:ind w:left="110" w:right="137"/>
              <w:jc w:val="both"/>
            </w:pPr>
            <w:r>
              <w:t>Оценивают собственную учебную</w:t>
            </w:r>
          </w:p>
          <w:p w14:paraId="793BAB9A" w14:textId="77777777" w:rsidR="002A406F" w:rsidRDefault="002A406F" w:rsidP="002A406F">
            <w:pPr>
              <w:pStyle w:val="TableParagraph"/>
              <w:ind w:left="110" w:right="137"/>
              <w:jc w:val="both"/>
            </w:pPr>
            <w:r>
              <w:t>деятельность, свои</w:t>
            </w:r>
          </w:p>
          <w:p w14:paraId="01331FD2" w14:textId="77777777" w:rsidR="002A406F" w:rsidRDefault="002A406F" w:rsidP="002A406F">
            <w:pPr>
              <w:pStyle w:val="TableParagraph"/>
              <w:ind w:left="110" w:right="137"/>
              <w:jc w:val="both"/>
            </w:pPr>
            <w:r>
              <w:t>достижения; анализируют и характеризуют эмоциональное</w:t>
            </w:r>
          </w:p>
          <w:p w14:paraId="21586BEB" w14:textId="77777777" w:rsidR="002A406F" w:rsidRDefault="002A406F" w:rsidP="002A406F">
            <w:pPr>
              <w:pStyle w:val="TableParagraph"/>
              <w:spacing w:line="237" w:lineRule="exact"/>
              <w:ind w:left="110" w:right="137"/>
              <w:jc w:val="both"/>
            </w:pPr>
            <w:r>
              <w:t>состояние и чувства окружающих, строят свои</w:t>
            </w:r>
          </w:p>
          <w:p w14:paraId="5830EBCA" w14:textId="77777777" w:rsidR="002A406F" w:rsidRDefault="002A406F" w:rsidP="002A406F">
            <w:pPr>
              <w:pStyle w:val="TableParagraph"/>
              <w:spacing w:line="237" w:lineRule="exact"/>
              <w:ind w:left="110" w:right="137"/>
              <w:jc w:val="both"/>
            </w:pPr>
            <w:r>
              <w:t>взаимоотношения</w:t>
            </w:r>
          </w:p>
          <w:p w14:paraId="67D28C6B" w14:textId="77777777" w:rsidR="002A406F" w:rsidRDefault="002A406F" w:rsidP="002A406F">
            <w:pPr>
              <w:pStyle w:val="TableParagraph"/>
              <w:spacing w:line="237" w:lineRule="exact"/>
              <w:ind w:left="110" w:right="137"/>
              <w:jc w:val="both"/>
            </w:pPr>
            <w:r>
              <w:t>с их учетом</w:t>
            </w:r>
          </w:p>
        </w:tc>
        <w:tc>
          <w:tcPr>
            <w:tcW w:w="3118" w:type="dxa"/>
          </w:tcPr>
          <w:p w14:paraId="1361D9EA" w14:textId="77777777" w:rsidR="002A406F" w:rsidRDefault="002A406F" w:rsidP="002A406F">
            <w:pPr>
              <w:pStyle w:val="TableParagraph"/>
              <w:ind w:left="6" w:right="-10"/>
              <w:jc w:val="both"/>
            </w:pPr>
            <w:r>
              <w:t>Общественное развитие. Прогресс, регресс. Варианты общественного развития. Типология обществ.</w:t>
            </w:r>
          </w:p>
        </w:tc>
        <w:tc>
          <w:tcPr>
            <w:tcW w:w="1985" w:type="dxa"/>
          </w:tcPr>
          <w:p w14:paraId="2BF18ED8" w14:textId="77777777" w:rsidR="002A406F" w:rsidRDefault="002A406F" w:rsidP="002A406F">
            <w:pPr>
              <w:pStyle w:val="TableParagraph"/>
              <w:spacing w:line="247" w:lineRule="exact"/>
              <w:ind w:left="112"/>
              <w:jc w:val="both"/>
            </w:pPr>
            <w:r>
              <w:t>Текущий</w:t>
            </w:r>
          </w:p>
        </w:tc>
      </w:tr>
      <w:tr w:rsidR="002A406F" w14:paraId="23891446" w14:textId="77777777" w:rsidTr="007B419C">
        <w:trPr>
          <w:trHeight w:val="2268"/>
        </w:trPr>
        <w:tc>
          <w:tcPr>
            <w:tcW w:w="535" w:type="dxa"/>
          </w:tcPr>
          <w:p w14:paraId="794BDEC2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t>7-8</w:t>
            </w:r>
          </w:p>
        </w:tc>
        <w:tc>
          <w:tcPr>
            <w:tcW w:w="2054" w:type="dxa"/>
          </w:tcPr>
          <w:p w14:paraId="6EAD9E4D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rPr>
                <w:b/>
              </w:rPr>
              <w:t>Социальная сущность</w:t>
            </w:r>
          </w:p>
          <w:p w14:paraId="159EEA7C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rPr>
                <w:b/>
              </w:rPr>
              <w:t>человека</w:t>
            </w:r>
          </w:p>
          <w:p w14:paraId="0C9649ED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</w:p>
          <w:p w14:paraId="7C9EC96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Комбиниров</w:t>
            </w:r>
            <w:r w:rsidR="00CF6F95">
              <w:t>ан</w:t>
            </w:r>
            <w:r w:rsidRPr="00133BC0">
              <w:t>ный урок</w:t>
            </w:r>
          </w:p>
        </w:tc>
        <w:tc>
          <w:tcPr>
            <w:tcW w:w="567" w:type="dxa"/>
          </w:tcPr>
          <w:p w14:paraId="72A0AEF5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t>2</w:t>
            </w:r>
          </w:p>
        </w:tc>
        <w:tc>
          <w:tcPr>
            <w:tcW w:w="2502" w:type="dxa"/>
          </w:tcPr>
          <w:p w14:paraId="1964DEAC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Раскрывать</w:t>
            </w:r>
          </w:p>
          <w:p w14:paraId="4DBF3517" w14:textId="77777777" w:rsidR="002A406F" w:rsidRPr="00133BC0" w:rsidRDefault="008C5540" w:rsidP="002A406F">
            <w:pPr>
              <w:tabs>
                <w:tab w:val="left" w:pos="5445"/>
              </w:tabs>
            </w:pPr>
            <w:r w:rsidRPr="00133BC0">
              <w:t>Б</w:t>
            </w:r>
            <w:r w:rsidR="002A406F" w:rsidRPr="00133BC0">
              <w:t>иологическую</w:t>
            </w:r>
            <w:r>
              <w:t xml:space="preserve"> и социальную сущность человека</w:t>
            </w:r>
            <w:r w:rsidR="002A406F" w:rsidRPr="00133BC0">
              <w:tab/>
              <w:t>и социальную сущность человека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14:paraId="3B648D9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Принимают и</w:t>
            </w:r>
          </w:p>
          <w:p w14:paraId="1B97E83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сохраняют учебную задачу; учитывают выделенные</w:t>
            </w:r>
          </w:p>
          <w:p w14:paraId="2DB36496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учителем ориентиры действия в новом</w:t>
            </w:r>
          </w:p>
          <w:p w14:paraId="56269E9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учебном материале в сотрудничестве с учителем; ставят и формулируют проблему урока;</w:t>
            </w:r>
          </w:p>
          <w:p w14:paraId="229EE75D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самостоятельно</w:t>
            </w:r>
          </w:p>
          <w:p w14:paraId="451EB2D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создают алгоритм деятельности при решении проблемы.</w:t>
            </w:r>
          </w:p>
        </w:tc>
        <w:tc>
          <w:tcPr>
            <w:tcW w:w="2489" w:type="dxa"/>
          </w:tcPr>
          <w:p w14:paraId="45BF32E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Сохраняют мотивацию к учебной</w:t>
            </w:r>
          </w:p>
          <w:p w14:paraId="5310911F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деятельности; проявляют интерес</w:t>
            </w:r>
            <w:r w:rsidRPr="00133BC0">
              <w:tab/>
              <w:t>к новому</w:t>
            </w:r>
          </w:p>
          <w:p w14:paraId="3D9C3DDC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учебному материалу; выражают</w:t>
            </w:r>
          </w:p>
          <w:p w14:paraId="2DFDF478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положительное отношение к процессу познания;</w:t>
            </w:r>
          </w:p>
          <w:p w14:paraId="0298676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адекватно принимают</w:t>
            </w:r>
            <w:r w:rsidRPr="00133BC0">
              <w:tab/>
              <w:t>и понимают причины</w:t>
            </w:r>
          </w:p>
          <w:p w14:paraId="2BC2A82A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успешности/ не</w:t>
            </w:r>
            <w:r w:rsidR="007B419C">
              <w:t xml:space="preserve"> </w:t>
            </w:r>
            <w:r w:rsidRPr="00133BC0">
              <w:t>успешности учебной</w:t>
            </w:r>
          </w:p>
          <w:p w14:paraId="65BA2860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деятельности</w:t>
            </w:r>
          </w:p>
        </w:tc>
        <w:tc>
          <w:tcPr>
            <w:tcW w:w="3118" w:type="dxa"/>
          </w:tcPr>
          <w:p w14:paraId="31ABE8E8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Описывать</w:t>
            </w:r>
          </w:p>
          <w:p w14:paraId="2B12D3B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 xml:space="preserve">современные представления о природе человека и конкретизировать фактами социальной жизни </w:t>
            </w:r>
            <w:proofErr w:type="spellStart"/>
            <w:r w:rsidRPr="00133BC0">
              <w:t>еѐ</w:t>
            </w:r>
            <w:proofErr w:type="spellEnd"/>
            <w:r w:rsidRPr="00133BC0">
              <w:t xml:space="preserve"> проявления.</w:t>
            </w:r>
          </w:p>
          <w:p w14:paraId="0C4FE4C0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Характеризовать человека как личность.</w:t>
            </w:r>
          </w:p>
          <w:p w14:paraId="70075D1C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Раскрывать</w:t>
            </w:r>
          </w:p>
          <w:p w14:paraId="658BE05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сущность процессов самосознания и</w:t>
            </w:r>
          </w:p>
          <w:p w14:paraId="4229B26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самореализации. С опорой на личный опыт называть и конкретизировать примерами ориентиры</w:t>
            </w:r>
          </w:p>
          <w:p w14:paraId="54AD3876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достижения жизненного успеха</w:t>
            </w:r>
          </w:p>
        </w:tc>
        <w:tc>
          <w:tcPr>
            <w:tcW w:w="1985" w:type="dxa"/>
          </w:tcPr>
          <w:p w14:paraId="145BDF10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Индивидуальный, фронтальный</w:t>
            </w:r>
          </w:p>
        </w:tc>
      </w:tr>
      <w:tr w:rsidR="002A406F" w14:paraId="2C61EA55" w14:textId="77777777" w:rsidTr="007B419C">
        <w:trPr>
          <w:trHeight w:val="2268"/>
        </w:trPr>
        <w:tc>
          <w:tcPr>
            <w:tcW w:w="535" w:type="dxa"/>
          </w:tcPr>
          <w:p w14:paraId="5CDB8264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lastRenderedPageBreak/>
              <w:t>9-10</w:t>
            </w:r>
          </w:p>
        </w:tc>
        <w:tc>
          <w:tcPr>
            <w:tcW w:w="2054" w:type="dxa"/>
          </w:tcPr>
          <w:p w14:paraId="6C2622AC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rPr>
                <w:b/>
              </w:rPr>
              <w:t>Деятельность</w:t>
            </w:r>
          </w:p>
          <w:p w14:paraId="0E0D135A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rPr>
                <w:b/>
              </w:rPr>
              <w:t>–способ</w:t>
            </w:r>
          </w:p>
          <w:p w14:paraId="26AC28B5" w14:textId="77777777" w:rsidR="002A406F" w:rsidRPr="00133BC0" w:rsidRDefault="00CF6F95" w:rsidP="002A406F">
            <w:pPr>
              <w:tabs>
                <w:tab w:val="left" w:pos="5445"/>
              </w:tabs>
              <w:rPr>
                <w:b/>
              </w:rPr>
            </w:pPr>
            <w:r>
              <w:rPr>
                <w:b/>
              </w:rPr>
              <w:t>существовани</w:t>
            </w:r>
            <w:r w:rsidR="002A406F" w:rsidRPr="00133BC0">
              <w:rPr>
                <w:b/>
              </w:rPr>
              <w:t>я людей</w:t>
            </w:r>
          </w:p>
          <w:p w14:paraId="35A26665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t>Содержание и формы духовной деятельности.</w:t>
            </w:r>
          </w:p>
          <w:p w14:paraId="323F04D6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t>Трудовая деятельность</w:t>
            </w:r>
          </w:p>
          <w:p w14:paraId="36A95EE8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</w:p>
          <w:p w14:paraId="1AAAC9F8" w14:textId="77777777" w:rsidR="002A406F" w:rsidRPr="00133BC0" w:rsidRDefault="002A406F" w:rsidP="002A406F">
            <w:pPr>
              <w:tabs>
                <w:tab w:val="left" w:pos="5445"/>
              </w:tabs>
            </w:pPr>
          </w:p>
        </w:tc>
        <w:tc>
          <w:tcPr>
            <w:tcW w:w="567" w:type="dxa"/>
          </w:tcPr>
          <w:p w14:paraId="2512E0D9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t>2</w:t>
            </w:r>
          </w:p>
        </w:tc>
        <w:tc>
          <w:tcPr>
            <w:tcW w:w="2502" w:type="dxa"/>
          </w:tcPr>
          <w:p w14:paraId="6048AFAF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Характеризуют основные</w:t>
            </w:r>
            <w:r w:rsidRPr="00133BC0">
              <w:tab/>
            </w:r>
            <w:r w:rsidRPr="00133BC0">
              <w:tab/>
              <w:t>формы деятельности</w:t>
            </w:r>
            <w:r w:rsidRPr="00133BC0">
              <w:tab/>
              <w:t>людей. Формируют мотивацию к</w:t>
            </w:r>
            <w:r w:rsidRPr="00133BC0">
              <w:tab/>
              <w:t>деятельности. Раскрывать</w:t>
            </w:r>
            <w:r w:rsidRPr="00133BC0">
              <w:tab/>
              <w:t>связь сознания</w:t>
            </w:r>
            <w:r w:rsidRPr="00133BC0">
              <w:tab/>
              <w:t>и</w:t>
            </w:r>
          </w:p>
          <w:p w14:paraId="5F88B805" w14:textId="77777777" w:rsidR="002A406F" w:rsidRPr="00133BC0" w:rsidRDefault="008C5540" w:rsidP="002A406F">
            <w:pPr>
              <w:tabs>
                <w:tab w:val="left" w:pos="5445"/>
              </w:tabs>
            </w:pPr>
            <w:r>
              <w:t xml:space="preserve">виды </w:t>
            </w:r>
            <w:r w:rsidR="002A406F" w:rsidRPr="00133BC0">
              <w:t>деятельности</w:t>
            </w:r>
            <w:r>
              <w:t xml:space="preserve"> человека.</w:t>
            </w:r>
          </w:p>
        </w:tc>
        <w:tc>
          <w:tcPr>
            <w:tcW w:w="2238" w:type="dxa"/>
          </w:tcPr>
          <w:p w14:paraId="1B0883CA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Ставят и формулируют проблему урока; самостоятельно</w:t>
            </w:r>
          </w:p>
          <w:p w14:paraId="30B4AC68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создают алгоритм деятельности при решении проблемы; проявляют</w:t>
            </w:r>
          </w:p>
          <w:p w14:paraId="1E46EB5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активность во</w:t>
            </w:r>
          </w:p>
          <w:p w14:paraId="21BE84F4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взаимодействии для решения коммуникативных и познавательных</w:t>
            </w:r>
          </w:p>
          <w:p w14:paraId="24FF482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задач (задают вопросы, формулируют свои затруднения; предлагают помощь и</w:t>
            </w:r>
          </w:p>
          <w:p w14:paraId="707FCCE4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сотрудничество.</w:t>
            </w:r>
          </w:p>
        </w:tc>
        <w:tc>
          <w:tcPr>
            <w:tcW w:w="2489" w:type="dxa"/>
          </w:tcPr>
          <w:p w14:paraId="71E4470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Сравнивают разные точки зрения; оценивают</w:t>
            </w:r>
          </w:p>
          <w:p w14:paraId="5D85CFA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собственную учебную</w:t>
            </w:r>
          </w:p>
          <w:p w14:paraId="717C1A19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деятельность; сохраняют</w:t>
            </w:r>
          </w:p>
          <w:p w14:paraId="41022885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мотивацию к учебной</w:t>
            </w:r>
          </w:p>
          <w:p w14:paraId="0AD93E7A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деятельности</w:t>
            </w:r>
          </w:p>
        </w:tc>
        <w:tc>
          <w:tcPr>
            <w:tcW w:w="3118" w:type="dxa"/>
          </w:tcPr>
          <w:p w14:paraId="4B3E7EB9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Раскрывать смысл понятий «потребности» и «деятельность». Описывать представления о потребностях</w:t>
            </w:r>
          </w:p>
          <w:p w14:paraId="37906616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человека, подходы к их классификации. Характеризовать и конкретизировать</w:t>
            </w:r>
          </w:p>
          <w:p w14:paraId="39A91C8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примерами, фактами,</w:t>
            </w:r>
          </w:p>
          <w:p w14:paraId="27B84C46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ситуациями сущность</w:t>
            </w:r>
          </w:p>
          <w:p w14:paraId="6452DC1D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 xml:space="preserve">деятельности, </w:t>
            </w:r>
            <w:proofErr w:type="spellStart"/>
            <w:r w:rsidRPr="00133BC0">
              <w:t>еѐ</w:t>
            </w:r>
            <w:proofErr w:type="spellEnd"/>
            <w:r w:rsidRPr="00133BC0">
              <w:t xml:space="preserve"> мотивы и многообразие.</w:t>
            </w:r>
          </w:p>
          <w:p w14:paraId="59D337B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Выделять основания различных</w:t>
            </w:r>
          </w:p>
          <w:p w14:paraId="170CAED6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классификаций видов деятельности. Сравнивать различные подходы к характеристике сознания.</w:t>
            </w:r>
          </w:p>
          <w:p w14:paraId="5C9C154B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Обосновывать</w:t>
            </w:r>
          </w:p>
          <w:p w14:paraId="6AE9B80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е</w:t>
            </w:r>
            <w:r>
              <w:t>динство сознания и деятельности.</w:t>
            </w:r>
          </w:p>
        </w:tc>
        <w:tc>
          <w:tcPr>
            <w:tcW w:w="1985" w:type="dxa"/>
          </w:tcPr>
          <w:p w14:paraId="234515CC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Индивидуальный, фронтальный</w:t>
            </w:r>
          </w:p>
        </w:tc>
      </w:tr>
      <w:tr w:rsidR="002A406F" w14:paraId="7D5FEA35" w14:textId="77777777" w:rsidTr="007B419C">
        <w:trPr>
          <w:trHeight w:val="2268"/>
        </w:trPr>
        <w:tc>
          <w:tcPr>
            <w:tcW w:w="535" w:type="dxa"/>
          </w:tcPr>
          <w:p w14:paraId="436793B3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t>11-12</w:t>
            </w:r>
          </w:p>
        </w:tc>
        <w:tc>
          <w:tcPr>
            <w:tcW w:w="2054" w:type="dxa"/>
          </w:tcPr>
          <w:p w14:paraId="779A052D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rPr>
                <w:b/>
              </w:rPr>
              <w:t>Познавательная и</w:t>
            </w:r>
          </w:p>
          <w:p w14:paraId="6AC596AA" w14:textId="77777777" w:rsidR="002A406F" w:rsidRPr="00133BC0" w:rsidRDefault="00CF6F95" w:rsidP="002A406F">
            <w:pPr>
              <w:tabs>
                <w:tab w:val="left" w:pos="5445"/>
              </w:tabs>
              <w:rPr>
                <w:b/>
              </w:rPr>
            </w:pPr>
            <w:r>
              <w:rPr>
                <w:b/>
              </w:rPr>
              <w:t>коммуникати</w:t>
            </w:r>
            <w:r w:rsidR="002A406F" w:rsidRPr="00133BC0">
              <w:rPr>
                <w:b/>
              </w:rPr>
              <w:t>вная</w:t>
            </w:r>
          </w:p>
          <w:p w14:paraId="3931F9C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rPr>
                <w:b/>
              </w:rPr>
              <w:t xml:space="preserve">деятельность. </w:t>
            </w:r>
            <w:r w:rsidRPr="00133BC0">
              <w:t>Истина и ее критерии.</w:t>
            </w:r>
          </w:p>
          <w:p w14:paraId="4D476702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  <w:r w:rsidRPr="00133BC0">
              <w:t>Многообразие путей познания мира.</w:t>
            </w:r>
          </w:p>
          <w:p w14:paraId="4747A845" w14:textId="77777777" w:rsidR="002A406F" w:rsidRPr="00133BC0" w:rsidRDefault="002A406F" w:rsidP="002A406F">
            <w:pPr>
              <w:tabs>
                <w:tab w:val="left" w:pos="5445"/>
              </w:tabs>
              <w:rPr>
                <w:b/>
              </w:rPr>
            </w:pPr>
          </w:p>
          <w:p w14:paraId="230F322A" w14:textId="77777777" w:rsidR="002A406F" w:rsidRPr="00133BC0" w:rsidRDefault="002A406F" w:rsidP="002A406F">
            <w:pPr>
              <w:tabs>
                <w:tab w:val="left" w:pos="5445"/>
              </w:tabs>
            </w:pPr>
          </w:p>
        </w:tc>
        <w:tc>
          <w:tcPr>
            <w:tcW w:w="567" w:type="dxa"/>
          </w:tcPr>
          <w:p w14:paraId="19043998" w14:textId="77777777" w:rsidR="002A406F" w:rsidRPr="00133BC0" w:rsidRDefault="002F3E89" w:rsidP="002A406F">
            <w:pPr>
              <w:tabs>
                <w:tab w:val="left" w:pos="5445"/>
              </w:tabs>
            </w:pPr>
            <w:r>
              <w:t>2</w:t>
            </w: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</w:tcPr>
          <w:p w14:paraId="522248DF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Характеризуют понятия:</w:t>
            </w:r>
            <w:r w:rsidR="008C5540">
              <w:t xml:space="preserve"> познание и коммуникация.</w:t>
            </w:r>
            <w:r w:rsidRPr="00133BC0">
              <w:tab/>
              <w:t>познание, истина. Умеют давать характеристику разным формам</w:t>
            </w:r>
            <w:r w:rsidRPr="00133BC0">
              <w:tab/>
              <w:t>познания. Раскрывать</w:t>
            </w:r>
            <w:r w:rsidRPr="00133BC0">
              <w:tab/>
            </w:r>
            <w:r w:rsidRPr="00133BC0">
              <w:tab/>
              <w:t>критерии истины.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085265E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Устанавливают причинно-</w:t>
            </w:r>
          </w:p>
          <w:p w14:paraId="5C1B64E5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следственные связи и</w:t>
            </w:r>
          </w:p>
          <w:p w14:paraId="21FA7E35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зависимости между объектами; планируют цели</w:t>
            </w:r>
          </w:p>
          <w:p w14:paraId="21C8890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и способы</w:t>
            </w:r>
          </w:p>
          <w:p w14:paraId="253CA55C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взаимодействия; обмениваются</w:t>
            </w:r>
          </w:p>
          <w:p w14:paraId="22A08487" w14:textId="77777777" w:rsidR="002A406F" w:rsidRPr="00133BC0" w:rsidRDefault="007B419C" w:rsidP="002A406F">
            <w:pPr>
              <w:tabs>
                <w:tab w:val="left" w:pos="5445"/>
              </w:tabs>
            </w:pPr>
            <w:r>
              <w:t xml:space="preserve">мнениями, слушают </w:t>
            </w:r>
            <w:r w:rsidR="002A406F" w:rsidRPr="00133BC0">
              <w:t>друг друга,</w:t>
            </w:r>
          </w:p>
          <w:p w14:paraId="0308FB2D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понимают позицию партнера, в т</w:t>
            </w:r>
            <w:r w:rsidR="007B419C">
              <w:t xml:space="preserve">ом числе и отличную </w:t>
            </w:r>
            <w:r w:rsidR="00CF6F95">
              <w:t>от группы</w:t>
            </w:r>
            <w:r w:rsidR="007B419C">
              <w:t xml:space="preserve">; </w:t>
            </w:r>
            <w:r w:rsidRPr="00133BC0">
              <w:t>принимают и</w:t>
            </w:r>
          </w:p>
          <w:p w14:paraId="0A988F7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сохраняют учебную задачу; учитывают выделенные</w:t>
            </w:r>
          </w:p>
          <w:p w14:paraId="19C3AE55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учителем ориентиры действия</w:t>
            </w:r>
          </w:p>
        </w:tc>
        <w:tc>
          <w:tcPr>
            <w:tcW w:w="2489" w:type="dxa"/>
          </w:tcPr>
          <w:p w14:paraId="0303B9E8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Определяют свою личностную позицию;</w:t>
            </w:r>
          </w:p>
          <w:p w14:paraId="40FFA50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адекватную</w:t>
            </w:r>
          </w:p>
          <w:p w14:paraId="2A69DD8A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дифференцированную</w:t>
            </w:r>
          </w:p>
          <w:p w14:paraId="3A64B27A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самооценку своей</w:t>
            </w:r>
          </w:p>
          <w:p w14:paraId="441FC6C4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успешности</w:t>
            </w:r>
          </w:p>
        </w:tc>
        <w:tc>
          <w:tcPr>
            <w:tcW w:w="3118" w:type="dxa"/>
          </w:tcPr>
          <w:p w14:paraId="12191BE2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Излагать сущность различных подходов к вопросу</w:t>
            </w:r>
          </w:p>
          <w:p w14:paraId="684F55EF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познаваемости мира. Раскрывать смысл понятия «истина».</w:t>
            </w:r>
          </w:p>
          <w:p w14:paraId="46A0B1CD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Характеризовать формы познания, критерии истины, виды знаний.</w:t>
            </w:r>
          </w:p>
          <w:p w14:paraId="1DD1E89B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Описывать особенности</w:t>
            </w:r>
          </w:p>
          <w:p w14:paraId="18D541B3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научного познания, его уровни и соответствующие им методы.</w:t>
            </w:r>
          </w:p>
          <w:p w14:paraId="48463D21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Объяснять связь и взаимопроникаемость социального и</w:t>
            </w:r>
          </w:p>
          <w:p w14:paraId="49A3F14E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гуманитарного знания, роль</w:t>
            </w:r>
          </w:p>
          <w:p w14:paraId="316D20C4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коммуникаций в познавательной деятельности.</w:t>
            </w:r>
          </w:p>
        </w:tc>
        <w:tc>
          <w:tcPr>
            <w:tcW w:w="1985" w:type="dxa"/>
          </w:tcPr>
          <w:p w14:paraId="428EDA77" w14:textId="77777777" w:rsidR="002A406F" w:rsidRPr="00133BC0" w:rsidRDefault="002A406F" w:rsidP="002A406F">
            <w:pPr>
              <w:tabs>
                <w:tab w:val="left" w:pos="5445"/>
              </w:tabs>
            </w:pPr>
            <w:r w:rsidRPr="00133BC0">
              <w:t>Индивидуальный, фронтальный</w:t>
            </w:r>
          </w:p>
        </w:tc>
      </w:tr>
      <w:tr w:rsidR="002A406F" w14:paraId="731752AC" w14:textId="77777777" w:rsidTr="007B419C">
        <w:trPr>
          <w:trHeight w:val="2268"/>
        </w:trPr>
        <w:tc>
          <w:tcPr>
            <w:tcW w:w="535" w:type="dxa"/>
          </w:tcPr>
          <w:p w14:paraId="63A8F16E" w14:textId="77777777" w:rsidR="002A406F" w:rsidRDefault="002F3E89" w:rsidP="002A406F">
            <w:pPr>
              <w:pStyle w:val="TableParagraph"/>
              <w:spacing w:line="247" w:lineRule="exact"/>
              <w:jc w:val="both"/>
            </w:pPr>
            <w:r>
              <w:lastRenderedPageBreak/>
              <w:t>13-14</w:t>
            </w:r>
          </w:p>
        </w:tc>
        <w:tc>
          <w:tcPr>
            <w:tcW w:w="2054" w:type="dxa"/>
          </w:tcPr>
          <w:p w14:paraId="634304AA" w14:textId="77777777" w:rsidR="002A406F" w:rsidRPr="008C5540" w:rsidRDefault="002A406F" w:rsidP="002A406F">
            <w:pPr>
              <w:pStyle w:val="TableParagraph"/>
              <w:tabs>
                <w:tab w:val="left" w:pos="1439"/>
              </w:tabs>
              <w:ind w:left="110" w:right="94"/>
              <w:jc w:val="both"/>
              <w:rPr>
                <w:b/>
              </w:rPr>
            </w:pPr>
            <w:r w:rsidRPr="008C5540">
              <w:rPr>
                <w:b/>
              </w:rPr>
              <w:t xml:space="preserve">Свобода </w:t>
            </w:r>
            <w:r w:rsidRPr="008C5540">
              <w:rPr>
                <w:b/>
                <w:spacing w:val="-18"/>
              </w:rPr>
              <w:t xml:space="preserve">и </w:t>
            </w:r>
            <w:r w:rsidRPr="008C5540">
              <w:rPr>
                <w:b/>
              </w:rPr>
              <w:t xml:space="preserve">необходимость </w:t>
            </w:r>
            <w:r w:rsidRPr="008C5540">
              <w:rPr>
                <w:b/>
                <w:spacing w:val="-16"/>
              </w:rPr>
              <w:t>в</w:t>
            </w:r>
            <w:r w:rsidRPr="008C5540">
              <w:rPr>
                <w:b/>
              </w:rPr>
              <w:t xml:space="preserve"> </w:t>
            </w:r>
            <w:r w:rsidRPr="008C5540">
              <w:rPr>
                <w:b/>
                <w:spacing w:val="-1"/>
              </w:rPr>
              <w:t xml:space="preserve">деятельности </w:t>
            </w:r>
            <w:r w:rsidRPr="008C5540">
              <w:rPr>
                <w:b/>
              </w:rPr>
              <w:t>человека</w:t>
            </w:r>
          </w:p>
          <w:p w14:paraId="1D16E9B1" w14:textId="77777777" w:rsidR="002A406F" w:rsidRDefault="002A406F" w:rsidP="002A406F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  <w:r w:rsidRPr="004D7D84">
              <w:t>Научное познание</w:t>
            </w:r>
            <w:r>
              <w:t xml:space="preserve">. </w:t>
            </w:r>
            <w:r w:rsidRPr="004D7D84">
              <w:t>Социальное познание</w:t>
            </w:r>
          </w:p>
          <w:p w14:paraId="130FEF6A" w14:textId="77777777" w:rsidR="002A406F" w:rsidRDefault="002A406F" w:rsidP="002A406F">
            <w:pPr>
              <w:pStyle w:val="TableParagraph"/>
              <w:spacing w:before="1"/>
              <w:ind w:left="110" w:right="144"/>
              <w:jc w:val="both"/>
            </w:pPr>
          </w:p>
        </w:tc>
        <w:tc>
          <w:tcPr>
            <w:tcW w:w="567" w:type="dxa"/>
          </w:tcPr>
          <w:p w14:paraId="65606D41" w14:textId="77777777" w:rsidR="002A406F" w:rsidRDefault="002F3E89" w:rsidP="002A406F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3F4C35D9" w14:textId="77777777" w:rsidR="002A406F" w:rsidRDefault="002A406F" w:rsidP="002A406F">
            <w:pPr>
              <w:pStyle w:val="TableParagraph"/>
              <w:tabs>
                <w:tab w:val="left" w:pos="1647"/>
              </w:tabs>
              <w:spacing w:line="247" w:lineRule="exact"/>
              <w:ind w:left="111"/>
              <w:jc w:val="both"/>
            </w:pPr>
            <w:r>
              <w:t>Раскрывают</w:t>
            </w:r>
            <w:r>
              <w:tab/>
              <w:t>понятие</w:t>
            </w:r>
          </w:p>
          <w:p w14:paraId="69BA9A80" w14:textId="77777777" w:rsidR="002A406F" w:rsidRDefault="002A406F" w:rsidP="002A406F">
            <w:pPr>
              <w:pStyle w:val="TableParagraph"/>
              <w:spacing w:before="2" w:line="252" w:lineRule="exact"/>
              <w:ind w:left="111"/>
              <w:jc w:val="both"/>
            </w:pPr>
            <w:r>
              <w:t>«свобода».</w:t>
            </w:r>
          </w:p>
          <w:p w14:paraId="36C60415" w14:textId="77777777" w:rsidR="002A406F" w:rsidRDefault="002A406F" w:rsidP="002A406F">
            <w:pPr>
              <w:pStyle w:val="TableParagraph"/>
              <w:spacing w:line="252" w:lineRule="exact"/>
              <w:ind w:left="111"/>
              <w:jc w:val="both"/>
            </w:pPr>
            <w:r>
              <w:t>Формулируют</w:t>
            </w:r>
          </w:p>
          <w:p w14:paraId="65975C77" w14:textId="77777777" w:rsidR="002A406F" w:rsidRDefault="002A406F" w:rsidP="002A406F">
            <w:pPr>
              <w:pStyle w:val="TableParagraph"/>
              <w:tabs>
                <w:tab w:val="left" w:pos="1519"/>
              </w:tabs>
              <w:ind w:left="111" w:right="90"/>
              <w:jc w:val="both"/>
            </w:pPr>
            <w:r>
              <w:t xml:space="preserve">собственную </w:t>
            </w:r>
            <w:r>
              <w:rPr>
                <w:spacing w:val="-5"/>
              </w:rPr>
              <w:t xml:space="preserve">точку </w:t>
            </w:r>
            <w:r>
              <w:t xml:space="preserve">зрения на </w:t>
            </w:r>
            <w:r>
              <w:rPr>
                <w:spacing w:val="-4"/>
              </w:rPr>
              <w:t xml:space="preserve">степень </w:t>
            </w:r>
            <w:r>
              <w:t>свободы</w:t>
            </w:r>
            <w:r>
              <w:tab/>
            </w:r>
            <w:r>
              <w:rPr>
                <w:spacing w:val="-4"/>
              </w:rPr>
              <w:t xml:space="preserve">человека, </w:t>
            </w:r>
            <w:r>
              <w:t>приводить</w:t>
            </w:r>
            <w:r>
              <w:rPr>
                <w:spacing w:val="-7"/>
              </w:rPr>
              <w:t xml:space="preserve"> </w:t>
            </w:r>
            <w:r>
              <w:t>аргументы</w:t>
            </w:r>
          </w:p>
        </w:tc>
        <w:tc>
          <w:tcPr>
            <w:tcW w:w="2238" w:type="dxa"/>
          </w:tcPr>
          <w:p w14:paraId="7AC31BF7" w14:textId="77777777" w:rsidR="002A406F" w:rsidRDefault="002A406F" w:rsidP="002A406F">
            <w:pPr>
              <w:pStyle w:val="TableParagraph"/>
              <w:ind w:left="109" w:right="248"/>
              <w:jc w:val="both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2A14D1A9" w14:textId="77777777" w:rsidR="002A406F" w:rsidRDefault="002A406F" w:rsidP="002A406F">
            <w:pPr>
              <w:pStyle w:val="TableParagraph"/>
              <w:ind w:left="109" w:right="605"/>
              <w:jc w:val="both"/>
            </w:pPr>
            <w:r>
              <w:t xml:space="preserve">учебной </w:t>
            </w:r>
            <w:r>
              <w:rPr>
                <w:spacing w:val="-3"/>
              </w:rPr>
              <w:t xml:space="preserve">задачи; </w:t>
            </w:r>
            <w:r>
              <w:t>планируют цели 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</w:p>
          <w:p w14:paraId="7BBC0ED7" w14:textId="77777777" w:rsidR="002A406F" w:rsidRDefault="002A406F" w:rsidP="002A406F">
            <w:pPr>
              <w:pStyle w:val="TableParagraph"/>
              <w:ind w:left="109" w:right="222"/>
              <w:jc w:val="both"/>
            </w:pPr>
            <w:r>
              <w:t>взаимодействия; учитывают ориентиры, данные учителем, при освоении нового учебного материала</w:t>
            </w:r>
          </w:p>
        </w:tc>
        <w:tc>
          <w:tcPr>
            <w:tcW w:w="2489" w:type="dxa"/>
          </w:tcPr>
          <w:p w14:paraId="78925520" w14:textId="77777777" w:rsidR="002A406F" w:rsidRDefault="002A406F" w:rsidP="002A406F">
            <w:pPr>
              <w:pStyle w:val="TableParagraph"/>
              <w:spacing w:line="247" w:lineRule="exact"/>
              <w:ind w:left="110"/>
              <w:jc w:val="both"/>
            </w:pPr>
            <w:r>
              <w:t>Проявляют</w:t>
            </w:r>
          </w:p>
          <w:p w14:paraId="20D892C1" w14:textId="77777777" w:rsidR="002A406F" w:rsidRDefault="002A406F" w:rsidP="002A406F">
            <w:pPr>
              <w:pStyle w:val="TableParagraph"/>
              <w:spacing w:before="2"/>
              <w:ind w:left="110" w:right="249"/>
              <w:jc w:val="both"/>
            </w:pPr>
            <w:r>
              <w:t>способность к решению</w:t>
            </w:r>
          </w:p>
          <w:p w14:paraId="2F82BFC5" w14:textId="77777777" w:rsidR="002A406F" w:rsidRDefault="002A406F" w:rsidP="002A406F">
            <w:pPr>
              <w:pStyle w:val="TableParagraph"/>
              <w:spacing w:line="251" w:lineRule="exact"/>
              <w:ind w:left="110"/>
              <w:jc w:val="both"/>
            </w:pPr>
            <w:r>
              <w:t>моральных</w:t>
            </w:r>
          </w:p>
          <w:p w14:paraId="4603B13F" w14:textId="77777777" w:rsidR="002A406F" w:rsidRDefault="002A406F" w:rsidP="002A406F">
            <w:pPr>
              <w:pStyle w:val="TableParagraph"/>
              <w:tabs>
                <w:tab w:val="left" w:pos="1402"/>
              </w:tabs>
              <w:spacing w:before="1"/>
              <w:ind w:left="110" w:right="87"/>
              <w:jc w:val="both"/>
            </w:pPr>
            <w:r>
              <w:t>дилемм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основе</w:t>
            </w:r>
          </w:p>
          <w:p w14:paraId="16B39F12" w14:textId="77777777" w:rsidR="002A406F" w:rsidRDefault="002A406F" w:rsidP="002A406F">
            <w:pPr>
              <w:pStyle w:val="TableParagraph"/>
              <w:ind w:left="110" w:right="131"/>
              <w:jc w:val="both"/>
            </w:pPr>
            <w:proofErr w:type="spellStart"/>
            <w:r>
              <w:t>учѐта</w:t>
            </w:r>
            <w:proofErr w:type="spellEnd"/>
            <w:r>
              <w:t xml:space="preserve"> позиций </w:t>
            </w:r>
            <w:proofErr w:type="spellStart"/>
            <w:r>
              <w:t>партнѐров</w:t>
            </w:r>
            <w:proofErr w:type="spellEnd"/>
            <w:r>
              <w:t xml:space="preserve"> в общении; ориентируются на их мотивы и чувства,</w:t>
            </w:r>
          </w:p>
          <w:p w14:paraId="03EA3F92" w14:textId="77777777" w:rsidR="002A406F" w:rsidRDefault="002A406F" w:rsidP="002A406F">
            <w:pPr>
              <w:pStyle w:val="TableParagraph"/>
              <w:ind w:left="110" w:right="357"/>
              <w:jc w:val="both"/>
            </w:pPr>
            <w:r>
              <w:t>устойчивое следование в поведении</w:t>
            </w:r>
          </w:p>
          <w:p w14:paraId="4C958933" w14:textId="77777777" w:rsidR="002A406F" w:rsidRDefault="002A406F" w:rsidP="002A406F">
            <w:pPr>
              <w:pStyle w:val="TableParagraph"/>
              <w:ind w:left="110" w:right="374"/>
              <w:jc w:val="both"/>
            </w:pPr>
            <w:r>
              <w:t>моральным нормам и этическим требованиям</w:t>
            </w:r>
          </w:p>
        </w:tc>
        <w:tc>
          <w:tcPr>
            <w:tcW w:w="3118" w:type="dxa"/>
          </w:tcPr>
          <w:p w14:paraId="1FBD361B" w14:textId="77777777" w:rsidR="002A406F" w:rsidRDefault="002A406F" w:rsidP="002A406F">
            <w:pPr>
              <w:pStyle w:val="TableParagraph"/>
              <w:spacing w:line="242" w:lineRule="auto"/>
              <w:ind w:left="6" w:right="68"/>
              <w:jc w:val="both"/>
            </w:pPr>
            <w:r>
              <w:t>Излагать различные трактовки</w:t>
            </w:r>
          </w:p>
          <w:p w14:paraId="38D175B6" w14:textId="77777777" w:rsidR="002A406F" w:rsidRDefault="002A406F" w:rsidP="002A406F">
            <w:pPr>
              <w:pStyle w:val="TableParagraph"/>
              <w:ind w:left="6" w:right="72"/>
              <w:jc w:val="both"/>
            </w:pPr>
            <w:r>
              <w:t>понимания свободы человека.</w:t>
            </w:r>
          </w:p>
          <w:p w14:paraId="569DA108" w14:textId="77777777" w:rsidR="002A406F" w:rsidRDefault="002A406F" w:rsidP="002A406F">
            <w:pPr>
              <w:pStyle w:val="TableParagraph"/>
              <w:ind w:left="6" w:right="229"/>
              <w:jc w:val="both"/>
            </w:pPr>
            <w:r>
              <w:t>Раскрывать смысл понятий «свобода человека» и</w:t>
            </w:r>
          </w:p>
          <w:p w14:paraId="7837888B" w14:textId="77777777" w:rsidR="002A406F" w:rsidRDefault="002A406F" w:rsidP="002A406F">
            <w:pPr>
              <w:pStyle w:val="TableParagraph"/>
              <w:ind w:left="6" w:right="860"/>
              <w:jc w:val="both"/>
            </w:pPr>
            <w:r>
              <w:t>«свободное общество».</w:t>
            </w:r>
          </w:p>
          <w:p w14:paraId="057E3822" w14:textId="77777777" w:rsidR="002A406F" w:rsidRDefault="002A406F" w:rsidP="002A406F">
            <w:pPr>
              <w:pStyle w:val="TableParagraph"/>
              <w:ind w:left="6" w:right="26"/>
              <w:jc w:val="both"/>
            </w:pPr>
            <w:r>
              <w:t>Описывать внешние ограничители</w:t>
            </w:r>
          </w:p>
          <w:p w14:paraId="563C18BD" w14:textId="77777777" w:rsidR="002A406F" w:rsidRDefault="002A406F" w:rsidP="002A406F">
            <w:pPr>
              <w:pStyle w:val="TableParagraph"/>
              <w:ind w:left="6" w:right="854"/>
              <w:jc w:val="both"/>
            </w:pPr>
            <w:r>
              <w:t>свободы и внутренние регуляторы</w:t>
            </w:r>
          </w:p>
          <w:p w14:paraId="5A8DE0D4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поведения человека.</w:t>
            </w:r>
          </w:p>
          <w:p w14:paraId="0FF6FA83" w14:textId="77777777" w:rsidR="002A406F" w:rsidRDefault="002A406F" w:rsidP="002A406F">
            <w:pPr>
              <w:pStyle w:val="TableParagraph"/>
              <w:ind w:left="6" w:right="501"/>
              <w:jc w:val="both"/>
            </w:pPr>
            <w:r>
              <w:t>Объяснять невозможность абсолютной</w:t>
            </w:r>
          </w:p>
          <w:p w14:paraId="10F530BC" w14:textId="77777777" w:rsidR="002A406F" w:rsidRDefault="002A406F" w:rsidP="002A406F">
            <w:pPr>
              <w:pStyle w:val="TableParagraph"/>
              <w:ind w:left="6" w:right="56"/>
              <w:jc w:val="both"/>
            </w:pPr>
            <w:r>
              <w:t>свободы человека в обществе. Выявлять основания</w:t>
            </w:r>
          </w:p>
          <w:p w14:paraId="295B582B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свободного выбора.</w:t>
            </w:r>
          </w:p>
          <w:p w14:paraId="3052221E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Характеризовать</w:t>
            </w:r>
          </w:p>
          <w:p w14:paraId="59F3B116" w14:textId="77777777" w:rsidR="002A406F" w:rsidRDefault="002A406F" w:rsidP="002A406F">
            <w:pPr>
              <w:pStyle w:val="TableParagraph"/>
              <w:spacing w:line="252" w:lineRule="exact"/>
              <w:ind w:left="6" w:right="970"/>
              <w:jc w:val="both"/>
            </w:pPr>
            <w:r>
              <w:t>свободное общество.</w:t>
            </w:r>
          </w:p>
        </w:tc>
        <w:tc>
          <w:tcPr>
            <w:tcW w:w="1985" w:type="dxa"/>
          </w:tcPr>
          <w:p w14:paraId="74DD912D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Индивидуальный, фронтальный</w:t>
            </w:r>
          </w:p>
        </w:tc>
      </w:tr>
      <w:tr w:rsidR="002A406F" w14:paraId="0DB242A8" w14:textId="77777777" w:rsidTr="007B419C">
        <w:trPr>
          <w:trHeight w:val="2268"/>
        </w:trPr>
        <w:tc>
          <w:tcPr>
            <w:tcW w:w="535" w:type="dxa"/>
          </w:tcPr>
          <w:p w14:paraId="60CB7CE7" w14:textId="77777777" w:rsidR="002A406F" w:rsidRDefault="002F3E89" w:rsidP="002A406F">
            <w:pPr>
              <w:pStyle w:val="TableParagraph"/>
              <w:spacing w:line="252" w:lineRule="exact"/>
              <w:ind w:left="107"/>
              <w:jc w:val="both"/>
            </w:pPr>
            <w:r>
              <w:t>15-16</w:t>
            </w:r>
          </w:p>
        </w:tc>
        <w:tc>
          <w:tcPr>
            <w:tcW w:w="2054" w:type="dxa"/>
          </w:tcPr>
          <w:p w14:paraId="7983A3D3" w14:textId="77777777" w:rsidR="002A406F" w:rsidRDefault="002A406F" w:rsidP="002A406F">
            <w:pPr>
              <w:pStyle w:val="TableParagraph"/>
              <w:ind w:left="110" w:right="216"/>
              <w:jc w:val="both"/>
              <w:rPr>
                <w:b/>
              </w:rPr>
            </w:pPr>
            <w:r>
              <w:rPr>
                <w:b/>
              </w:rPr>
              <w:t>Современное общество</w:t>
            </w:r>
          </w:p>
          <w:p w14:paraId="4A30C3CC" w14:textId="77777777" w:rsidR="002A406F" w:rsidRDefault="002A406F" w:rsidP="002A406F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  <w:r w:rsidRPr="004D7D84">
              <w:t>Историческое развитие человечества</w:t>
            </w:r>
            <w:r>
              <w:t>.</w:t>
            </w:r>
          </w:p>
          <w:p w14:paraId="4BD4438C" w14:textId="77777777" w:rsidR="002A406F" w:rsidRDefault="002A406F" w:rsidP="002A406F">
            <w:pPr>
              <w:pStyle w:val="TableParagraph"/>
              <w:ind w:left="110" w:right="132"/>
              <w:jc w:val="both"/>
            </w:pPr>
          </w:p>
        </w:tc>
        <w:tc>
          <w:tcPr>
            <w:tcW w:w="567" w:type="dxa"/>
          </w:tcPr>
          <w:p w14:paraId="293034EB" w14:textId="77777777" w:rsidR="002A406F" w:rsidRDefault="002F3E89" w:rsidP="002A406F">
            <w:pPr>
              <w:pStyle w:val="TableParagraph"/>
              <w:spacing w:line="248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396AD3CB" w14:textId="77777777" w:rsidR="002A406F" w:rsidRDefault="002A406F" w:rsidP="002A406F">
            <w:pPr>
              <w:pStyle w:val="TableParagraph"/>
              <w:ind w:left="111" w:right="112"/>
              <w:jc w:val="both"/>
            </w:pPr>
            <w:r>
              <w:t>Характеризуют понятие:</w:t>
            </w:r>
            <w:r>
              <w:rPr>
                <w:spacing w:val="29"/>
              </w:rPr>
              <w:t xml:space="preserve"> </w:t>
            </w:r>
            <w:r>
              <w:t>глобализация.</w:t>
            </w:r>
          </w:p>
          <w:p w14:paraId="524BE3F8" w14:textId="77777777" w:rsidR="002A406F" w:rsidRDefault="007B419C" w:rsidP="002A406F">
            <w:pPr>
              <w:pStyle w:val="TableParagraph"/>
              <w:spacing w:line="251" w:lineRule="exact"/>
              <w:ind w:left="111"/>
              <w:jc w:val="both"/>
            </w:pPr>
            <w:r>
              <w:t>Определяю</w:t>
            </w:r>
            <w:r w:rsidR="002A406F">
              <w:t>т</w:t>
            </w:r>
          </w:p>
          <w:p w14:paraId="44757709" w14:textId="77777777" w:rsidR="002A406F" w:rsidRDefault="002A406F" w:rsidP="002A406F">
            <w:pPr>
              <w:pStyle w:val="TableParagraph"/>
              <w:tabs>
                <w:tab w:val="left" w:pos="2088"/>
                <w:tab w:val="left" w:pos="2283"/>
              </w:tabs>
              <w:ind w:left="111" w:right="89"/>
              <w:jc w:val="both"/>
            </w:pPr>
            <w:r>
              <w:t>глобализацию</w:t>
            </w:r>
            <w:r>
              <w:tab/>
            </w:r>
            <w:r>
              <w:rPr>
                <w:spacing w:val="-6"/>
              </w:rPr>
              <w:t xml:space="preserve">как </w:t>
            </w:r>
            <w:r>
              <w:t>процесс – ее сущность, последствия</w:t>
            </w:r>
            <w:r>
              <w:tab/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перспективы.</w:t>
            </w:r>
          </w:p>
          <w:p w14:paraId="69647B38" w14:textId="77777777" w:rsidR="002A406F" w:rsidRDefault="002A406F" w:rsidP="002A406F">
            <w:pPr>
              <w:pStyle w:val="TableParagraph"/>
              <w:spacing w:line="252" w:lineRule="exact"/>
              <w:ind w:left="111"/>
              <w:jc w:val="both"/>
            </w:pPr>
            <w:r>
              <w:t>Представлять</w:t>
            </w:r>
          </w:p>
          <w:p w14:paraId="4ED80336" w14:textId="77777777" w:rsidR="002A406F" w:rsidRDefault="002A406F" w:rsidP="002A406F">
            <w:pPr>
              <w:pStyle w:val="TableParagraph"/>
              <w:ind w:left="111" w:right="90"/>
              <w:jc w:val="both"/>
            </w:pPr>
            <w:r>
              <w:t>самостоятельно подготовленную социальную информацию</w:t>
            </w:r>
          </w:p>
        </w:tc>
        <w:tc>
          <w:tcPr>
            <w:tcW w:w="2238" w:type="dxa"/>
          </w:tcPr>
          <w:p w14:paraId="50000FB9" w14:textId="77777777" w:rsidR="002A406F" w:rsidRDefault="002A406F" w:rsidP="002A406F">
            <w:pPr>
              <w:pStyle w:val="TableParagraph"/>
              <w:ind w:left="109" w:right="471"/>
              <w:jc w:val="both"/>
            </w:pPr>
            <w:r>
              <w:t>Адекватно воспринимают предложения и оценку учителей, товарищей;</w:t>
            </w:r>
          </w:p>
          <w:p w14:paraId="2D6815A2" w14:textId="77777777" w:rsidR="002A406F" w:rsidRDefault="002A406F" w:rsidP="002A406F">
            <w:pPr>
              <w:pStyle w:val="TableParagraph"/>
              <w:ind w:left="109" w:right="834"/>
              <w:jc w:val="both"/>
            </w:pPr>
            <w:r>
              <w:t>выбирают наиболее эффективные способы</w:t>
            </w:r>
          </w:p>
          <w:p w14:paraId="0D12B123" w14:textId="77777777" w:rsidR="002A406F" w:rsidRDefault="002A406F" w:rsidP="002A406F">
            <w:pPr>
              <w:pStyle w:val="TableParagraph"/>
              <w:ind w:left="109" w:right="99"/>
              <w:jc w:val="both"/>
            </w:pPr>
            <w:r>
              <w:t>решения задач; контролируют и оценивают процесс и результат</w:t>
            </w:r>
          </w:p>
          <w:p w14:paraId="2122318E" w14:textId="77777777" w:rsidR="002A406F" w:rsidRDefault="002A406F" w:rsidP="002A406F">
            <w:pPr>
              <w:pStyle w:val="TableParagraph"/>
              <w:spacing w:line="238" w:lineRule="exact"/>
              <w:ind w:left="109"/>
              <w:jc w:val="both"/>
            </w:pPr>
            <w:r>
              <w:t>деятельности.</w:t>
            </w:r>
          </w:p>
        </w:tc>
        <w:tc>
          <w:tcPr>
            <w:tcW w:w="2489" w:type="dxa"/>
          </w:tcPr>
          <w:p w14:paraId="37D3E403" w14:textId="77777777" w:rsidR="002A406F" w:rsidRDefault="002A406F" w:rsidP="002A406F">
            <w:pPr>
              <w:pStyle w:val="TableParagraph"/>
              <w:ind w:left="110"/>
              <w:jc w:val="both"/>
            </w:pPr>
            <w:r>
              <w:t>Формирование ценностных ориентиров, основанных на необходимости поддержания гражданского</w:t>
            </w:r>
          </w:p>
          <w:p w14:paraId="56DF0F3F" w14:textId="77777777" w:rsidR="002A406F" w:rsidRDefault="002A406F" w:rsidP="002A406F">
            <w:pPr>
              <w:pStyle w:val="TableParagraph"/>
              <w:tabs>
                <w:tab w:val="left" w:pos="1497"/>
              </w:tabs>
              <w:spacing w:line="252" w:lineRule="exact"/>
              <w:ind w:left="110"/>
              <w:jc w:val="both"/>
            </w:pPr>
            <w:r>
              <w:t>мира</w:t>
            </w:r>
            <w:r>
              <w:tab/>
              <w:t>и</w:t>
            </w:r>
          </w:p>
          <w:p w14:paraId="4658BAA7" w14:textId="77777777" w:rsidR="002A406F" w:rsidRDefault="002A406F" w:rsidP="002A406F">
            <w:pPr>
              <w:pStyle w:val="TableParagraph"/>
              <w:spacing w:line="252" w:lineRule="exact"/>
              <w:ind w:left="110"/>
              <w:jc w:val="both"/>
            </w:pPr>
            <w:r>
              <w:t>согласия.</w:t>
            </w:r>
          </w:p>
          <w:p w14:paraId="54FD7F8B" w14:textId="77777777" w:rsidR="002A406F" w:rsidRDefault="002A406F" w:rsidP="002A406F">
            <w:pPr>
              <w:pStyle w:val="TableParagraph"/>
              <w:spacing w:line="252" w:lineRule="exact"/>
              <w:ind w:left="110"/>
              <w:jc w:val="both"/>
            </w:pPr>
            <w:r>
              <w:t>Определение</w:t>
            </w:r>
          </w:p>
          <w:p w14:paraId="1C12E066" w14:textId="77777777" w:rsidR="002A406F" w:rsidRDefault="002A406F" w:rsidP="002A406F">
            <w:pPr>
              <w:pStyle w:val="TableParagraph"/>
              <w:ind w:left="110" w:right="89"/>
              <w:jc w:val="both"/>
            </w:pPr>
            <w:r>
              <w:t>своего места в обществе и жизни в целом.</w:t>
            </w:r>
          </w:p>
        </w:tc>
        <w:tc>
          <w:tcPr>
            <w:tcW w:w="3118" w:type="dxa"/>
          </w:tcPr>
          <w:p w14:paraId="1B3767EC" w14:textId="77777777" w:rsidR="002A406F" w:rsidRDefault="002A406F" w:rsidP="002A406F">
            <w:pPr>
              <w:pStyle w:val="TableParagraph"/>
              <w:ind w:left="6" w:right="399"/>
              <w:jc w:val="both"/>
            </w:pPr>
            <w:r>
              <w:t>Называть и иллюстрировать примерами противоречия глобализации.</w:t>
            </w:r>
          </w:p>
          <w:p w14:paraId="379A8B6C" w14:textId="77777777" w:rsidR="002A406F" w:rsidRDefault="002A406F" w:rsidP="002A406F">
            <w:pPr>
              <w:pStyle w:val="TableParagraph"/>
              <w:spacing w:line="253" w:lineRule="exact"/>
              <w:ind w:left="6"/>
              <w:jc w:val="both"/>
            </w:pPr>
            <w:r>
              <w:t>Раскрывать понятия</w:t>
            </w:r>
          </w:p>
          <w:p w14:paraId="3EE37B09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«информация»,</w:t>
            </w:r>
          </w:p>
          <w:p w14:paraId="37F3E914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«информатизация»,</w:t>
            </w:r>
          </w:p>
          <w:p w14:paraId="234171D2" w14:textId="77777777" w:rsidR="002A406F" w:rsidRDefault="002A406F" w:rsidP="002A406F">
            <w:pPr>
              <w:pStyle w:val="TableParagraph"/>
              <w:ind w:left="6" w:right="207"/>
              <w:jc w:val="both"/>
            </w:pPr>
            <w:r>
              <w:t>«информационное общество».</w:t>
            </w:r>
          </w:p>
          <w:p w14:paraId="20B838B1" w14:textId="77777777" w:rsidR="002A406F" w:rsidRDefault="002A406F" w:rsidP="002A406F">
            <w:pPr>
              <w:pStyle w:val="TableParagraph"/>
              <w:ind w:left="6" w:right="195"/>
              <w:jc w:val="both"/>
            </w:pPr>
            <w:r>
              <w:t>Описывать единое мировое пространство.</w:t>
            </w:r>
          </w:p>
          <w:p w14:paraId="5663A901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Излагать различные подходы к вопросу регулирования глобальных информационных потоков.</w:t>
            </w:r>
          </w:p>
          <w:p w14:paraId="485768E0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Характеризовать информационную экономику</w:t>
            </w:r>
          </w:p>
          <w:p w14:paraId="5C5F2739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современного общества.</w:t>
            </w:r>
          </w:p>
          <w:p w14:paraId="4970AB58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Объяснять связь развития</w:t>
            </w:r>
          </w:p>
          <w:p w14:paraId="026A2F8E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гражданского общества и</w:t>
            </w:r>
          </w:p>
          <w:p w14:paraId="3EAF133B" w14:textId="77777777" w:rsidR="002A406F" w:rsidRDefault="007B419C" w:rsidP="002A406F">
            <w:pPr>
              <w:pStyle w:val="TableParagraph"/>
              <w:spacing w:line="237" w:lineRule="exact"/>
              <w:ind w:left="6"/>
              <w:jc w:val="both"/>
            </w:pPr>
            <w:r>
              <w:t>информатизационны</w:t>
            </w:r>
            <w:r w:rsidR="002A406F">
              <w:t>х процессов.</w:t>
            </w:r>
          </w:p>
          <w:p w14:paraId="5D81A490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Перечислять критерии развития</w:t>
            </w:r>
          </w:p>
          <w:p w14:paraId="519308E5" w14:textId="77777777" w:rsidR="002A406F" w:rsidRDefault="002A406F" w:rsidP="002A406F">
            <w:pPr>
              <w:pStyle w:val="TableParagraph"/>
              <w:spacing w:line="237" w:lineRule="exact"/>
              <w:ind w:left="6"/>
              <w:jc w:val="both"/>
            </w:pPr>
            <w:r>
              <w:t>информационного общества.</w:t>
            </w:r>
          </w:p>
        </w:tc>
        <w:tc>
          <w:tcPr>
            <w:tcW w:w="1985" w:type="dxa"/>
          </w:tcPr>
          <w:p w14:paraId="10C91834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Индивидуальный, фронтальный</w:t>
            </w:r>
          </w:p>
        </w:tc>
      </w:tr>
      <w:tr w:rsidR="002A406F" w14:paraId="50320F7F" w14:textId="77777777" w:rsidTr="007B419C">
        <w:trPr>
          <w:trHeight w:val="2268"/>
        </w:trPr>
        <w:tc>
          <w:tcPr>
            <w:tcW w:w="535" w:type="dxa"/>
          </w:tcPr>
          <w:p w14:paraId="0AB3F09D" w14:textId="77777777" w:rsidR="002A406F" w:rsidRDefault="002F3E89" w:rsidP="002A406F">
            <w:pPr>
              <w:pStyle w:val="TableParagraph"/>
              <w:spacing w:line="252" w:lineRule="exact"/>
              <w:ind w:left="107"/>
              <w:jc w:val="both"/>
            </w:pPr>
            <w:r>
              <w:lastRenderedPageBreak/>
              <w:t>17-18</w:t>
            </w:r>
          </w:p>
        </w:tc>
        <w:tc>
          <w:tcPr>
            <w:tcW w:w="2054" w:type="dxa"/>
          </w:tcPr>
          <w:p w14:paraId="342278C0" w14:textId="77777777" w:rsidR="002A406F" w:rsidRDefault="002A406F" w:rsidP="002A406F">
            <w:pPr>
              <w:pStyle w:val="TableParagraph"/>
              <w:ind w:left="110" w:right="344"/>
              <w:jc w:val="both"/>
              <w:rPr>
                <w:b/>
              </w:rPr>
            </w:pPr>
            <w:r>
              <w:rPr>
                <w:b/>
              </w:rPr>
              <w:t>Глобальная угроза</w:t>
            </w:r>
          </w:p>
          <w:p w14:paraId="297F1CB1" w14:textId="77777777" w:rsidR="002A406F" w:rsidRDefault="00CF6F95" w:rsidP="002A406F">
            <w:pPr>
              <w:pStyle w:val="TableParagraph"/>
              <w:ind w:left="110" w:right="87"/>
              <w:jc w:val="both"/>
              <w:rPr>
                <w:b/>
              </w:rPr>
            </w:pPr>
            <w:r>
              <w:rPr>
                <w:b/>
              </w:rPr>
              <w:t>международно</w:t>
            </w:r>
            <w:r w:rsidR="002A406F">
              <w:rPr>
                <w:b/>
              </w:rPr>
              <w:t>го терроризма</w:t>
            </w:r>
          </w:p>
          <w:p w14:paraId="0C7C7BF5" w14:textId="77777777" w:rsidR="002A406F" w:rsidRDefault="002A406F" w:rsidP="002A406F">
            <w:pPr>
              <w:pStyle w:val="TableParagraph"/>
              <w:spacing w:before="5"/>
              <w:jc w:val="both"/>
              <w:rPr>
                <w:b/>
                <w:sz w:val="21"/>
              </w:rPr>
            </w:pPr>
          </w:p>
          <w:p w14:paraId="1EAC2EB0" w14:textId="77777777" w:rsidR="002A406F" w:rsidRDefault="002A406F" w:rsidP="002A406F">
            <w:pPr>
              <w:pStyle w:val="TableParagraph"/>
              <w:ind w:left="110" w:right="132"/>
              <w:jc w:val="both"/>
            </w:pPr>
            <w:r w:rsidRPr="004D7D84">
              <w:t>Конфликт в межличностных отношения</w:t>
            </w:r>
          </w:p>
        </w:tc>
        <w:tc>
          <w:tcPr>
            <w:tcW w:w="567" w:type="dxa"/>
          </w:tcPr>
          <w:p w14:paraId="4E87D0C1" w14:textId="77777777" w:rsidR="002A406F" w:rsidRDefault="002F3E89" w:rsidP="002A406F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4B606C81" w14:textId="77777777" w:rsidR="002A406F" w:rsidRDefault="002A406F" w:rsidP="002A406F">
            <w:pPr>
              <w:pStyle w:val="TableParagraph"/>
              <w:tabs>
                <w:tab w:val="left" w:pos="1507"/>
              </w:tabs>
              <w:ind w:left="111" w:right="90"/>
              <w:jc w:val="both"/>
            </w:pPr>
            <w:r>
              <w:t>Раскрывать</w:t>
            </w:r>
            <w:r>
              <w:tab/>
            </w:r>
            <w:r>
              <w:rPr>
                <w:spacing w:val="-5"/>
              </w:rPr>
              <w:t xml:space="preserve">сущность </w:t>
            </w:r>
            <w:r>
              <w:t>понятия</w:t>
            </w:r>
          </w:p>
          <w:p w14:paraId="4D2F7C63" w14:textId="77777777" w:rsidR="002A406F" w:rsidRDefault="002A406F" w:rsidP="002A406F">
            <w:pPr>
              <w:pStyle w:val="TableParagraph"/>
              <w:ind w:left="111" w:right="90"/>
              <w:jc w:val="both"/>
            </w:pPr>
            <w:r>
              <w:t>«международный терроризм»,</w:t>
            </w:r>
          </w:p>
          <w:p w14:paraId="31C3AE8B" w14:textId="77777777" w:rsidR="002A406F" w:rsidRDefault="002A406F" w:rsidP="002A406F">
            <w:pPr>
              <w:pStyle w:val="TableParagraph"/>
              <w:ind w:left="111" w:right="89"/>
              <w:jc w:val="both"/>
            </w:pPr>
            <w:r>
              <w:t>анализировать значение этого явления. Уметь работать с социальной информацией.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3B0BD666" w14:textId="77777777" w:rsidR="002A406F" w:rsidRDefault="002A406F" w:rsidP="002A406F">
            <w:pPr>
              <w:pStyle w:val="TableParagraph"/>
              <w:ind w:left="109" w:right="108"/>
              <w:jc w:val="both"/>
            </w:pPr>
            <w:r>
              <w:t>Ставят и формулируют цели и проблему урока; осознанно и произвольно</w:t>
            </w:r>
          </w:p>
          <w:p w14:paraId="502CE0F8" w14:textId="77777777" w:rsidR="002A406F" w:rsidRDefault="002A406F" w:rsidP="002A406F">
            <w:pPr>
              <w:pStyle w:val="TableParagraph"/>
              <w:ind w:left="109" w:right="88"/>
              <w:jc w:val="both"/>
            </w:pPr>
            <w:r>
              <w:t>строят сообщения в устной и письменной форме, в том числе творческого и исследовательского характера;</w:t>
            </w:r>
          </w:p>
          <w:p w14:paraId="64BF62BB" w14:textId="77777777" w:rsidR="002A406F" w:rsidRDefault="002A406F" w:rsidP="002A406F">
            <w:pPr>
              <w:pStyle w:val="TableParagraph"/>
              <w:ind w:left="109" w:right="168"/>
              <w:jc w:val="both"/>
            </w:pPr>
            <w:r>
              <w:t>адекватно используют речевые средства для эффективного</w:t>
            </w:r>
          </w:p>
          <w:p w14:paraId="1D3B9B91" w14:textId="77777777" w:rsidR="002A406F" w:rsidRDefault="002A406F" w:rsidP="002A406F">
            <w:pPr>
              <w:pStyle w:val="TableParagraph"/>
              <w:ind w:left="109" w:right="360"/>
              <w:jc w:val="both"/>
            </w:pPr>
            <w:r>
              <w:t>решения разнообразных коммуникативных задач.</w:t>
            </w:r>
          </w:p>
        </w:tc>
        <w:tc>
          <w:tcPr>
            <w:tcW w:w="2489" w:type="dxa"/>
          </w:tcPr>
          <w:p w14:paraId="12CBD847" w14:textId="77777777" w:rsidR="002A406F" w:rsidRDefault="002A406F" w:rsidP="002A406F">
            <w:pPr>
              <w:pStyle w:val="TableParagraph"/>
              <w:ind w:left="110" w:right="365"/>
              <w:jc w:val="both"/>
            </w:pPr>
            <w:r>
              <w:t xml:space="preserve">Сохраняют мотивацию </w:t>
            </w:r>
            <w:r>
              <w:rPr>
                <w:spacing w:val="-14"/>
              </w:rPr>
              <w:t xml:space="preserve">к </w:t>
            </w:r>
            <w:r>
              <w:t>учебной</w:t>
            </w:r>
          </w:p>
          <w:p w14:paraId="3134E406" w14:textId="77777777" w:rsidR="002A406F" w:rsidRDefault="002A406F" w:rsidP="002A406F">
            <w:pPr>
              <w:pStyle w:val="TableParagraph"/>
              <w:tabs>
                <w:tab w:val="left" w:pos="1509"/>
              </w:tabs>
              <w:ind w:left="110" w:right="89"/>
              <w:jc w:val="both"/>
            </w:pPr>
            <w:r>
              <w:t>деятельности; проявляют интерес</w:t>
            </w:r>
            <w:r>
              <w:tab/>
            </w:r>
            <w:r>
              <w:rPr>
                <w:spacing w:val="-18"/>
              </w:rPr>
              <w:t xml:space="preserve">к </w:t>
            </w:r>
            <w:r>
              <w:t>новому,</w:t>
            </w:r>
          </w:p>
          <w:p w14:paraId="551C97EA" w14:textId="77777777" w:rsidR="002A406F" w:rsidRDefault="002A406F" w:rsidP="002A406F">
            <w:pPr>
              <w:pStyle w:val="TableParagraph"/>
              <w:ind w:left="110" w:right="541"/>
              <w:jc w:val="both"/>
            </w:pPr>
            <w:r>
              <w:t>учебному материалу;</w:t>
            </w:r>
          </w:p>
          <w:p w14:paraId="44FCCEC3" w14:textId="77777777" w:rsidR="002A406F" w:rsidRDefault="002A406F" w:rsidP="002A406F">
            <w:pPr>
              <w:pStyle w:val="TableParagraph"/>
              <w:tabs>
                <w:tab w:val="left" w:pos="1497"/>
              </w:tabs>
              <w:ind w:left="110" w:right="89"/>
              <w:jc w:val="both"/>
            </w:pPr>
            <w:r>
              <w:t>принимают</w:t>
            </w:r>
            <w:r>
              <w:tab/>
            </w:r>
            <w:r>
              <w:rPr>
                <w:spacing w:val="-17"/>
              </w:rPr>
              <w:t xml:space="preserve">и </w:t>
            </w:r>
            <w:r>
              <w:t>понимают причины</w:t>
            </w:r>
          </w:p>
          <w:p w14:paraId="3194F81E" w14:textId="77777777" w:rsidR="002A406F" w:rsidRDefault="002A406F" w:rsidP="002A406F">
            <w:pPr>
              <w:pStyle w:val="TableParagraph"/>
              <w:ind w:left="110" w:right="230"/>
              <w:jc w:val="both"/>
            </w:pPr>
            <w:r>
              <w:t>успешности/ не</w:t>
            </w:r>
            <w:r w:rsidR="007B419C">
              <w:t xml:space="preserve"> </w:t>
            </w:r>
            <w:r>
              <w:t>успешности учебной</w:t>
            </w:r>
          </w:p>
          <w:p w14:paraId="3AFF523E" w14:textId="77777777" w:rsidR="002A406F" w:rsidRDefault="002A406F" w:rsidP="002A406F">
            <w:pPr>
              <w:pStyle w:val="TableParagraph"/>
              <w:spacing w:line="252" w:lineRule="exact"/>
              <w:ind w:left="110"/>
              <w:jc w:val="both"/>
            </w:pPr>
            <w:r>
              <w:t>деятельности</w:t>
            </w:r>
          </w:p>
        </w:tc>
        <w:tc>
          <w:tcPr>
            <w:tcW w:w="3118" w:type="dxa"/>
          </w:tcPr>
          <w:p w14:paraId="7002E8F7" w14:textId="77777777" w:rsidR="002A406F" w:rsidRDefault="002A406F" w:rsidP="002A406F">
            <w:pPr>
              <w:pStyle w:val="TableParagraph"/>
              <w:spacing w:line="246" w:lineRule="exact"/>
              <w:ind w:left="6"/>
              <w:jc w:val="both"/>
            </w:pPr>
            <w:r>
              <w:t>Раскрывать понятия</w:t>
            </w:r>
          </w:p>
          <w:p w14:paraId="3AB040C5" w14:textId="77777777" w:rsidR="002A406F" w:rsidRDefault="002A406F" w:rsidP="002A406F">
            <w:pPr>
              <w:pStyle w:val="TableParagraph"/>
              <w:ind w:left="6" w:right="289"/>
              <w:jc w:val="both"/>
            </w:pPr>
            <w:r>
              <w:t>«международный терроризм».</w:t>
            </w:r>
          </w:p>
          <w:p w14:paraId="16B194EB" w14:textId="77777777" w:rsidR="002A406F" w:rsidRDefault="002A406F" w:rsidP="002A406F">
            <w:pPr>
              <w:pStyle w:val="TableParagraph"/>
              <w:ind w:left="6" w:right="4"/>
              <w:jc w:val="both"/>
            </w:pPr>
            <w:r>
              <w:t>Устанавливать связь международного терроризма с</w:t>
            </w:r>
          </w:p>
          <w:p w14:paraId="35AABC8F" w14:textId="77777777" w:rsidR="002A406F" w:rsidRDefault="002A406F" w:rsidP="002A406F">
            <w:pPr>
              <w:pStyle w:val="TableParagraph"/>
              <w:ind w:left="6" w:right="12"/>
              <w:jc w:val="both"/>
            </w:pPr>
            <w:r>
              <w:t>процессом глобализации и научно-техническим прогрессом.</w:t>
            </w:r>
          </w:p>
          <w:p w14:paraId="721094D6" w14:textId="77777777" w:rsidR="002A406F" w:rsidRDefault="002A406F" w:rsidP="002A406F">
            <w:pPr>
              <w:pStyle w:val="TableParagraph"/>
              <w:ind w:left="6" w:right="237"/>
              <w:jc w:val="both"/>
            </w:pPr>
            <w:r>
              <w:t>Характеризовать идеологические основы террористической деятельности.</w:t>
            </w:r>
          </w:p>
          <w:p w14:paraId="012ABC40" w14:textId="77777777" w:rsidR="002A406F" w:rsidRDefault="002A406F" w:rsidP="002A406F">
            <w:pPr>
              <w:pStyle w:val="TableParagraph"/>
              <w:spacing w:before="1"/>
              <w:ind w:left="6" w:right="183"/>
              <w:jc w:val="both"/>
            </w:pPr>
            <w:r>
              <w:t>Объяснять особую опасность</w:t>
            </w:r>
          </w:p>
          <w:p w14:paraId="5F8482F1" w14:textId="77777777" w:rsidR="002A406F" w:rsidRDefault="002A406F" w:rsidP="002A406F">
            <w:pPr>
              <w:pStyle w:val="TableParagraph"/>
              <w:ind w:left="6" w:right="354"/>
              <w:jc w:val="both"/>
            </w:pPr>
            <w:r>
              <w:t>международного терроризма,</w:t>
            </w:r>
          </w:p>
          <w:p w14:paraId="79A05162" w14:textId="77777777" w:rsidR="002A406F" w:rsidRDefault="002A406F" w:rsidP="002A406F">
            <w:pPr>
              <w:pStyle w:val="TableParagraph"/>
              <w:spacing w:before="1" w:line="238" w:lineRule="exact"/>
              <w:ind w:left="6"/>
              <w:jc w:val="both"/>
            </w:pPr>
            <w:r>
              <w:t>обосновывать необходимость борьбы с ним.</w:t>
            </w:r>
          </w:p>
          <w:p w14:paraId="165F0F3F" w14:textId="77777777" w:rsidR="002A406F" w:rsidRDefault="002A406F" w:rsidP="002A406F">
            <w:pPr>
              <w:pStyle w:val="TableParagraph"/>
              <w:spacing w:before="1" w:line="238" w:lineRule="exact"/>
              <w:ind w:left="6"/>
              <w:jc w:val="both"/>
            </w:pPr>
            <w:r>
              <w:t>Описывать</w:t>
            </w:r>
          </w:p>
          <w:p w14:paraId="57D89411" w14:textId="77777777" w:rsidR="002A406F" w:rsidRDefault="007B419C" w:rsidP="002A406F">
            <w:pPr>
              <w:pStyle w:val="TableParagraph"/>
              <w:spacing w:before="1" w:line="238" w:lineRule="exact"/>
              <w:ind w:left="6"/>
              <w:jc w:val="both"/>
            </w:pPr>
            <w:r>
              <w:t>антитеррористическ</w:t>
            </w:r>
            <w:r w:rsidR="002A406F">
              <w:t>ую деятельность</w:t>
            </w:r>
          </w:p>
          <w:p w14:paraId="2AB52226" w14:textId="77777777" w:rsidR="002A406F" w:rsidRDefault="002A406F" w:rsidP="002A406F">
            <w:pPr>
              <w:pStyle w:val="TableParagraph"/>
              <w:spacing w:before="1" w:line="238" w:lineRule="exact"/>
              <w:ind w:left="6"/>
              <w:jc w:val="both"/>
            </w:pPr>
            <w:r>
              <w:t>международного сообщества.</w:t>
            </w:r>
          </w:p>
        </w:tc>
        <w:tc>
          <w:tcPr>
            <w:tcW w:w="1985" w:type="dxa"/>
          </w:tcPr>
          <w:p w14:paraId="01EBDAB5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Индивидуальный, фронтальный</w:t>
            </w:r>
          </w:p>
        </w:tc>
      </w:tr>
      <w:tr w:rsidR="002A406F" w14:paraId="12A75BB8" w14:textId="77777777" w:rsidTr="007B419C">
        <w:trPr>
          <w:trHeight w:val="2268"/>
        </w:trPr>
        <w:tc>
          <w:tcPr>
            <w:tcW w:w="535" w:type="dxa"/>
          </w:tcPr>
          <w:p w14:paraId="2B894864" w14:textId="77777777" w:rsidR="002A406F" w:rsidRDefault="007C0E92" w:rsidP="002A406F">
            <w:pPr>
              <w:pStyle w:val="TableParagraph"/>
              <w:spacing w:line="249" w:lineRule="exact"/>
              <w:jc w:val="both"/>
            </w:pPr>
            <w:r>
              <w:t>19</w:t>
            </w:r>
          </w:p>
        </w:tc>
        <w:tc>
          <w:tcPr>
            <w:tcW w:w="2054" w:type="dxa"/>
          </w:tcPr>
          <w:p w14:paraId="4CAAF939" w14:textId="77777777" w:rsidR="002A406F" w:rsidRDefault="00CF6F95" w:rsidP="002A406F">
            <w:pPr>
              <w:pStyle w:val="TableParagraph"/>
              <w:tabs>
                <w:tab w:val="left" w:pos="1493"/>
              </w:tabs>
              <w:spacing w:before="1"/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Повторительно</w:t>
            </w:r>
            <w:r w:rsidR="002A406F">
              <w:rPr>
                <w:b/>
                <w:spacing w:val="-18"/>
              </w:rPr>
              <w:t>-</w:t>
            </w:r>
          </w:p>
          <w:p w14:paraId="5627D1D4" w14:textId="77777777" w:rsidR="002A406F" w:rsidRDefault="002A406F" w:rsidP="002A406F">
            <w:pPr>
              <w:pStyle w:val="TableParagraph"/>
              <w:tabs>
                <w:tab w:val="left" w:pos="1447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 xml:space="preserve">обобщающий урок по теме </w:t>
            </w:r>
          </w:p>
          <w:p w14:paraId="50A98EDA" w14:textId="77777777" w:rsidR="002A406F" w:rsidRDefault="00CF6F95" w:rsidP="002A406F">
            <w:pPr>
              <w:pStyle w:val="TableParagraph"/>
              <w:tabs>
                <w:tab w:val="left" w:pos="1447"/>
              </w:tabs>
              <w:ind w:left="110" w:right="94"/>
              <w:jc w:val="both"/>
              <w:rPr>
                <w:b/>
              </w:rPr>
            </w:pPr>
            <w:r>
              <w:rPr>
                <w:b/>
                <w:spacing w:val="-13"/>
              </w:rPr>
              <w:t>«</w:t>
            </w:r>
            <w:r w:rsidR="002A406F">
              <w:rPr>
                <w:b/>
              </w:rPr>
              <w:t>Человек</w:t>
            </w:r>
            <w:r w:rsidR="002A406F">
              <w:rPr>
                <w:b/>
              </w:rPr>
              <w:tab/>
            </w:r>
            <w:r w:rsidR="002A406F">
              <w:rPr>
                <w:b/>
                <w:spacing w:val="-18"/>
              </w:rPr>
              <w:t xml:space="preserve">в </w:t>
            </w:r>
            <w:r w:rsidR="002A406F">
              <w:rPr>
                <w:b/>
              </w:rPr>
              <w:t>обществе»</w:t>
            </w:r>
          </w:p>
          <w:p w14:paraId="13DA1D0F" w14:textId="77777777" w:rsidR="002A406F" w:rsidRDefault="002A406F" w:rsidP="002A406F">
            <w:pPr>
              <w:pStyle w:val="TableParagraph"/>
              <w:spacing w:before="5"/>
              <w:jc w:val="both"/>
              <w:rPr>
                <w:b/>
                <w:sz w:val="21"/>
              </w:rPr>
            </w:pPr>
          </w:p>
          <w:p w14:paraId="31999673" w14:textId="77777777" w:rsidR="002A406F" w:rsidRDefault="007C0E92" w:rsidP="002A406F">
            <w:pPr>
              <w:pStyle w:val="TableParagraph"/>
              <w:ind w:left="110"/>
              <w:jc w:val="both"/>
            </w:pPr>
            <w:r>
              <w:t>Урок</w:t>
            </w:r>
          </w:p>
          <w:p w14:paraId="6C2D96FC" w14:textId="77777777" w:rsidR="002A406F" w:rsidRDefault="002A406F" w:rsidP="002A406F">
            <w:pPr>
              <w:pStyle w:val="TableParagraph"/>
              <w:spacing w:before="5" w:line="252" w:lineRule="exact"/>
              <w:ind w:left="110" w:right="671"/>
              <w:jc w:val="both"/>
            </w:pPr>
            <w:r>
              <w:t>контроля знаний</w:t>
            </w:r>
          </w:p>
        </w:tc>
        <w:tc>
          <w:tcPr>
            <w:tcW w:w="567" w:type="dxa"/>
          </w:tcPr>
          <w:p w14:paraId="2C064041" w14:textId="77777777" w:rsidR="002A406F" w:rsidRDefault="007C0E92" w:rsidP="002A406F">
            <w:pPr>
              <w:pStyle w:val="TableParagraph"/>
              <w:spacing w:line="249" w:lineRule="exact"/>
              <w:ind w:left="108"/>
              <w:jc w:val="both"/>
            </w:pPr>
            <w:r>
              <w:t>1</w:t>
            </w:r>
          </w:p>
        </w:tc>
        <w:tc>
          <w:tcPr>
            <w:tcW w:w="2502" w:type="dxa"/>
          </w:tcPr>
          <w:p w14:paraId="06DBB716" w14:textId="77777777" w:rsidR="002A406F" w:rsidRDefault="002A406F" w:rsidP="002A406F">
            <w:pPr>
              <w:pStyle w:val="TableParagraph"/>
              <w:tabs>
                <w:tab w:val="left" w:pos="1409"/>
              </w:tabs>
              <w:ind w:left="111" w:right="89"/>
              <w:jc w:val="both"/>
            </w:pPr>
            <w:r>
              <w:t>Умеют</w:t>
            </w:r>
            <w:r>
              <w:tab/>
            </w:r>
            <w:r>
              <w:rPr>
                <w:spacing w:val="-4"/>
              </w:rPr>
              <w:t xml:space="preserve">применять </w:t>
            </w:r>
            <w:r>
              <w:t xml:space="preserve">полученные знания </w:t>
            </w:r>
            <w:r>
              <w:rPr>
                <w:spacing w:val="-4"/>
              </w:rPr>
              <w:t xml:space="preserve">для </w:t>
            </w:r>
            <w:r>
              <w:t xml:space="preserve">решения учебных </w:t>
            </w:r>
            <w:r>
              <w:rPr>
                <w:spacing w:val="-13"/>
              </w:rPr>
              <w:t xml:space="preserve">и </w:t>
            </w:r>
            <w:r>
              <w:t>познавательных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</w:p>
        </w:tc>
        <w:tc>
          <w:tcPr>
            <w:tcW w:w="2238" w:type="dxa"/>
          </w:tcPr>
          <w:p w14:paraId="360B86AF" w14:textId="77777777" w:rsidR="002A406F" w:rsidRDefault="002A406F" w:rsidP="002A406F">
            <w:pPr>
              <w:pStyle w:val="TableParagraph"/>
              <w:ind w:left="109" w:right="248"/>
              <w:jc w:val="both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733AAA2F" w14:textId="77777777" w:rsidR="002A406F" w:rsidRDefault="002A406F" w:rsidP="002A406F">
            <w:pPr>
              <w:pStyle w:val="TableParagraph"/>
              <w:spacing w:line="239" w:lineRule="exact"/>
              <w:ind w:left="109"/>
              <w:jc w:val="both"/>
            </w:pPr>
            <w:r>
              <w:t>учебной задачи;</w:t>
            </w:r>
          </w:p>
        </w:tc>
        <w:tc>
          <w:tcPr>
            <w:tcW w:w="2489" w:type="dxa"/>
          </w:tcPr>
          <w:p w14:paraId="2C9FB946" w14:textId="77777777" w:rsidR="002A406F" w:rsidRDefault="002A406F" w:rsidP="002A406F">
            <w:pPr>
              <w:pStyle w:val="TableParagraph"/>
              <w:tabs>
                <w:tab w:val="left" w:pos="957"/>
              </w:tabs>
              <w:ind w:left="110" w:right="90"/>
              <w:jc w:val="both"/>
            </w:pPr>
            <w:r>
              <w:t>Формирование социальных норм,</w:t>
            </w:r>
            <w:r>
              <w:tab/>
            </w:r>
            <w:r>
              <w:rPr>
                <w:spacing w:val="-4"/>
              </w:rPr>
              <w:t xml:space="preserve">правил </w:t>
            </w:r>
            <w:r>
              <w:t>поведения,</w:t>
            </w:r>
          </w:p>
          <w:p w14:paraId="06937100" w14:textId="77777777" w:rsidR="002A406F" w:rsidRDefault="007B419C" w:rsidP="002A406F">
            <w:pPr>
              <w:pStyle w:val="TableParagraph"/>
              <w:ind w:left="110" w:right="87"/>
              <w:jc w:val="both"/>
            </w:pPr>
            <w:r>
              <w:t>умения нести ответственност</w:t>
            </w:r>
            <w:r w:rsidR="002A406F">
              <w:t>ь за свои решения</w:t>
            </w:r>
          </w:p>
        </w:tc>
        <w:tc>
          <w:tcPr>
            <w:tcW w:w="3118" w:type="dxa"/>
          </w:tcPr>
          <w:p w14:paraId="6162B3D0" w14:textId="77777777" w:rsidR="002A406F" w:rsidRDefault="002A406F" w:rsidP="002A406F">
            <w:pPr>
              <w:pStyle w:val="TableParagraph"/>
              <w:ind w:left="6" w:right="760"/>
              <w:jc w:val="both"/>
            </w:pPr>
            <w:r>
              <w:t>Закрепление основных положений,</w:t>
            </w:r>
          </w:p>
          <w:p w14:paraId="22990FDA" w14:textId="77777777" w:rsidR="002A406F" w:rsidRDefault="002A406F" w:rsidP="002A406F">
            <w:pPr>
              <w:pStyle w:val="TableParagraph"/>
              <w:spacing w:line="252" w:lineRule="exact"/>
              <w:ind w:left="6"/>
              <w:jc w:val="both"/>
            </w:pPr>
            <w:r>
              <w:t>изученных в главе</w:t>
            </w:r>
          </w:p>
        </w:tc>
        <w:tc>
          <w:tcPr>
            <w:tcW w:w="1985" w:type="dxa"/>
          </w:tcPr>
          <w:p w14:paraId="6501D724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</w:t>
            </w:r>
          </w:p>
        </w:tc>
      </w:tr>
      <w:tr w:rsidR="002A406F" w14:paraId="76268DF3" w14:textId="77777777" w:rsidTr="007B419C">
        <w:trPr>
          <w:trHeight w:val="1275"/>
        </w:trPr>
        <w:tc>
          <w:tcPr>
            <w:tcW w:w="535" w:type="dxa"/>
          </w:tcPr>
          <w:p w14:paraId="39765AF1" w14:textId="77777777" w:rsidR="002A406F" w:rsidRDefault="007C0E92" w:rsidP="002A406F">
            <w:pPr>
              <w:pStyle w:val="TableParagraph"/>
              <w:spacing w:line="247" w:lineRule="exact"/>
              <w:ind w:left="107"/>
              <w:jc w:val="both"/>
            </w:pPr>
            <w:r>
              <w:t>20</w:t>
            </w:r>
          </w:p>
        </w:tc>
        <w:tc>
          <w:tcPr>
            <w:tcW w:w="2054" w:type="dxa"/>
          </w:tcPr>
          <w:p w14:paraId="0C8B92C4" w14:textId="77777777" w:rsidR="002A406F" w:rsidRDefault="002A406F" w:rsidP="002A406F">
            <w:pPr>
              <w:pStyle w:val="TableParagraph"/>
              <w:tabs>
                <w:tab w:val="left" w:pos="1000"/>
                <w:tab w:val="left" w:pos="1455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Контрольная работа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1 </w:t>
            </w:r>
            <w:r>
              <w:rPr>
                <w:b/>
              </w:rPr>
              <w:t>главе</w:t>
            </w:r>
          </w:p>
          <w:p w14:paraId="618A1A0E" w14:textId="77777777" w:rsidR="002A406F" w:rsidRDefault="002A406F" w:rsidP="002A406F">
            <w:pPr>
              <w:pStyle w:val="TableParagraph"/>
              <w:spacing w:before="3"/>
              <w:jc w:val="both"/>
              <w:rPr>
                <w:b/>
                <w:sz w:val="21"/>
              </w:rPr>
            </w:pPr>
          </w:p>
          <w:p w14:paraId="0A16756A" w14:textId="77777777" w:rsidR="002A406F" w:rsidRDefault="007C0E92" w:rsidP="002A406F">
            <w:pPr>
              <w:pStyle w:val="TableParagraph"/>
              <w:ind w:left="110" w:right="671"/>
              <w:jc w:val="both"/>
            </w:pPr>
            <w:r>
              <w:t xml:space="preserve">Урок </w:t>
            </w:r>
            <w:r w:rsidR="002A406F">
              <w:t>контроля знаний</w:t>
            </w:r>
          </w:p>
        </w:tc>
        <w:tc>
          <w:tcPr>
            <w:tcW w:w="567" w:type="dxa"/>
          </w:tcPr>
          <w:p w14:paraId="1AA30D52" w14:textId="77777777" w:rsidR="002A406F" w:rsidRDefault="002A406F" w:rsidP="002A406F">
            <w:pPr>
              <w:pStyle w:val="TableParagraph"/>
              <w:spacing w:line="247" w:lineRule="exact"/>
              <w:ind w:left="108"/>
              <w:jc w:val="both"/>
            </w:pPr>
            <w:r>
              <w:t>1</w:t>
            </w:r>
          </w:p>
        </w:tc>
        <w:tc>
          <w:tcPr>
            <w:tcW w:w="2502" w:type="dxa"/>
          </w:tcPr>
          <w:p w14:paraId="7C42C3E6" w14:textId="77777777" w:rsidR="002A406F" w:rsidRDefault="002A406F" w:rsidP="002A406F">
            <w:pPr>
              <w:pStyle w:val="TableParagraph"/>
              <w:tabs>
                <w:tab w:val="left" w:pos="1128"/>
                <w:tab w:val="left" w:pos="1365"/>
                <w:tab w:val="left" w:pos="1548"/>
                <w:tab w:val="left" w:pos="1617"/>
              </w:tabs>
              <w:ind w:left="111" w:right="90"/>
              <w:jc w:val="both"/>
            </w:pPr>
            <w:r>
              <w:t>Характеризовать основные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положения </w:t>
            </w:r>
            <w:r>
              <w:t>раздела; анализировать, делать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выводы, </w:t>
            </w:r>
            <w:r>
              <w:t>отвечать</w:t>
            </w:r>
            <w:r>
              <w:tab/>
              <w:t>на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вопросы, </w:t>
            </w:r>
            <w:r>
              <w:t>высказывать</w:t>
            </w:r>
          </w:p>
          <w:p w14:paraId="286248D7" w14:textId="77777777" w:rsidR="002A406F" w:rsidRDefault="002A406F" w:rsidP="002A406F">
            <w:pPr>
              <w:pStyle w:val="TableParagraph"/>
              <w:tabs>
                <w:tab w:val="left" w:pos="1865"/>
              </w:tabs>
              <w:ind w:left="111" w:right="90"/>
              <w:jc w:val="both"/>
            </w:pPr>
            <w:r>
              <w:t>собственную</w:t>
            </w:r>
            <w:r>
              <w:tab/>
            </w:r>
            <w:r>
              <w:rPr>
                <w:spacing w:val="-5"/>
              </w:rPr>
              <w:t xml:space="preserve">точку </w:t>
            </w:r>
            <w:r>
              <w:t>зрения</w:t>
            </w:r>
          </w:p>
        </w:tc>
        <w:tc>
          <w:tcPr>
            <w:tcW w:w="2238" w:type="dxa"/>
          </w:tcPr>
          <w:p w14:paraId="5D91245D" w14:textId="77777777" w:rsidR="002A406F" w:rsidRDefault="002A406F" w:rsidP="002A406F">
            <w:pPr>
              <w:pStyle w:val="TableParagraph"/>
              <w:ind w:left="109" w:right="451"/>
              <w:jc w:val="both"/>
            </w:pPr>
            <w:r>
              <w:t>Развивать умения точно и грамотно выражать свои</w:t>
            </w:r>
          </w:p>
          <w:p w14:paraId="242CEFD5" w14:textId="77777777" w:rsidR="002A406F" w:rsidRDefault="002A406F" w:rsidP="002A406F">
            <w:pPr>
              <w:pStyle w:val="TableParagraph"/>
              <w:spacing w:line="252" w:lineRule="exact"/>
              <w:ind w:left="109"/>
              <w:jc w:val="both"/>
            </w:pPr>
            <w:r>
              <w:t>мысли;</w:t>
            </w:r>
          </w:p>
          <w:p w14:paraId="6AF9955E" w14:textId="77777777" w:rsidR="002A406F" w:rsidRDefault="002A406F" w:rsidP="002A406F">
            <w:pPr>
              <w:pStyle w:val="TableParagraph"/>
              <w:ind w:left="109" w:right="615"/>
              <w:jc w:val="both"/>
            </w:pPr>
            <w:r>
              <w:t>самостоятельно обнаруживать и формулировать</w:t>
            </w:r>
          </w:p>
          <w:p w14:paraId="03E432EF" w14:textId="77777777" w:rsidR="002A406F" w:rsidRDefault="002A406F" w:rsidP="002A406F">
            <w:pPr>
              <w:pStyle w:val="TableParagraph"/>
              <w:ind w:left="109" w:right="93"/>
              <w:jc w:val="both"/>
            </w:pPr>
            <w:r>
              <w:t xml:space="preserve">учебную проблему, искать </w:t>
            </w:r>
            <w:r>
              <w:rPr>
                <w:spacing w:val="-3"/>
              </w:rPr>
              <w:t xml:space="preserve">необходимую </w:t>
            </w:r>
            <w:r>
              <w:t xml:space="preserve">информацию; осуществлять расширенный поиск </w:t>
            </w:r>
            <w:r>
              <w:lastRenderedPageBreak/>
              <w:t>информации,</w:t>
            </w:r>
          </w:p>
          <w:p w14:paraId="6482B0FF" w14:textId="77777777" w:rsidR="002A406F" w:rsidRDefault="002A406F" w:rsidP="002A406F">
            <w:pPr>
              <w:pStyle w:val="TableParagraph"/>
              <w:ind w:left="109" w:right="694"/>
              <w:jc w:val="both"/>
            </w:pPr>
            <w:r>
              <w:rPr>
                <w:spacing w:val="-1"/>
              </w:rPr>
              <w:t xml:space="preserve">анализировать,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4CD0CFE" w14:textId="77777777" w:rsidR="002A406F" w:rsidRDefault="002A406F" w:rsidP="002A406F">
            <w:pPr>
              <w:pStyle w:val="TableParagraph"/>
              <w:spacing w:line="252" w:lineRule="exact"/>
              <w:ind w:left="109" w:right="372"/>
              <w:jc w:val="both"/>
            </w:pPr>
            <w:r>
              <w:t>обобщать факты и явления</w:t>
            </w:r>
          </w:p>
        </w:tc>
        <w:tc>
          <w:tcPr>
            <w:tcW w:w="2489" w:type="dxa"/>
          </w:tcPr>
          <w:p w14:paraId="49782465" w14:textId="77777777" w:rsidR="002A406F" w:rsidRDefault="002A406F" w:rsidP="002A406F">
            <w:pPr>
              <w:pStyle w:val="TableParagraph"/>
              <w:tabs>
                <w:tab w:val="left" w:pos="957"/>
              </w:tabs>
              <w:ind w:left="110" w:right="90"/>
              <w:jc w:val="both"/>
            </w:pPr>
            <w:r>
              <w:lastRenderedPageBreak/>
              <w:t>Формирование социальных норм,</w:t>
            </w:r>
            <w:r>
              <w:tab/>
            </w:r>
            <w:r>
              <w:rPr>
                <w:spacing w:val="-4"/>
              </w:rPr>
              <w:t xml:space="preserve">правил </w:t>
            </w:r>
            <w:r>
              <w:t>поведения,</w:t>
            </w:r>
          </w:p>
          <w:p w14:paraId="21191268" w14:textId="77777777" w:rsidR="002A406F" w:rsidRDefault="007B419C" w:rsidP="002A406F">
            <w:pPr>
              <w:pStyle w:val="TableParagraph"/>
              <w:ind w:left="110" w:right="87"/>
              <w:jc w:val="both"/>
            </w:pPr>
            <w:r>
              <w:t>умения нести ответственност</w:t>
            </w:r>
            <w:r w:rsidR="002A406F">
              <w:t>ь за свои решения</w:t>
            </w:r>
          </w:p>
        </w:tc>
        <w:tc>
          <w:tcPr>
            <w:tcW w:w="3118" w:type="dxa"/>
          </w:tcPr>
          <w:p w14:paraId="59E3DFD8" w14:textId="77777777" w:rsidR="002A406F" w:rsidRDefault="002A406F" w:rsidP="002A406F">
            <w:pPr>
              <w:pStyle w:val="TableParagraph"/>
              <w:ind w:left="6" w:right="249"/>
              <w:jc w:val="both"/>
            </w:pPr>
            <w:r>
              <w:t xml:space="preserve">Обобщить </w:t>
            </w:r>
            <w:r>
              <w:rPr>
                <w:spacing w:val="-17"/>
              </w:rPr>
              <w:t xml:space="preserve">и </w:t>
            </w:r>
            <w:r>
              <w:t>закрепить</w:t>
            </w:r>
          </w:p>
          <w:p w14:paraId="160F46ED" w14:textId="77777777" w:rsidR="002A406F" w:rsidRDefault="002A406F" w:rsidP="002A406F">
            <w:pPr>
              <w:pStyle w:val="TableParagraph"/>
              <w:ind w:left="6" w:right="110"/>
              <w:jc w:val="both"/>
            </w:pPr>
            <w:r>
              <w:t>полученные знания и</w:t>
            </w:r>
            <w:r>
              <w:rPr>
                <w:spacing w:val="-1"/>
              </w:rPr>
              <w:t xml:space="preserve"> </w:t>
            </w:r>
            <w:r>
              <w:t>умения.</w:t>
            </w:r>
          </w:p>
        </w:tc>
        <w:tc>
          <w:tcPr>
            <w:tcW w:w="1985" w:type="dxa"/>
          </w:tcPr>
          <w:p w14:paraId="6320A353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</w:t>
            </w:r>
          </w:p>
        </w:tc>
      </w:tr>
      <w:tr w:rsidR="007C0E92" w14:paraId="4062E977" w14:textId="77777777" w:rsidTr="007C0E92">
        <w:trPr>
          <w:trHeight w:val="249"/>
        </w:trPr>
        <w:tc>
          <w:tcPr>
            <w:tcW w:w="15488" w:type="dxa"/>
            <w:gridSpan w:val="8"/>
          </w:tcPr>
          <w:p w14:paraId="4020AB92" w14:textId="77777777" w:rsidR="007C0E92" w:rsidRPr="007C0E92" w:rsidRDefault="007C0E92" w:rsidP="007C0E92">
            <w:pPr>
              <w:pStyle w:val="TableParagraph"/>
              <w:ind w:left="112" w:right="140"/>
              <w:jc w:val="center"/>
              <w:rPr>
                <w:b/>
              </w:rPr>
            </w:pPr>
            <w:r w:rsidRPr="007C0E92">
              <w:rPr>
                <w:b/>
              </w:rPr>
              <w:t>Общество как мир культуры (14 ч.)</w:t>
            </w:r>
          </w:p>
        </w:tc>
      </w:tr>
      <w:tr w:rsidR="002A406F" w14:paraId="70784761" w14:textId="77777777" w:rsidTr="007B419C">
        <w:trPr>
          <w:trHeight w:val="1304"/>
        </w:trPr>
        <w:tc>
          <w:tcPr>
            <w:tcW w:w="535" w:type="dxa"/>
          </w:tcPr>
          <w:p w14:paraId="2DA34383" w14:textId="77777777" w:rsidR="002A406F" w:rsidRDefault="007C0E92" w:rsidP="002A406F">
            <w:pPr>
              <w:pStyle w:val="TableParagraph"/>
              <w:spacing w:line="252" w:lineRule="exact"/>
              <w:ind w:left="107"/>
              <w:jc w:val="both"/>
            </w:pPr>
            <w:r>
              <w:t>21-22</w:t>
            </w:r>
          </w:p>
        </w:tc>
        <w:tc>
          <w:tcPr>
            <w:tcW w:w="2054" w:type="dxa"/>
          </w:tcPr>
          <w:p w14:paraId="6B61C4CA" w14:textId="77777777" w:rsidR="002A406F" w:rsidRDefault="002A406F" w:rsidP="002A406F">
            <w:pPr>
              <w:pStyle w:val="TableParagraph"/>
              <w:spacing w:before="1"/>
              <w:ind w:left="110" w:right="594"/>
              <w:jc w:val="both"/>
              <w:rPr>
                <w:b/>
              </w:rPr>
            </w:pPr>
            <w:r>
              <w:rPr>
                <w:b/>
              </w:rPr>
              <w:t>Духовная культура общества</w:t>
            </w:r>
          </w:p>
          <w:p w14:paraId="20C76F2C" w14:textId="77777777" w:rsidR="002A406F" w:rsidRDefault="002A406F" w:rsidP="002A406F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14:paraId="1E00B325" w14:textId="77777777" w:rsidR="002A406F" w:rsidRDefault="002A406F" w:rsidP="00CF6F95">
            <w:pPr>
              <w:pStyle w:val="TableParagraph"/>
              <w:spacing w:before="1" w:line="240" w:lineRule="exact"/>
              <w:ind w:left="110"/>
              <w:jc w:val="both"/>
            </w:pPr>
            <w:r>
              <w:t>Комбинирован</w:t>
            </w:r>
            <w:r w:rsidRPr="002A406F">
              <w:t>ный урок</w:t>
            </w:r>
          </w:p>
          <w:p w14:paraId="1BE542D9" w14:textId="77777777" w:rsidR="002A406F" w:rsidRDefault="002A406F" w:rsidP="002A406F">
            <w:pPr>
              <w:pStyle w:val="TableParagraph"/>
              <w:spacing w:before="1" w:line="240" w:lineRule="exact"/>
              <w:ind w:left="110"/>
              <w:jc w:val="both"/>
            </w:pPr>
          </w:p>
          <w:p w14:paraId="45423F58" w14:textId="77777777" w:rsidR="002A406F" w:rsidRDefault="002A406F" w:rsidP="002A406F">
            <w:pPr>
              <w:pStyle w:val="TableParagraph"/>
              <w:spacing w:before="1" w:line="240" w:lineRule="exact"/>
              <w:ind w:left="110"/>
              <w:jc w:val="both"/>
            </w:pPr>
          </w:p>
        </w:tc>
        <w:tc>
          <w:tcPr>
            <w:tcW w:w="567" w:type="dxa"/>
          </w:tcPr>
          <w:p w14:paraId="1984FBDF" w14:textId="77777777" w:rsidR="002A406F" w:rsidRDefault="007C0E92" w:rsidP="002A406F">
            <w:pPr>
              <w:pStyle w:val="TableParagraph"/>
              <w:spacing w:line="249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1DBF58E1" w14:textId="77777777" w:rsidR="002A406F" w:rsidRDefault="002A406F" w:rsidP="002A406F">
            <w:pPr>
              <w:pStyle w:val="TableParagraph"/>
              <w:tabs>
                <w:tab w:val="left" w:pos="2280"/>
              </w:tabs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 культура, материальная</w:t>
            </w:r>
            <w:r>
              <w:tab/>
            </w:r>
            <w:r>
              <w:rPr>
                <w:spacing w:val="-16"/>
              </w:rPr>
              <w:t xml:space="preserve">и </w:t>
            </w:r>
            <w:r>
              <w:t>духовная</w:t>
            </w:r>
            <w:r>
              <w:rPr>
                <w:spacing w:val="25"/>
              </w:rPr>
              <w:t xml:space="preserve"> </w:t>
            </w:r>
            <w:r>
              <w:t>культура.</w:t>
            </w:r>
          </w:p>
          <w:p w14:paraId="50C1726C" w14:textId="77777777" w:rsidR="002A406F" w:rsidRDefault="002A406F" w:rsidP="002A406F">
            <w:pPr>
              <w:pStyle w:val="TableParagraph"/>
              <w:spacing w:line="239" w:lineRule="exact"/>
              <w:ind w:left="111"/>
              <w:jc w:val="both"/>
            </w:pPr>
            <w:r>
              <w:t>Раскрывать особенности</w:t>
            </w:r>
          </w:p>
          <w:p w14:paraId="284F8C67" w14:textId="77777777" w:rsidR="002A406F" w:rsidRDefault="002A406F" w:rsidP="002A406F">
            <w:pPr>
              <w:pStyle w:val="TableParagraph"/>
              <w:spacing w:line="239" w:lineRule="exact"/>
              <w:ind w:left="111"/>
              <w:jc w:val="both"/>
            </w:pPr>
            <w:r>
              <w:t>многообразия культур.</w:t>
            </w:r>
          </w:p>
        </w:tc>
        <w:tc>
          <w:tcPr>
            <w:tcW w:w="2238" w:type="dxa"/>
          </w:tcPr>
          <w:p w14:paraId="0ECA05DE" w14:textId="77777777" w:rsidR="002A406F" w:rsidRDefault="002A406F" w:rsidP="002A406F">
            <w:pPr>
              <w:pStyle w:val="TableParagraph"/>
              <w:spacing w:line="248" w:lineRule="exact"/>
              <w:ind w:left="109"/>
              <w:jc w:val="both"/>
            </w:pPr>
            <w:r>
              <w:t>Принимают и</w:t>
            </w:r>
          </w:p>
          <w:p w14:paraId="774FBCD5" w14:textId="77777777" w:rsidR="002A406F" w:rsidRDefault="002A406F" w:rsidP="002A406F">
            <w:pPr>
              <w:pStyle w:val="TableParagraph"/>
              <w:ind w:left="109" w:right="233"/>
              <w:jc w:val="both"/>
            </w:pPr>
            <w:r>
              <w:t>сохраняют учебную задачу; учитывают выделенные</w:t>
            </w:r>
          </w:p>
          <w:p w14:paraId="490C3782" w14:textId="77777777" w:rsidR="002A406F" w:rsidRDefault="002A406F" w:rsidP="002A406F">
            <w:pPr>
              <w:pStyle w:val="TableParagraph"/>
              <w:spacing w:line="240" w:lineRule="exact"/>
              <w:ind w:left="109"/>
              <w:jc w:val="both"/>
            </w:pPr>
            <w:r>
              <w:t>учителем ориентиры действия в новом</w:t>
            </w:r>
          </w:p>
          <w:p w14:paraId="74BA4114" w14:textId="77777777" w:rsidR="002A406F" w:rsidRDefault="002A406F" w:rsidP="002A406F">
            <w:pPr>
              <w:pStyle w:val="TableParagraph"/>
              <w:spacing w:line="240" w:lineRule="exact"/>
              <w:ind w:left="109"/>
              <w:jc w:val="both"/>
            </w:pPr>
            <w:r>
              <w:t>учебном материале в сотрудничестве с учителем; ставят и формулируют проблему урока;</w:t>
            </w:r>
          </w:p>
          <w:p w14:paraId="285F87B7" w14:textId="77777777" w:rsidR="002A406F" w:rsidRDefault="002A406F" w:rsidP="002A406F">
            <w:pPr>
              <w:pStyle w:val="TableParagraph"/>
              <w:spacing w:line="240" w:lineRule="exact"/>
              <w:ind w:left="109"/>
              <w:jc w:val="both"/>
            </w:pPr>
            <w:r>
              <w:t>самостоятельно</w:t>
            </w:r>
          </w:p>
          <w:p w14:paraId="73E63D3C" w14:textId="77777777" w:rsidR="002A406F" w:rsidRDefault="002A406F" w:rsidP="002A406F">
            <w:pPr>
              <w:pStyle w:val="TableParagraph"/>
              <w:spacing w:line="240" w:lineRule="exact"/>
              <w:ind w:left="109"/>
              <w:jc w:val="both"/>
            </w:pPr>
            <w:r>
              <w:t>создают алгоритм деятельности при решении проблемы.</w:t>
            </w:r>
          </w:p>
        </w:tc>
        <w:tc>
          <w:tcPr>
            <w:tcW w:w="2489" w:type="dxa"/>
          </w:tcPr>
          <w:p w14:paraId="62C82B1E" w14:textId="77777777" w:rsidR="002A406F" w:rsidRDefault="002A406F" w:rsidP="002A406F">
            <w:pPr>
              <w:pStyle w:val="TableParagraph"/>
              <w:ind w:left="110"/>
              <w:jc w:val="both"/>
            </w:pPr>
            <w:r>
              <w:t xml:space="preserve">формирование ценностных ориентиров, основанных </w:t>
            </w:r>
            <w:r>
              <w:rPr>
                <w:spacing w:val="-8"/>
              </w:rPr>
              <w:t>на</w:t>
            </w:r>
          </w:p>
          <w:p w14:paraId="342B15B6" w14:textId="77777777" w:rsidR="002A406F" w:rsidRDefault="002A406F" w:rsidP="002A406F">
            <w:pPr>
              <w:pStyle w:val="TableParagraph"/>
              <w:spacing w:line="239" w:lineRule="exact"/>
              <w:ind w:left="110"/>
              <w:jc w:val="both"/>
            </w:pPr>
            <w:r>
              <w:t>необходимости поддержания гражданского</w:t>
            </w:r>
          </w:p>
          <w:p w14:paraId="73ECAB99" w14:textId="77777777" w:rsidR="002A406F" w:rsidRDefault="002A406F" w:rsidP="002A406F">
            <w:pPr>
              <w:pStyle w:val="TableParagraph"/>
              <w:spacing w:line="239" w:lineRule="exact"/>
              <w:ind w:left="110"/>
              <w:jc w:val="both"/>
            </w:pPr>
            <w:r>
              <w:t>мира</w:t>
            </w:r>
            <w:r>
              <w:tab/>
              <w:t>и</w:t>
            </w:r>
          </w:p>
          <w:p w14:paraId="59800D88" w14:textId="77777777" w:rsidR="002A406F" w:rsidRDefault="002A406F" w:rsidP="002A406F">
            <w:pPr>
              <w:pStyle w:val="TableParagraph"/>
              <w:spacing w:line="239" w:lineRule="exact"/>
              <w:ind w:left="110"/>
              <w:jc w:val="both"/>
            </w:pPr>
            <w:r>
              <w:t>согласия.</w:t>
            </w:r>
          </w:p>
          <w:p w14:paraId="20940B7A" w14:textId="77777777" w:rsidR="002A406F" w:rsidRDefault="002A406F" w:rsidP="002A406F">
            <w:pPr>
              <w:pStyle w:val="TableParagraph"/>
              <w:spacing w:line="239" w:lineRule="exact"/>
              <w:ind w:left="110"/>
              <w:jc w:val="both"/>
            </w:pPr>
            <w:r>
              <w:t>Определение</w:t>
            </w:r>
          </w:p>
          <w:p w14:paraId="6A88FE77" w14:textId="77777777" w:rsidR="002A406F" w:rsidRDefault="002A406F" w:rsidP="002A406F">
            <w:pPr>
              <w:pStyle w:val="TableParagraph"/>
              <w:spacing w:line="239" w:lineRule="exact"/>
              <w:ind w:left="110"/>
              <w:jc w:val="both"/>
            </w:pPr>
            <w:r>
              <w:t>своего места в обществе и жизни в целом.</w:t>
            </w:r>
          </w:p>
        </w:tc>
        <w:tc>
          <w:tcPr>
            <w:tcW w:w="3118" w:type="dxa"/>
          </w:tcPr>
          <w:p w14:paraId="24970F72" w14:textId="77777777" w:rsidR="002A406F" w:rsidRDefault="002A406F" w:rsidP="002A406F">
            <w:pPr>
              <w:pStyle w:val="TableParagraph"/>
              <w:spacing w:line="248" w:lineRule="exact"/>
              <w:ind w:left="6" w:right="138"/>
              <w:jc w:val="both"/>
            </w:pPr>
            <w:r>
              <w:t>Различать понятия</w:t>
            </w:r>
          </w:p>
          <w:p w14:paraId="523857B0" w14:textId="77777777" w:rsidR="002A406F" w:rsidRDefault="002A406F" w:rsidP="002A406F">
            <w:pPr>
              <w:pStyle w:val="TableParagraph"/>
              <w:ind w:left="6" w:right="138"/>
              <w:jc w:val="both"/>
            </w:pPr>
            <w:r>
              <w:t>«духовная культура» и</w:t>
            </w:r>
          </w:p>
          <w:p w14:paraId="5688DB85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«материальная культура». Раскрывать, опираясь на примеры, смысл понятия «духовная культура».</w:t>
            </w:r>
          </w:p>
          <w:p w14:paraId="5B5A5C53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Описывать основные духовные ценности.</w:t>
            </w:r>
          </w:p>
          <w:p w14:paraId="3494C248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Характеризовать институты культуры и их функции.</w:t>
            </w:r>
          </w:p>
          <w:p w14:paraId="49EE0DBC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Распознавать формы культуры по их признакам.</w:t>
            </w:r>
          </w:p>
          <w:p w14:paraId="4C91CD5F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Иллюстрировать примерами</w:t>
            </w:r>
          </w:p>
          <w:p w14:paraId="10809AD1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многообразие культур, проявления массовой, народной, элитарной культур, а также субкультур и контркультур в</w:t>
            </w:r>
          </w:p>
          <w:p w14:paraId="30C00D95" w14:textId="77777777" w:rsidR="002A406F" w:rsidRDefault="002A406F" w:rsidP="002A406F">
            <w:pPr>
              <w:pStyle w:val="TableParagraph"/>
              <w:spacing w:before="3" w:line="252" w:lineRule="exact"/>
              <w:ind w:left="6" w:right="138"/>
              <w:jc w:val="both"/>
            </w:pPr>
            <w:r>
              <w:t>обществе.</w:t>
            </w:r>
          </w:p>
        </w:tc>
        <w:tc>
          <w:tcPr>
            <w:tcW w:w="1985" w:type="dxa"/>
          </w:tcPr>
          <w:p w14:paraId="52D5D5CF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t>Индивидуальный, фронтальный</w:t>
            </w:r>
          </w:p>
        </w:tc>
      </w:tr>
      <w:tr w:rsidR="002A406F" w14:paraId="63580E32" w14:textId="77777777" w:rsidTr="007B419C">
        <w:trPr>
          <w:trHeight w:val="1304"/>
        </w:trPr>
        <w:tc>
          <w:tcPr>
            <w:tcW w:w="535" w:type="dxa"/>
          </w:tcPr>
          <w:p w14:paraId="515744A1" w14:textId="77777777" w:rsidR="002A406F" w:rsidRDefault="007C0E92" w:rsidP="002A406F">
            <w:pPr>
              <w:pStyle w:val="TableParagraph"/>
              <w:spacing w:line="246" w:lineRule="exact"/>
              <w:jc w:val="both"/>
            </w:pPr>
            <w:r>
              <w:t>23-24</w:t>
            </w:r>
          </w:p>
        </w:tc>
        <w:tc>
          <w:tcPr>
            <w:tcW w:w="2054" w:type="dxa"/>
          </w:tcPr>
          <w:p w14:paraId="1BF0C003" w14:textId="77777777" w:rsidR="002A406F" w:rsidRDefault="002A406F" w:rsidP="002A406F">
            <w:pPr>
              <w:pStyle w:val="TableParagraph"/>
              <w:ind w:left="110" w:right="135"/>
              <w:jc w:val="both"/>
              <w:rPr>
                <w:b/>
              </w:rPr>
            </w:pPr>
            <w:r>
              <w:rPr>
                <w:b/>
              </w:rPr>
              <w:t>Духовный мир личности</w:t>
            </w:r>
          </w:p>
          <w:p w14:paraId="7E02FFAA" w14:textId="77777777" w:rsidR="002A406F" w:rsidRDefault="002A406F" w:rsidP="002A406F">
            <w:pPr>
              <w:pStyle w:val="TableParagraph"/>
              <w:jc w:val="both"/>
              <w:rPr>
                <w:b/>
                <w:sz w:val="24"/>
              </w:rPr>
            </w:pPr>
            <w:r w:rsidRPr="004D7D84">
              <w:t>Направленность личности</w:t>
            </w:r>
          </w:p>
          <w:p w14:paraId="54170F06" w14:textId="77777777" w:rsidR="002A406F" w:rsidRDefault="002A406F" w:rsidP="002A406F">
            <w:pPr>
              <w:pStyle w:val="TableParagraph"/>
              <w:spacing w:before="4"/>
              <w:jc w:val="both"/>
              <w:rPr>
                <w:b/>
                <w:sz w:val="19"/>
              </w:rPr>
            </w:pPr>
          </w:p>
          <w:p w14:paraId="13A8332C" w14:textId="77777777" w:rsidR="002A406F" w:rsidRDefault="002A406F" w:rsidP="002A406F">
            <w:pPr>
              <w:pStyle w:val="TableParagraph"/>
              <w:ind w:left="110" w:right="132"/>
              <w:jc w:val="both"/>
            </w:pPr>
            <w:r>
              <w:t>Ко</w:t>
            </w:r>
            <w:r w:rsidR="00CF6F95">
              <w:t>мбинирован</w:t>
            </w:r>
            <w:r>
              <w:t>ный урок</w:t>
            </w:r>
          </w:p>
        </w:tc>
        <w:tc>
          <w:tcPr>
            <w:tcW w:w="567" w:type="dxa"/>
          </w:tcPr>
          <w:p w14:paraId="36BFD83B" w14:textId="77777777" w:rsidR="002A406F" w:rsidRDefault="007C0E92" w:rsidP="002A406F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  <w:p w14:paraId="78D72094" w14:textId="77777777" w:rsidR="002A406F" w:rsidRDefault="002A406F" w:rsidP="002A406F">
            <w:pPr>
              <w:pStyle w:val="TableParagraph"/>
              <w:spacing w:line="247" w:lineRule="exact"/>
              <w:ind w:left="108"/>
              <w:jc w:val="both"/>
            </w:pPr>
          </w:p>
          <w:p w14:paraId="7009C31A" w14:textId="77777777" w:rsidR="002A406F" w:rsidRDefault="002A406F" w:rsidP="002A406F">
            <w:pPr>
              <w:pStyle w:val="TableParagraph"/>
              <w:spacing w:line="247" w:lineRule="exact"/>
              <w:ind w:left="108"/>
              <w:jc w:val="both"/>
            </w:pPr>
          </w:p>
          <w:p w14:paraId="418EA7AB" w14:textId="77777777" w:rsidR="002A406F" w:rsidRDefault="002A406F" w:rsidP="002A406F">
            <w:pPr>
              <w:pStyle w:val="TableParagraph"/>
              <w:spacing w:line="247" w:lineRule="exact"/>
              <w:ind w:left="108"/>
              <w:jc w:val="both"/>
            </w:pPr>
          </w:p>
        </w:tc>
        <w:tc>
          <w:tcPr>
            <w:tcW w:w="2502" w:type="dxa"/>
          </w:tcPr>
          <w:p w14:paraId="18C32244" w14:textId="77777777" w:rsidR="002A406F" w:rsidRDefault="002A406F" w:rsidP="002A406F">
            <w:pPr>
              <w:pStyle w:val="TableParagraph"/>
              <w:ind w:left="111" w:right="90"/>
              <w:jc w:val="both"/>
            </w:pPr>
            <w:r>
              <w:t>Раскрывают сущность понятий: духовные ориентиры,</w:t>
            </w:r>
          </w:p>
          <w:p w14:paraId="110647B3" w14:textId="77777777" w:rsidR="002A406F" w:rsidRDefault="002A406F" w:rsidP="002A406F">
            <w:pPr>
              <w:pStyle w:val="TableParagraph"/>
              <w:tabs>
                <w:tab w:val="left" w:pos="1790"/>
              </w:tabs>
              <w:ind w:left="111" w:right="88"/>
              <w:jc w:val="both"/>
            </w:pPr>
            <w:r>
              <w:t xml:space="preserve">мировоззрение. </w:t>
            </w:r>
            <w:r>
              <w:rPr>
                <w:spacing w:val="-3"/>
              </w:rPr>
              <w:t xml:space="preserve">Умеют </w:t>
            </w:r>
            <w:r>
              <w:t>анализировать значение мировоззрения в жизни человека,</w:t>
            </w:r>
            <w:r>
              <w:tab/>
            </w:r>
            <w:r>
              <w:rPr>
                <w:spacing w:val="-4"/>
              </w:rPr>
              <w:t xml:space="preserve">давать </w:t>
            </w:r>
            <w:r>
              <w:t xml:space="preserve">характеристику </w:t>
            </w:r>
            <w:r>
              <w:rPr>
                <w:spacing w:val="-4"/>
              </w:rPr>
              <w:t xml:space="preserve">разным </w:t>
            </w:r>
            <w:r>
              <w:t>типам</w:t>
            </w:r>
            <w:r>
              <w:rPr>
                <w:spacing w:val="-2"/>
              </w:rPr>
              <w:t xml:space="preserve"> </w:t>
            </w:r>
            <w:r>
              <w:t>мировоззрения.</w:t>
            </w:r>
          </w:p>
        </w:tc>
        <w:tc>
          <w:tcPr>
            <w:tcW w:w="2238" w:type="dxa"/>
          </w:tcPr>
          <w:p w14:paraId="38F94BF6" w14:textId="77777777" w:rsidR="002A406F" w:rsidRDefault="002A406F" w:rsidP="002A406F">
            <w:pPr>
              <w:pStyle w:val="TableParagraph"/>
              <w:ind w:left="109" w:right="742"/>
              <w:jc w:val="both"/>
            </w:pPr>
            <w:r>
              <w:t>Выявляют особенности и</w:t>
            </w:r>
          </w:p>
          <w:p w14:paraId="4EE3DD1B" w14:textId="77777777" w:rsidR="002A406F" w:rsidRDefault="002A406F" w:rsidP="002A406F">
            <w:pPr>
              <w:pStyle w:val="TableParagraph"/>
              <w:ind w:left="109" w:right="176"/>
              <w:jc w:val="both"/>
            </w:pPr>
            <w:r>
              <w:t>признаки объектов; приводят примеры в качестве</w:t>
            </w:r>
          </w:p>
          <w:p w14:paraId="16A62C41" w14:textId="77777777" w:rsidR="002A406F" w:rsidRDefault="002A406F" w:rsidP="002A406F">
            <w:pPr>
              <w:pStyle w:val="TableParagraph"/>
              <w:ind w:left="109" w:right="688"/>
              <w:jc w:val="both"/>
            </w:pPr>
            <w:r>
              <w:t>доказательства выдвигаемых положений;</w:t>
            </w:r>
          </w:p>
          <w:p w14:paraId="7FFC6C1D" w14:textId="77777777" w:rsidR="002A406F" w:rsidRDefault="002A406F" w:rsidP="002A406F">
            <w:pPr>
              <w:pStyle w:val="TableParagraph"/>
              <w:ind w:left="109" w:right="169"/>
              <w:jc w:val="both"/>
            </w:pPr>
            <w:r>
              <w:t>принимают другое мнение и позицию, допускают</w:t>
            </w:r>
          </w:p>
          <w:p w14:paraId="11CC7EB6" w14:textId="77777777" w:rsidR="002A406F" w:rsidRDefault="002A406F" w:rsidP="002A406F">
            <w:pPr>
              <w:pStyle w:val="TableParagraph"/>
              <w:ind w:left="109" w:right="338"/>
              <w:jc w:val="both"/>
            </w:pPr>
            <w:r>
              <w:t>существование различных точек зрения; прогнозируют результаты уровня усвоения</w:t>
            </w:r>
          </w:p>
          <w:p w14:paraId="6D25CE6D" w14:textId="77777777" w:rsidR="002A406F" w:rsidRDefault="002A406F" w:rsidP="002A406F">
            <w:pPr>
              <w:pStyle w:val="TableParagraph"/>
              <w:spacing w:line="238" w:lineRule="exact"/>
              <w:ind w:left="109"/>
              <w:jc w:val="both"/>
            </w:pPr>
            <w:r>
              <w:t xml:space="preserve">изучаемого </w:t>
            </w:r>
            <w:r>
              <w:lastRenderedPageBreak/>
              <w:t>материала; принимают и</w:t>
            </w:r>
          </w:p>
          <w:p w14:paraId="5E6D2248" w14:textId="77777777" w:rsidR="002A406F" w:rsidRDefault="002A406F" w:rsidP="002A406F">
            <w:pPr>
              <w:pStyle w:val="TableParagraph"/>
              <w:spacing w:line="238" w:lineRule="exact"/>
              <w:ind w:left="109"/>
              <w:jc w:val="both"/>
            </w:pPr>
            <w:r>
              <w:t>сохраняют учебную задачу</w:t>
            </w:r>
          </w:p>
        </w:tc>
        <w:tc>
          <w:tcPr>
            <w:tcW w:w="2489" w:type="dxa"/>
          </w:tcPr>
          <w:p w14:paraId="1BC91992" w14:textId="77777777" w:rsidR="002A406F" w:rsidRDefault="002A406F" w:rsidP="002A406F">
            <w:pPr>
              <w:pStyle w:val="TableParagraph"/>
              <w:ind w:left="110" w:right="351"/>
              <w:jc w:val="both"/>
            </w:pPr>
            <w:r>
              <w:lastRenderedPageBreak/>
              <w:t>Сохраняют мотивацию к учебной</w:t>
            </w:r>
          </w:p>
          <w:p w14:paraId="0CE6C1B8" w14:textId="77777777" w:rsidR="002A406F" w:rsidRDefault="002A406F" w:rsidP="002A406F">
            <w:pPr>
              <w:pStyle w:val="TableParagraph"/>
              <w:tabs>
                <w:tab w:val="left" w:pos="1509"/>
              </w:tabs>
              <w:ind w:left="110" w:right="89"/>
              <w:jc w:val="both"/>
            </w:pPr>
            <w:r>
              <w:t>деятельности; проявляют интерес</w:t>
            </w:r>
            <w:r>
              <w:tab/>
            </w:r>
            <w:r>
              <w:rPr>
                <w:spacing w:val="-18"/>
              </w:rPr>
              <w:t xml:space="preserve">к </w:t>
            </w:r>
            <w:r>
              <w:t>новому</w:t>
            </w:r>
          </w:p>
          <w:p w14:paraId="0BA274DB" w14:textId="77777777" w:rsidR="002A406F" w:rsidRDefault="002A406F" w:rsidP="002A406F">
            <w:pPr>
              <w:pStyle w:val="TableParagraph"/>
              <w:ind w:left="110" w:right="541"/>
              <w:jc w:val="both"/>
            </w:pPr>
            <w:r>
              <w:t>учебному материалу; выражают</w:t>
            </w:r>
          </w:p>
          <w:p w14:paraId="7269B432" w14:textId="77777777" w:rsidR="002A406F" w:rsidRDefault="002A406F" w:rsidP="002A406F">
            <w:pPr>
              <w:pStyle w:val="TableParagraph"/>
              <w:ind w:left="110" w:right="131"/>
              <w:jc w:val="both"/>
            </w:pPr>
            <w:r>
              <w:t>положительное отношение к процессу познания;</w:t>
            </w:r>
          </w:p>
          <w:p w14:paraId="5C32DCAC" w14:textId="77777777" w:rsidR="002A406F" w:rsidRDefault="002A406F" w:rsidP="002A406F">
            <w:pPr>
              <w:pStyle w:val="TableParagraph"/>
              <w:tabs>
                <w:tab w:val="left" w:pos="1497"/>
              </w:tabs>
              <w:ind w:left="110" w:right="89"/>
              <w:jc w:val="both"/>
            </w:pPr>
            <w:r>
              <w:t xml:space="preserve">адекватно принимают </w:t>
            </w:r>
            <w:r>
              <w:rPr>
                <w:spacing w:val="-17"/>
              </w:rPr>
              <w:t>и</w:t>
            </w:r>
          </w:p>
          <w:p w14:paraId="26488BBA" w14:textId="77777777" w:rsidR="002A406F" w:rsidRDefault="002A406F" w:rsidP="002A406F">
            <w:pPr>
              <w:pStyle w:val="TableParagraph"/>
              <w:spacing w:line="254" w:lineRule="exact"/>
              <w:ind w:left="110" w:right="617"/>
              <w:jc w:val="both"/>
            </w:pPr>
            <w:r>
              <w:t>понимают причины успешности/ не</w:t>
            </w:r>
            <w:r w:rsidR="00CF6F95">
              <w:t xml:space="preserve"> </w:t>
            </w:r>
            <w:r>
              <w:t xml:space="preserve">успешности </w:t>
            </w:r>
            <w:r>
              <w:lastRenderedPageBreak/>
              <w:t>учебной</w:t>
            </w:r>
          </w:p>
          <w:p w14:paraId="48251EDC" w14:textId="77777777" w:rsidR="002A406F" w:rsidRDefault="002A406F" w:rsidP="002A406F">
            <w:pPr>
              <w:pStyle w:val="TableParagraph"/>
              <w:spacing w:line="254" w:lineRule="exact"/>
              <w:ind w:left="110" w:right="617"/>
              <w:jc w:val="both"/>
            </w:pPr>
            <w:r>
              <w:t>деятельности</w:t>
            </w:r>
          </w:p>
        </w:tc>
        <w:tc>
          <w:tcPr>
            <w:tcW w:w="3118" w:type="dxa"/>
          </w:tcPr>
          <w:p w14:paraId="531DB1EA" w14:textId="77777777" w:rsidR="002A406F" w:rsidRDefault="002A406F" w:rsidP="002A406F">
            <w:pPr>
              <w:pStyle w:val="TableParagraph"/>
              <w:ind w:left="114" w:right="105"/>
              <w:jc w:val="both"/>
            </w:pPr>
            <w:r>
              <w:lastRenderedPageBreak/>
              <w:t>Раскрывать смысл понятий</w:t>
            </w:r>
          </w:p>
          <w:p w14:paraId="353F4F9A" w14:textId="77777777" w:rsidR="002A406F" w:rsidRDefault="002A406F" w:rsidP="002A406F">
            <w:pPr>
              <w:pStyle w:val="TableParagraph"/>
              <w:ind w:left="114" w:right="230"/>
              <w:jc w:val="both"/>
            </w:pPr>
            <w:r>
              <w:t>«духовная жизнь человека»,</w:t>
            </w:r>
          </w:p>
          <w:p w14:paraId="58DD8882" w14:textId="77777777" w:rsidR="002A406F" w:rsidRDefault="002A406F" w:rsidP="002A406F">
            <w:pPr>
              <w:pStyle w:val="TableParagraph"/>
              <w:spacing w:line="251" w:lineRule="exact"/>
              <w:ind w:left="114"/>
              <w:jc w:val="both"/>
            </w:pPr>
            <w:r>
              <w:t>«духовность»,</w:t>
            </w:r>
          </w:p>
          <w:p w14:paraId="45CABA98" w14:textId="77777777" w:rsidR="002A406F" w:rsidRDefault="002A406F" w:rsidP="002A406F">
            <w:pPr>
              <w:pStyle w:val="TableParagraph"/>
              <w:spacing w:line="252" w:lineRule="exact"/>
              <w:ind w:left="114"/>
              <w:jc w:val="both"/>
            </w:pPr>
            <w:r>
              <w:t>«мировоззрение».</w:t>
            </w:r>
          </w:p>
          <w:p w14:paraId="0D652B1E" w14:textId="77777777" w:rsidR="002A406F" w:rsidRDefault="002A406F" w:rsidP="002A406F">
            <w:pPr>
              <w:pStyle w:val="TableParagraph"/>
              <w:spacing w:line="252" w:lineRule="exact"/>
              <w:ind w:left="114"/>
              <w:jc w:val="both"/>
            </w:pPr>
            <w:r>
              <w:t>Выявлять</w:t>
            </w:r>
          </w:p>
          <w:p w14:paraId="7D33E5D4" w14:textId="77777777" w:rsidR="002A406F" w:rsidRDefault="002A406F" w:rsidP="002A406F">
            <w:pPr>
              <w:pStyle w:val="TableParagraph"/>
              <w:ind w:left="114" w:right="249"/>
              <w:jc w:val="both"/>
            </w:pPr>
            <w:r>
              <w:t xml:space="preserve">составляющие духовного </w:t>
            </w:r>
            <w:r>
              <w:rPr>
                <w:spacing w:val="-5"/>
              </w:rPr>
              <w:t xml:space="preserve">мира </w:t>
            </w:r>
            <w:r>
              <w:t>личности.</w:t>
            </w:r>
          </w:p>
          <w:p w14:paraId="4B04DE3E" w14:textId="77777777" w:rsidR="002A406F" w:rsidRDefault="002A406F" w:rsidP="002A406F">
            <w:pPr>
              <w:pStyle w:val="TableParagraph"/>
              <w:ind w:left="114" w:right="591"/>
              <w:jc w:val="both"/>
            </w:pPr>
            <w:r>
              <w:t>Описывать возможности</w:t>
            </w:r>
          </w:p>
          <w:p w14:paraId="14CEBD7A" w14:textId="77777777" w:rsidR="002A406F" w:rsidRDefault="002A406F" w:rsidP="002A406F">
            <w:pPr>
              <w:pStyle w:val="TableParagraph"/>
              <w:ind w:left="114" w:right="152"/>
              <w:jc w:val="both"/>
            </w:pPr>
            <w:r>
              <w:t>самовоспитания в сфере</w:t>
            </w:r>
          </w:p>
          <w:p w14:paraId="5A47B9B3" w14:textId="77777777" w:rsidR="002A406F" w:rsidRDefault="002A406F" w:rsidP="002A406F">
            <w:pPr>
              <w:pStyle w:val="TableParagraph"/>
              <w:ind w:left="114" w:right="260"/>
              <w:jc w:val="both"/>
            </w:pPr>
            <w:r>
              <w:t>нравственности. Характеризовать мировоззрение,</w:t>
            </w:r>
          </w:p>
          <w:p w14:paraId="0CABF3B4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его место в духовном мире человека.</w:t>
            </w:r>
          </w:p>
          <w:p w14:paraId="3BB0F48B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Сравнивать</w:t>
            </w:r>
          </w:p>
          <w:p w14:paraId="0EA23C29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мировоззрение с другими элементами внутреннего мира личности.</w:t>
            </w:r>
          </w:p>
          <w:p w14:paraId="00EAA533" w14:textId="77777777" w:rsidR="002A406F" w:rsidRDefault="00CF6F95" w:rsidP="002A406F">
            <w:pPr>
              <w:pStyle w:val="TableParagraph"/>
              <w:spacing w:line="238" w:lineRule="exact"/>
              <w:ind w:left="114"/>
              <w:jc w:val="both"/>
            </w:pPr>
            <w:r>
              <w:lastRenderedPageBreak/>
              <w:t>Классифицироват</w:t>
            </w:r>
            <w:r w:rsidR="002A406F">
              <w:t>ь типы</w:t>
            </w:r>
          </w:p>
          <w:p w14:paraId="44D040C3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мировоззрения. Иллюстрировать проявления</w:t>
            </w:r>
            <w:r w:rsidR="00CF6F95">
              <w:t xml:space="preserve"> патриотизма и гражданственност</w:t>
            </w:r>
            <w:r>
              <w:t>и в типичных</w:t>
            </w:r>
          </w:p>
          <w:p w14:paraId="04514B44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ситуациях</w:t>
            </w:r>
          </w:p>
          <w:p w14:paraId="3DC12727" w14:textId="77777777" w:rsidR="002A406F" w:rsidRDefault="002A406F" w:rsidP="002A406F">
            <w:pPr>
              <w:pStyle w:val="TableParagraph"/>
              <w:spacing w:line="238" w:lineRule="exact"/>
              <w:ind w:left="114"/>
              <w:jc w:val="both"/>
            </w:pPr>
            <w:r>
              <w:t>социальной жизни.</w:t>
            </w:r>
          </w:p>
        </w:tc>
        <w:tc>
          <w:tcPr>
            <w:tcW w:w="1985" w:type="dxa"/>
          </w:tcPr>
          <w:p w14:paraId="3607C688" w14:textId="77777777" w:rsidR="002A406F" w:rsidRDefault="002A406F" w:rsidP="002A406F">
            <w:pPr>
              <w:pStyle w:val="TableParagraph"/>
              <w:ind w:left="112" w:right="140"/>
              <w:jc w:val="both"/>
            </w:pPr>
            <w:r>
              <w:lastRenderedPageBreak/>
              <w:t>Индивидуальный, фронтальный</w:t>
            </w:r>
          </w:p>
        </w:tc>
      </w:tr>
      <w:tr w:rsidR="002A406F" w14:paraId="1A901E41" w14:textId="77777777" w:rsidTr="007B419C">
        <w:trPr>
          <w:trHeight w:val="1304"/>
        </w:trPr>
        <w:tc>
          <w:tcPr>
            <w:tcW w:w="535" w:type="dxa"/>
          </w:tcPr>
          <w:p w14:paraId="4425763F" w14:textId="77777777" w:rsidR="002A406F" w:rsidRDefault="007C0E92" w:rsidP="002A406F">
            <w:pPr>
              <w:pStyle w:val="TableParagraph"/>
              <w:spacing w:line="247" w:lineRule="exact"/>
              <w:jc w:val="both"/>
            </w:pPr>
            <w:r>
              <w:t>25-26</w:t>
            </w:r>
          </w:p>
        </w:tc>
        <w:tc>
          <w:tcPr>
            <w:tcW w:w="2054" w:type="dxa"/>
          </w:tcPr>
          <w:p w14:paraId="6C361FCF" w14:textId="77777777" w:rsidR="002A406F" w:rsidRPr="00BA2F45" w:rsidRDefault="002A406F" w:rsidP="00BA2F45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Мораль</w:t>
            </w:r>
          </w:p>
          <w:p w14:paraId="736F28A1" w14:textId="77777777" w:rsidR="002A406F" w:rsidRDefault="00CF6F95" w:rsidP="002A406F">
            <w:pPr>
              <w:pStyle w:val="TableParagraph"/>
              <w:spacing w:before="1"/>
              <w:ind w:left="110" w:right="132"/>
              <w:jc w:val="both"/>
            </w:pPr>
            <w:r>
              <w:t>Комбинирован</w:t>
            </w:r>
            <w:r w:rsidR="002A406F">
              <w:t>ный урок</w:t>
            </w:r>
          </w:p>
        </w:tc>
        <w:tc>
          <w:tcPr>
            <w:tcW w:w="567" w:type="dxa"/>
          </w:tcPr>
          <w:p w14:paraId="0A76A001" w14:textId="77777777" w:rsidR="002A406F" w:rsidRDefault="007C0E92" w:rsidP="002A406F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03E4EF0E" w14:textId="77777777" w:rsidR="002A406F" w:rsidRDefault="002A406F" w:rsidP="002A406F">
            <w:pPr>
              <w:pStyle w:val="TableParagraph"/>
              <w:ind w:left="111" w:right="263"/>
              <w:jc w:val="both"/>
            </w:pPr>
            <w:r>
              <w:t>Раскрывают сущность понятий: мораль, нравственность,</w:t>
            </w:r>
          </w:p>
          <w:p w14:paraId="00B39168" w14:textId="77777777" w:rsidR="002A406F" w:rsidRDefault="002A406F" w:rsidP="002A406F">
            <w:pPr>
              <w:pStyle w:val="TableParagraph"/>
              <w:ind w:left="111" w:right="139"/>
              <w:jc w:val="both"/>
            </w:pPr>
            <w:r>
              <w:t>альтруизм. Раскрывают суть проблемы</w:t>
            </w:r>
          </w:p>
          <w:p w14:paraId="03DDE16E" w14:textId="77777777" w:rsidR="002A406F" w:rsidRDefault="002A406F" w:rsidP="002A406F">
            <w:pPr>
              <w:pStyle w:val="TableParagraph"/>
              <w:spacing w:line="252" w:lineRule="exact"/>
              <w:ind w:left="111"/>
              <w:jc w:val="both"/>
            </w:pPr>
            <w:r>
              <w:t>морального выбора.</w:t>
            </w:r>
          </w:p>
          <w:p w14:paraId="721DF799" w14:textId="77777777" w:rsidR="002A406F" w:rsidRDefault="002A406F" w:rsidP="002A406F">
            <w:pPr>
              <w:pStyle w:val="TableParagraph"/>
              <w:ind w:left="111" w:right="681"/>
              <w:jc w:val="both"/>
            </w:pPr>
            <w:r>
              <w:t>Умеют работать с социальной</w:t>
            </w:r>
          </w:p>
          <w:p w14:paraId="02B0AE97" w14:textId="77777777" w:rsidR="002A406F" w:rsidRDefault="002A406F" w:rsidP="002A406F">
            <w:pPr>
              <w:pStyle w:val="TableParagraph"/>
              <w:ind w:left="111" w:right="192"/>
              <w:jc w:val="both"/>
            </w:pPr>
            <w:r>
              <w:t>информацией в разных формах. Используют личный опыт в</w:t>
            </w:r>
          </w:p>
          <w:p w14:paraId="4F2690C6" w14:textId="77777777" w:rsidR="002A406F" w:rsidRDefault="002A406F" w:rsidP="002A406F">
            <w:pPr>
              <w:pStyle w:val="TableParagraph"/>
              <w:spacing w:line="252" w:lineRule="exact"/>
              <w:ind w:left="111"/>
              <w:jc w:val="both"/>
            </w:pPr>
            <w:r>
              <w:t>обучении</w:t>
            </w:r>
          </w:p>
        </w:tc>
        <w:tc>
          <w:tcPr>
            <w:tcW w:w="2238" w:type="dxa"/>
          </w:tcPr>
          <w:p w14:paraId="158CE56F" w14:textId="77777777" w:rsidR="002A406F" w:rsidRDefault="002A406F" w:rsidP="002A406F">
            <w:pPr>
              <w:pStyle w:val="TableParagraph"/>
              <w:ind w:left="109" w:right="248"/>
              <w:jc w:val="both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594A9436" w14:textId="77777777" w:rsidR="002A406F" w:rsidRDefault="002A406F" w:rsidP="002A406F">
            <w:pPr>
              <w:pStyle w:val="TableParagraph"/>
              <w:ind w:left="109" w:right="605"/>
              <w:jc w:val="both"/>
            </w:pPr>
            <w:r>
              <w:t xml:space="preserve">учебной </w:t>
            </w:r>
            <w:r>
              <w:rPr>
                <w:spacing w:val="-3"/>
              </w:rPr>
              <w:t xml:space="preserve">задачи; </w:t>
            </w:r>
            <w:r>
              <w:t>планируют цели 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</w:p>
          <w:p w14:paraId="1D24C0FF" w14:textId="77777777" w:rsidR="002A406F" w:rsidRDefault="002A406F" w:rsidP="002A406F">
            <w:pPr>
              <w:pStyle w:val="TableParagraph"/>
              <w:spacing w:line="242" w:lineRule="auto"/>
              <w:ind w:left="109" w:right="538"/>
              <w:jc w:val="both"/>
            </w:pPr>
            <w:r>
              <w:t>взаимодействия; обмениваются</w:t>
            </w:r>
          </w:p>
          <w:p w14:paraId="260CC743" w14:textId="77777777" w:rsidR="002A406F" w:rsidRDefault="002A406F" w:rsidP="002A406F">
            <w:pPr>
              <w:pStyle w:val="TableParagraph"/>
              <w:ind w:left="109" w:right="773"/>
              <w:jc w:val="both"/>
            </w:pPr>
            <w:r>
              <w:t>мнениями; участвуют в коллективном обсуждении проблем;</w:t>
            </w:r>
          </w:p>
        </w:tc>
        <w:tc>
          <w:tcPr>
            <w:tcW w:w="2489" w:type="dxa"/>
          </w:tcPr>
          <w:p w14:paraId="534519E6" w14:textId="77777777" w:rsidR="002A406F" w:rsidRDefault="002A406F" w:rsidP="002A406F">
            <w:pPr>
              <w:pStyle w:val="TableParagraph"/>
              <w:ind w:left="110" w:right="323"/>
              <w:jc w:val="both"/>
            </w:pPr>
            <w:r>
              <w:t>Сравнивают разные точки зрения; оценивают</w:t>
            </w:r>
          </w:p>
          <w:p w14:paraId="1CFF6E1D" w14:textId="77777777" w:rsidR="002A406F" w:rsidRDefault="002A406F" w:rsidP="002A406F">
            <w:pPr>
              <w:pStyle w:val="TableParagraph"/>
              <w:ind w:left="110" w:right="353"/>
              <w:jc w:val="both"/>
            </w:pPr>
            <w:r>
              <w:t>собственную учебную</w:t>
            </w:r>
          </w:p>
          <w:p w14:paraId="0E30150C" w14:textId="77777777" w:rsidR="002A406F" w:rsidRDefault="002A406F" w:rsidP="002A406F">
            <w:pPr>
              <w:pStyle w:val="TableParagraph"/>
              <w:ind w:left="110" w:right="280"/>
              <w:jc w:val="both"/>
            </w:pPr>
            <w:r>
              <w:t>деятельность; сохраняют</w:t>
            </w:r>
          </w:p>
          <w:p w14:paraId="65A41DE9" w14:textId="77777777" w:rsidR="002A406F" w:rsidRDefault="002A406F" w:rsidP="002A406F">
            <w:pPr>
              <w:pStyle w:val="TableParagraph"/>
              <w:ind w:left="110" w:right="351"/>
              <w:jc w:val="both"/>
            </w:pPr>
            <w:r>
              <w:t>мотивацию к учебной</w:t>
            </w:r>
          </w:p>
          <w:p w14:paraId="641C6875" w14:textId="77777777" w:rsidR="002A406F" w:rsidRDefault="002A406F" w:rsidP="002A406F">
            <w:pPr>
              <w:pStyle w:val="TableParagraph"/>
              <w:ind w:left="110"/>
              <w:jc w:val="both"/>
            </w:pPr>
            <w:r>
              <w:t>деятельности</w:t>
            </w:r>
          </w:p>
        </w:tc>
        <w:tc>
          <w:tcPr>
            <w:tcW w:w="3118" w:type="dxa"/>
          </w:tcPr>
          <w:p w14:paraId="30E0312A" w14:textId="77777777" w:rsidR="002A406F" w:rsidRDefault="002A406F" w:rsidP="002A406F">
            <w:pPr>
              <w:pStyle w:val="TableParagraph"/>
              <w:spacing w:line="242" w:lineRule="auto"/>
              <w:ind w:left="114" w:right="105"/>
              <w:jc w:val="both"/>
            </w:pPr>
            <w:r>
              <w:t>Раскрывать смысл понятий</w:t>
            </w:r>
          </w:p>
          <w:p w14:paraId="23CAD7E0" w14:textId="77777777" w:rsidR="002A406F" w:rsidRDefault="002A406F" w:rsidP="002A406F">
            <w:pPr>
              <w:pStyle w:val="TableParagraph"/>
              <w:spacing w:line="248" w:lineRule="exact"/>
              <w:ind w:left="114"/>
              <w:jc w:val="both"/>
            </w:pPr>
            <w:r>
              <w:t>«мораль»,</w:t>
            </w:r>
          </w:p>
          <w:p w14:paraId="37C86805" w14:textId="77777777" w:rsidR="002A406F" w:rsidRDefault="002A406F" w:rsidP="002A406F">
            <w:pPr>
              <w:pStyle w:val="TableParagraph"/>
              <w:ind w:left="114" w:right="477"/>
              <w:jc w:val="both"/>
            </w:pPr>
            <w:r>
              <w:rPr>
                <w:spacing w:val="-1"/>
              </w:rPr>
              <w:t xml:space="preserve">«нравственная </w:t>
            </w:r>
            <w:r>
              <w:t>культура личности».</w:t>
            </w:r>
          </w:p>
          <w:p w14:paraId="1E4B51C6" w14:textId="77777777" w:rsidR="002A406F" w:rsidRDefault="002A406F" w:rsidP="002A406F">
            <w:pPr>
              <w:pStyle w:val="TableParagraph"/>
              <w:ind w:left="114" w:right="811"/>
              <w:jc w:val="both"/>
            </w:pPr>
            <w:r>
              <w:t xml:space="preserve">Называть </w:t>
            </w:r>
            <w:r>
              <w:rPr>
                <w:spacing w:val="-1"/>
              </w:rPr>
              <w:t xml:space="preserve">моральные </w:t>
            </w:r>
            <w:r>
              <w:t>категории.</w:t>
            </w:r>
          </w:p>
          <w:p w14:paraId="4A8CD71F" w14:textId="77777777" w:rsidR="002A406F" w:rsidRDefault="002A406F" w:rsidP="002A406F">
            <w:pPr>
              <w:pStyle w:val="TableParagraph"/>
              <w:ind w:left="114" w:right="245"/>
              <w:jc w:val="both"/>
            </w:pPr>
            <w:r>
              <w:t>Характеризовать изменчивость</w:t>
            </w:r>
          </w:p>
          <w:p w14:paraId="182590F6" w14:textId="77777777" w:rsidR="002A406F" w:rsidRDefault="002A406F" w:rsidP="002A406F">
            <w:pPr>
              <w:pStyle w:val="TableParagraph"/>
              <w:ind w:left="114" w:right="203"/>
              <w:jc w:val="both"/>
            </w:pPr>
            <w:r>
              <w:t>моральных норм, особенности принципов</w:t>
            </w:r>
          </w:p>
          <w:p w14:paraId="7436F8E4" w14:textId="77777777" w:rsidR="002A406F" w:rsidRDefault="002A406F" w:rsidP="002A406F">
            <w:pPr>
              <w:pStyle w:val="TableParagraph"/>
              <w:ind w:left="114" w:right="77"/>
              <w:jc w:val="both"/>
            </w:pPr>
            <w:r>
              <w:t>морали и значение моральной регуляции отношений в обществе. Давать</w:t>
            </w:r>
          </w:p>
          <w:p w14:paraId="7BF746A0" w14:textId="77777777" w:rsidR="002A406F" w:rsidRDefault="002A406F" w:rsidP="002A406F">
            <w:pPr>
              <w:pStyle w:val="TableParagraph"/>
              <w:spacing w:line="254" w:lineRule="exact"/>
              <w:ind w:left="114" w:right="773"/>
              <w:jc w:val="both"/>
            </w:pPr>
            <w:r>
              <w:t>моральную оценку конкретных поступков людей и их отношений. Аргументировать собственный</w:t>
            </w:r>
          </w:p>
          <w:p w14:paraId="585D5572" w14:textId="77777777" w:rsidR="002A406F" w:rsidRDefault="002A406F" w:rsidP="002A406F">
            <w:pPr>
              <w:pStyle w:val="TableParagraph"/>
              <w:spacing w:line="254" w:lineRule="exact"/>
              <w:ind w:left="114" w:right="773"/>
              <w:jc w:val="both"/>
            </w:pPr>
            <w:r>
              <w:t>моральный выбор.</w:t>
            </w:r>
          </w:p>
        </w:tc>
        <w:tc>
          <w:tcPr>
            <w:tcW w:w="1985" w:type="dxa"/>
          </w:tcPr>
          <w:p w14:paraId="0FA3D0DB" w14:textId="77777777" w:rsidR="002A406F" w:rsidRDefault="002A406F" w:rsidP="002A406F">
            <w:pPr>
              <w:pStyle w:val="TableParagraph"/>
              <w:spacing w:line="247" w:lineRule="exact"/>
              <w:ind w:left="112"/>
              <w:jc w:val="both"/>
            </w:pPr>
            <w:r>
              <w:t>Текущий</w:t>
            </w:r>
          </w:p>
        </w:tc>
      </w:tr>
      <w:tr w:rsidR="00BA2F45" w14:paraId="02DBCB41" w14:textId="77777777" w:rsidTr="007B419C">
        <w:trPr>
          <w:trHeight w:val="1304"/>
        </w:trPr>
        <w:tc>
          <w:tcPr>
            <w:tcW w:w="535" w:type="dxa"/>
          </w:tcPr>
          <w:p w14:paraId="25E55C09" w14:textId="77777777" w:rsidR="00BA2F45" w:rsidRDefault="007C0E92" w:rsidP="00BA2F45">
            <w:pPr>
              <w:pStyle w:val="TableParagraph"/>
              <w:spacing w:line="247" w:lineRule="exact"/>
              <w:jc w:val="both"/>
            </w:pPr>
            <w:r>
              <w:t>27-28</w:t>
            </w:r>
          </w:p>
        </w:tc>
        <w:tc>
          <w:tcPr>
            <w:tcW w:w="2054" w:type="dxa"/>
          </w:tcPr>
          <w:p w14:paraId="6B08967D" w14:textId="77777777" w:rsidR="00BA2F45" w:rsidRDefault="00BA2F45" w:rsidP="00BA2F45">
            <w:pPr>
              <w:pStyle w:val="TableParagraph"/>
              <w:tabs>
                <w:tab w:val="left" w:pos="1439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Наука</w:t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образование</w:t>
            </w:r>
          </w:p>
          <w:p w14:paraId="438235B7" w14:textId="77777777" w:rsidR="00BA2F45" w:rsidRDefault="00BA2F45" w:rsidP="00BA2F45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14:paraId="75539481" w14:textId="77777777" w:rsidR="00BA2F45" w:rsidRDefault="00CF6F95" w:rsidP="00BA2F45">
            <w:pPr>
              <w:pStyle w:val="TableParagraph"/>
              <w:ind w:left="110" w:right="132"/>
              <w:jc w:val="both"/>
            </w:pPr>
            <w:r>
              <w:t>Комбинирован</w:t>
            </w:r>
            <w:r w:rsidR="00BA2F45">
              <w:t>ный урок</w:t>
            </w:r>
          </w:p>
        </w:tc>
        <w:tc>
          <w:tcPr>
            <w:tcW w:w="567" w:type="dxa"/>
          </w:tcPr>
          <w:p w14:paraId="22750FB4" w14:textId="77777777" w:rsidR="00BA2F45" w:rsidRDefault="007C0E92" w:rsidP="00BA2F45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7FE82329" w14:textId="77777777" w:rsidR="00BA2F45" w:rsidRDefault="00BA2F45" w:rsidP="00BA2F45">
            <w:pPr>
              <w:pStyle w:val="TableParagraph"/>
              <w:tabs>
                <w:tab w:val="left" w:pos="1812"/>
              </w:tabs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3"/>
              </w:rPr>
              <w:t xml:space="preserve">наука, </w:t>
            </w:r>
            <w:r>
              <w:t>образование,</w:t>
            </w:r>
          </w:p>
          <w:p w14:paraId="0799D3A2" w14:textId="77777777" w:rsidR="00BA2F45" w:rsidRDefault="00BA2F45" w:rsidP="00BA2F45">
            <w:pPr>
              <w:pStyle w:val="TableParagraph"/>
              <w:tabs>
                <w:tab w:val="left" w:pos="1553"/>
                <w:tab w:val="left" w:pos="2294"/>
              </w:tabs>
              <w:ind w:left="111" w:right="91"/>
              <w:jc w:val="both"/>
            </w:pPr>
            <w:r>
              <w:t>универсальность. Понимать</w:t>
            </w:r>
            <w:r>
              <w:tab/>
            </w:r>
            <w:r>
              <w:rPr>
                <w:spacing w:val="-3"/>
              </w:rPr>
              <w:t xml:space="preserve">значение </w:t>
            </w:r>
            <w:r>
              <w:t>образования</w:t>
            </w:r>
            <w:r>
              <w:tab/>
            </w:r>
            <w:r>
              <w:tab/>
            </w:r>
            <w:r>
              <w:rPr>
                <w:spacing w:val="-17"/>
              </w:rPr>
              <w:t>в</w:t>
            </w:r>
          </w:p>
          <w:p w14:paraId="3358AB85" w14:textId="77777777" w:rsidR="00BA2F45" w:rsidRDefault="00BA2F45" w:rsidP="00BA2F45">
            <w:pPr>
              <w:pStyle w:val="TableParagraph"/>
              <w:ind w:left="111" w:right="89"/>
              <w:jc w:val="both"/>
            </w:pPr>
            <w:r>
              <w:t xml:space="preserve">современном </w:t>
            </w:r>
            <w:r>
              <w:rPr>
                <w:spacing w:val="-4"/>
              </w:rPr>
              <w:t xml:space="preserve">мире. </w:t>
            </w:r>
            <w:r>
              <w:t xml:space="preserve">Ориентироваться </w:t>
            </w:r>
            <w:r>
              <w:rPr>
                <w:spacing w:val="-11"/>
              </w:rPr>
              <w:t xml:space="preserve">в </w:t>
            </w:r>
            <w:r>
              <w:t xml:space="preserve">системе </w:t>
            </w:r>
            <w:r>
              <w:rPr>
                <w:spacing w:val="-3"/>
              </w:rPr>
              <w:t xml:space="preserve">образования </w:t>
            </w:r>
            <w:r>
              <w:t>РФ, представлять свой образовательный</w:t>
            </w:r>
          </w:p>
          <w:p w14:paraId="6BB8D399" w14:textId="77777777" w:rsidR="00BA2F45" w:rsidRDefault="00BA2F45" w:rsidP="00BA2F45">
            <w:pPr>
              <w:pStyle w:val="TableParagraph"/>
              <w:ind w:left="111" w:right="91"/>
              <w:jc w:val="both"/>
            </w:pPr>
            <w:r>
              <w:t>маршрут. Выступать с подготовленными</w:t>
            </w:r>
          </w:p>
          <w:p w14:paraId="2C9A7CF5" w14:textId="77777777" w:rsidR="00BA2F45" w:rsidRDefault="00BA2F45" w:rsidP="00BA2F45">
            <w:pPr>
              <w:pStyle w:val="TableParagraph"/>
              <w:tabs>
                <w:tab w:val="left" w:pos="1898"/>
                <w:tab w:val="left" w:pos="2182"/>
                <w:tab w:val="left" w:pos="2292"/>
              </w:tabs>
              <w:ind w:left="111" w:right="92"/>
              <w:jc w:val="both"/>
            </w:pPr>
            <w:r>
              <w:t>материалами</w:t>
            </w:r>
            <w:r>
              <w:tab/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заданную</w:t>
            </w:r>
            <w:r>
              <w:tab/>
            </w:r>
            <w:r>
              <w:rPr>
                <w:spacing w:val="-4"/>
              </w:rPr>
              <w:t xml:space="preserve">тему, </w:t>
            </w:r>
            <w:r>
              <w:t>участвовать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6"/>
              </w:rPr>
              <w:t xml:space="preserve">в </w:t>
            </w:r>
            <w:r>
              <w:lastRenderedPageBreak/>
              <w:t>обсуждении.</w:t>
            </w:r>
          </w:p>
        </w:tc>
        <w:tc>
          <w:tcPr>
            <w:tcW w:w="2238" w:type="dxa"/>
          </w:tcPr>
          <w:p w14:paraId="3DB89DE4" w14:textId="77777777" w:rsidR="00BA2F45" w:rsidRDefault="00BA2F45" w:rsidP="00BA2F45">
            <w:pPr>
              <w:pStyle w:val="TableParagraph"/>
              <w:ind w:left="109" w:right="451"/>
              <w:jc w:val="both"/>
            </w:pPr>
            <w:r>
              <w:lastRenderedPageBreak/>
              <w:t>Развивать умения точно и грамотно выражать свои</w:t>
            </w:r>
          </w:p>
          <w:p w14:paraId="6E8E1A54" w14:textId="77777777" w:rsidR="00BA2F45" w:rsidRDefault="00BA2F45" w:rsidP="00BA2F45">
            <w:pPr>
              <w:pStyle w:val="TableParagraph"/>
              <w:spacing w:line="252" w:lineRule="exact"/>
              <w:ind w:left="109"/>
              <w:jc w:val="both"/>
            </w:pPr>
            <w:r>
              <w:t>мысли;</w:t>
            </w:r>
          </w:p>
          <w:p w14:paraId="5C94F4EF" w14:textId="77777777" w:rsidR="00BA2F45" w:rsidRDefault="00BA2F45" w:rsidP="00BA2F45">
            <w:pPr>
              <w:pStyle w:val="TableParagraph"/>
              <w:ind w:left="109" w:right="615"/>
              <w:jc w:val="both"/>
            </w:pPr>
            <w:r>
              <w:t>самостоятельно обнаруживать и формулировать</w:t>
            </w:r>
          </w:p>
          <w:p w14:paraId="59856EBB" w14:textId="77777777" w:rsidR="00BA2F45" w:rsidRDefault="00BA2F45" w:rsidP="00BA2F45">
            <w:pPr>
              <w:pStyle w:val="TableParagraph"/>
              <w:ind w:left="109" w:right="93"/>
              <w:jc w:val="both"/>
            </w:pPr>
            <w:r>
              <w:t xml:space="preserve">учебную проблему, искать </w:t>
            </w:r>
            <w:r>
              <w:rPr>
                <w:spacing w:val="-3"/>
              </w:rPr>
              <w:t xml:space="preserve">необходимую </w:t>
            </w:r>
            <w:r>
              <w:t>информацию; осуществлять расширенный поиск информации,</w:t>
            </w:r>
          </w:p>
          <w:p w14:paraId="6EF5EA13" w14:textId="77777777" w:rsidR="00BA2F45" w:rsidRDefault="00BA2F45" w:rsidP="00BA2F45">
            <w:pPr>
              <w:pStyle w:val="TableParagraph"/>
              <w:ind w:left="109" w:right="694"/>
              <w:jc w:val="both"/>
            </w:pPr>
            <w:r>
              <w:rPr>
                <w:spacing w:val="-1"/>
              </w:rPr>
              <w:t xml:space="preserve">анализировать,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B21DB8D" w14:textId="77777777" w:rsidR="00BA2F45" w:rsidRDefault="00BA2F45" w:rsidP="00BA2F45">
            <w:pPr>
              <w:pStyle w:val="TableParagraph"/>
              <w:ind w:left="109" w:right="372"/>
              <w:jc w:val="both"/>
            </w:pPr>
            <w:r>
              <w:t xml:space="preserve">обобщать факты и </w:t>
            </w:r>
            <w:r>
              <w:lastRenderedPageBreak/>
              <w:t>явления</w:t>
            </w:r>
          </w:p>
        </w:tc>
        <w:tc>
          <w:tcPr>
            <w:tcW w:w="2489" w:type="dxa"/>
          </w:tcPr>
          <w:p w14:paraId="0CF0ABC8" w14:textId="77777777" w:rsidR="00BA2F45" w:rsidRDefault="00BA2F45" w:rsidP="00BA2F45">
            <w:pPr>
              <w:pStyle w:val="TableParagraph"/>
              <w:spacing w:line="242" w:lineRule="auto"/>
              <w:ind w:left="110" w:right="172"/>
              <w:jc w:val="both"/>
            </w:pPr>
            <w:r>
              <w:lastRenderedPageBreak/>
              <w:t>Формирование социальных</w:t>
            </w:r>
          </w:p>
          <w:p w14:paraId="07FADF5E" w14:textId="77777777" w:rsidR="00BA2F45" w:rsidRDefault="00BA2F45" w:rsidP="00BA2F45">
            <w:pPr>
              <w:pStyle w:val="TableParagraph"/>
              <w:tabs>
                <w:tab w:val="left" w:pos="1065"/>
              </w:tabs>
              <w:ind w:left="110" w:right="-29"/>
              <w:jc w:val="both"/>
            </w:pPr>
            <w:r>
              <w:t>норм,</w:t>
            </w:r>
            <w:r>
              <w:tab/>
              <w:t>правил поведения,</w:t>
            </w:r>
          </w:p>
          <w:p w14:paraId="3E57C61B" w14:textId="77777777" w:rsidR="00BA2F45" w:rsidRDefault="00BA2F45" w:rsidP="00BA2F45">
            <w:pPr>
              <w:pStyle w:val="TableParagraph"/>
              <w:tabs>
                <w:tab w:val="left" w:pos="1192"/>
              </w:tabs>
              <w:ind w:left="110" w:right="-15"/>
              <w:jc w:val="both"/>
            </w:pPr>
            <w:r>
              <w:t>умения</w:t>
            </w:r>
            <w:r>
              <w:tab/>
            </w:r>
            <w:r>
              <w:rPr>
                <w:spacing w:val="-4"/>
              </w:rPr>
              <w:t xml:space="preserve">нести </w:t>
            </w:r>
            <w:r>
              <w:t>ответственность за свои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</w:tc>
        <w:tc>
          <w:tcPr>
            <w:tcW w:w="3118" w:type="dxa"/>
          </w:tcPr>
          <w:p w14:paraId="4857D30C" w14:textId="77777777" w:rsidR="00BA2F45" w:rsidRDefault="00BA2F45" w:rsidP="00BA2F45">
            <w:pPr>
              <w:pStyle w:val="TableParagraph"/>
              <w:ind w:left="114" w:right="752"/>
              <w:jc w:val="both"/>
            </w:pPr>
            <w:r>
              <w:t>Раскрывать сущность, основные функции и</w:t>
            </w:r>
          </w:p>
          <w:p w14:paraId="6C485A02" w14:textId="77777777" w:rsidR="00BA2F45" w:rsidRDefault="00BA2F45" w:rsidP="00BA2F45">
            <w:pPr>
              <w:pStyle w:val="TableParagraph"/>
              <w:ind w:left="114" w:right="154"/>
              <w:jc w:val="both"/>
            </w:pPr>
            <w:r>
              <w:t>общественную значимость науки и образования.</w:t>
            </w:r>
          </w:p>
          <w:p w14:paraId="2EB1F916" w14:textId="77777777" w:rsidR="00BA2F45" w:rsidRDefault="00BA2F45" w:rsidP="00BA2F45">
            <w:pPr>
              <w:pStyle w:val="TableParagraph"/>
              <w:ind w:left="114" w:right="509"/>
              <w:jc w:val="both"/>
            </w:pPr>
            <w:r>
              <w:t>Описывать особенности науки и образования в современном обществе,</w:t>
            </w:r>
          </w:p>
          <w:p w14:paraId="7CAD8C4B" w14:textId="77777777" w:rsidR="00BA2F45" w:rsidRDefault="00BA2F45" w:rsidP="00BA2F45">
            <w:pPr>
              <w:pStyle w:val="TableParagraph"/>
              <w:ind w:left="114" w:right="291"/>
              <w:jc w:val="both"/>
            </w:pPr>
            <w:r>
              <w:t>иллюстрировать их примерами.</w:t>
            </w:r>
          </w:p>
          <w:p w14:paraId="28EC0824" w14:textId="77777777" w:rsidR="00BA2F45" w:rsidRDefault="00BA2F45" w:rsidP="00BA2F45">
            <w:pPr>
              <w:pStyle w:val="TableParagraph"/>
              <w:ind w:left="114" w:right="698"/>
              <w:jc w:val="both"/>
            </w:pPr>
            <w:r>
              <w:t>Объяснять социальный</w:t>
            </w:r>
          </w:p>
          <w:p w14:paraId="02012054" w14:textId="77777777" w:rsidR="00BA2F45" w:rsidRDefault="00BA2F45" w:rsidP="00BA2F45">
            <w:pPr>
              <w:pStyle w:val="TableParagraph"/>
              <w:ind w:left="114" w:right="143"/>
              <w:jc w:val="both"/>
            </w:pPr>
            <w:r>
              <w:t>смысл моральных требований к научному труду. Выявлять связь науки и</w:t>
            </w:r>
          </w:p>
          <w:p w14:paraId="0041E26E" w14:textId="77777777" w:rsidR="00BA2F45" w:rsidRDefault="00BA2F45" w:rsidP="00BA2F45">
            <w:pPr>
              <w:pStyle w:val="TableParagraph"/>
              <w:ind w:left="114"/>
              <w:jc w:val="both"/>
            </w:pPr>
            <w:r>
              <w:t>образования.</w:t>
            </w:r>
          </w:p>
          <w:p w14:paraId="7A983402" w14:textId="77777777" w:rsidR="00BA2F45" w:rsidRDefault="00BA2F45" w:rsidP="00BA2F45">
            <w:pPr>
              <w:pStyle w:val="TableParagraph"/>
              <w:ind w:left="114"/>
              <w:jc w:val="both"/>
            </w:pPr>
            <w:r>
              <w:t xml:space="preserve">Характеризовать ступени и </w:t>
            </w:r>
            <w:r>
              <w:rPr>
                <w:spacing w:val="-4"/>
              </w:rPr>
              <w:t xml:space="preserve">уровни </w:t>
            </w:r>
            <w:r>
              <w:t xml:space="preserve">образовательной </w:t>
            </w:r>
            <w:r>
              <w:lastRenderedPageBreak/>
              <w:t>подготовки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C101B58" w14:textId="77777777" w:rsidR="00BA2F45" w:rsidRDefault="00BA2F45" w:rsidP="00BA2F45">
            <w:pPr>
              <w:pStyle w:val="TableParagraph"/>
              <w:spacing w:line="254" w:lineRule="exact"/>
              <w:ind w:left="114" w:right="262"/>
              <w:jc w:val="both"/>
            </w:pPr>
            <w:r>
              <w:t>системе образования РФ.</w:t>
            </w:r>
          </w:p>
        </w:tc>
        <w:tc>
          <w:tcPr>
            <w:tcW w:w="1985" w:type="dxa"/>
          </w:tcPr>
          <w:p w14:paraId="50F5DAE8" w14:textId="77777777" w:rsidR="00BA2F45" w:rsidRDefault="00BA2F45" w:rsidP="00BA2F45">
            <w:pPr>
              <w:pStyle w:val="TableParagraph"/>
              <w:spacing w:line="242" w:lineRule="auto"/>
              <w:ind w:left="112" w:right="140"/>
              <w:jc w:val="both"/>
            </w:pPr>
            <w:r>
              <w:lastRenderedPageBreak/>
              <w:t>Индивидуальный</w:t>
            </w:r>
          </w:p>
        </w:tc>
      </w:tr>
      <w:tr w:rsidR="00BA2F45" w14:paraId="7434161D" w14:textId="77777777" w:rsidTr="007B419C">
        <w:trPr>
          <w:trHeight w:val="1304"/>
        </w:trPr>
        <w:tc>
          <w:tcPr>
            <w:tcW w:w="535" w:type="dxa"/>
          </w:tcPr>
          <w:p w14:paraId="45112F57" w14:textId="77777777" w:rsidR="00BA2F45" w:rsidRDefault="007C0E92" w:rsidP="00BA2F45">
            <w:pPr>
              <w:pStyle w:val="TableParagraph"/>
              <w:spacing w:before="1"/>
              <w:ind w:left="107"/>
              <w:jc w:val="both"/>
            </w:pPr>
            <w:r>
              <w:t>29-30</w:t>
            </w:r>
          </w:p>
        </w:tc>
        <w:tc>
          <w:tcPr>
            <w:tcW w:w="2054" w:type="dxa"/>
          </w:tcPr>
          <w:p w14:paraId="3F51F553" w14:textId="77777777" w:rsidR="00BA2F45" w:rsidRDefault="00BA2F45" w:rsidP="00BA2F45">
            <w:pPr>
              <w:pStyle w:val="TableParagraph"/>
              <w:tabs>
                <w:tab w:val="left" w:pos="1439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Религия</w:t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религиозные организации</w:t>
            </w:r>
          </w:p>
          <w:p w14:paraId="463D3E07" w14:textId="77777777" w:rsidR="00BA2F45" w:rsidRDefault="00BA2F45" w:rsidP="00BA2F45">
            <w:pPr>
              <w:pStyle w:val="TableParagraph"/>
              <w:spacing w:before="5"/>
              <w:jc w:val="both"/>
              <w:rPr>
                <w:b/>
                <w:sz w:val="21"/>
              </w:rPr>
            </w:pPr>
          </w:p>
          <w:p w14:paraId="36817A52" w14:textId="77777777" w:rsidR="00BA2F45" w:rsidRDefault="00BA2F45" w:rsidP="00CF6F95">
            <w:pPr>
              <w:pStyle w:val="TableParagraph"/>
              <w:spacing w:line="238" w:lineRule="exact"/>
              <w:ind w:left="110"/>
              <w:jc w:val="both"/>
            </w:pPr>
            <w:r>
              <w:t>Комбинирован</w:t>
            </w:r>
            <w:r w:rsidRPr="00BA2F45">
              <w:t>ный урок</w:t>
            </w:r>
          </w:p>
          <w:p w14:paraId="203E6539" w14:textId="77777777" w:rsidR="00BA2F45" w:rsidRDefault="00BA2F45" w:rsidP="00BA2F45">
            <w:pPr>
              <w:pStyle w:val="TableParagraph"/>
              <w:spacing w:line="238" w:lineRule="exact"/>
              <w:ind w:left="110"/>
              <w:jc w:val="both"/>
            </w:pPr>
          </w:p>
        </w:tc>
        <w:tc>
          <w:tcPr>
            <w:tcW w:w="567" w:type="dxa"/>
          </w:tcPr>
          <w:p w14:paraId="14BDEF7C" w14:textId="77777777" w:rsidR="00BA2F45" w:rsidRDefault="007C0E92" w:rsidP="00BA2F45">
            <w:pPr>
              <w:pStyle w:val="TableParagraph"/>
              <w:spacing w:line="246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55992F3A" w14:textId="77777777" w:rsidR="00BA2F45" w:rsidRDefault="00BA2F45" w:rsidP="00BA2F45">
            <w:pPr>
              <w:pStyle w:val="TableParagraph"/>
              <w:tabs>
                <w:tab w:val="left" w:pos="1598"/>
                <w:tab w:val="left" w:pos="1744"/>
              </w:tabs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3"/>
              </w:rPr>
              <w:t xml:space="preserve">религия, </w:t>
            </w:r>
            <w:r>
              <w:t>конфессия, мистерия, церковь.</w:t>
            </w:r>
            <w:r>
              <w:tab/>
            </w:r>
            <w:r>
              <w:tab/>
            </w:r>
            <w:r>
              <w:rPr>
                <w:spacing w:val="-5"/>
              </w:rPr>
              <w:t>Умеют</w:t>
            </w:r>
          </w:p>
          <w:p w14:paraId="70B5B356" w14:textId="77777777" w:rsidR="00BA2F45" w:rsidRDefault="00BA2F45" w:rsidP="00BA2F45">
            <w:pPr>
              <w:pStyle w:val="TableParagraph"/>
              <w:spacing w:line="238" w:lineRule="exact"/>
              <w:ind w:left="111"/>
              <w:jc w:val="both"/>
            </w:pPr>
            <w:r>
              <w:t>Характеризовать мировые</w:t>
            </w:r>
            <w:r>
              <w:tab/>
              <w:t>религии.</w:t>
            </w:r>
          </w:p>
          <w:p w14:paraId="05ADE055" w14:textId="77777777" w:rsidR="00BA2F45" w:rsidRDefault="00BA2F45" w:rsidP="00BA2F45">
            <w:pPr>
              <w:pStyle w:val="TableParagraph"/>
              <w:spacing w:line="238" w:lineRule="exact"/>
              <w:ind w:left="111"/>
              <w:jc w:val="both"/>
            </w:pPr>
            <w:r>
              <w:t>Анализировать</w:t>
            </w:r>
          </w:p>
          <w:p w14:paraId="7A83DA8B" w14:textId="77777777" w:rsidR="00BA2F45" w:rsidRDefault="00BA2F45" w:rsidP="00BA2F45">
            <w:pPr>
              <w:pStyle w:val="TableParagraph"/>
              <w:spacing w:line="238" w:lineRule="exact"/>
              <w:ind w:left="111"/>
              <w:jc w:val="both"/>
            </w:pPr>
            <w:r>
              <w:t>значение религии в жизни</w:t>
            </w:r>
            <w:r>
              <w:tab/>
              <w:t>человека. Представлять этапы развития религии</w:t>
            </w:r>
          </w:p>
        </w:tc>
        <w:tc>
          <w:tcPr>
            <w:tcW w:w="2238" w:type="dxa"/>
          </w:tcPr>
          <w:p w14:paraId="2F63F325" w14:textId="77777777" w:rsidR="00BA2F45" w:rsidRDefault="00BA2F45" w:rsidP="00BA2F45">
            <w:pPr>
              <w:pStyle w:val="TableParagraph"/>
              <w:ind w:left="109" w:right="471"/>
              <w:jc w:val="both"/>
            </w:pPr>
            <w:r>
              <w:t>Адекватно воспринимают предложения и оценку учителей,</w:t>
            </w:r>
          </w:p>
          <w:p w14:paraId="2873949B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>товарищей; выбирают наиболее эффективные способы</w:t>
            </w:r>
          </w:p>
          <w:p w14:paraId="7518C0B1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>решения задач; контролируют и оценивают процесс и результат</w:t>
            </w:r>
          </w:p>
          <w:p w14:paraId="51A543F4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>деятельности.</w:t>
            </w:r>
          </w:p>
        </w:tc>
        <w:tc>
          <w:tcPr>
            <w:tcW w:w="2489" w:type="dxa"/>
          </w:tcPr>
          <w:p w14:paraId="4C2CD902" w14:textId="77777777" w:rsidR="00BA2F45" w:rsidRDefault="00BA2F45" w:rsidP="00BA2F45">
            <w:pPr>
              <w:pStyle w:val="TableParagraph"/>
              <w:spacing w:line="246" w:lineRule="exact"/>
              <w:ind w:left="110" w:right="137"/>
              <w:jc w:val="both"/>
            </w:pPr>
            <w:r>
              <w:t>Проявляют способность к решению моральных</w:t>
            </w:r>
          </w:p>
          <w:p w14:paraId="6F8DF4BF" w14:textId="77777777" w:rsidR="00BA2F45" w:rsidRDefault="00BA2F45" w:rsidP="00BA2F45">
            <w:pPr>
              <w:pStyle w:val="TableParagraph"/>
              <w:tabs>
                <w:tab w:val="left" w:pos="1510"/>
              </w:tabs>
              <w:spacing w:before="1" w:line="238" w:lineRule="exact"/>
              <w:ind w:left="110" w:right="137"/>
              <w:jc w:val="both"/>
            </w:pPr>
            <w:r>
              <w:t>Дилемм на основе</w:t>
            </w:r>
          </w:p>
          <w:p w14:paraId="33F3271E" w14:textId="77777777" w:rsidR="00BA2F45" w:rsidRDefault="00BA2F45" w:rsidP="00BA2F45">
            <w:pPr>
              <w:pStyle w:val="TableParagraph"/>
              <w:tabs>
                <w:tab w:val="left" w:pos="1510"/>
              </w:tabs>
              <w:spacing w:before="1" w:line="238" w:lineRule="exact"/>
              <w:ind w:left="110" w:right="137"/>
              <w:jc w:val="both"/>
            </w:pPr>
            <w:proofErr w:type="spellStart"/>
            <w:r>
              <w:t>Учѐта</w:t>
            </w:r>
            <w:proofErr w:type="spellEnd"/>
            <w:r>
              <w:t xml:space="preserve"> позиций </w:t>
            </w:r>
            <w:proofErr w:type="spellStart"/>
            <w:r>
              <w:t>партнѐров</w:t>
            </w:r>
            <w:proofErr w:type="spellEnd"/>
            <w:r>
              <w:t xml:space="preserve"> в общении; ориентируются на их мотивы и чувства,</w:t>
            </w:r>
          </w:p>
          <w:p w14:paraId="12307AC0" w14:textId="77777777" w:rsidR="00BA2F45" w:rsidRDefault="00BA2F45" w:rsidP="00BA2F45">
            <w:pPr>
              <w:pStyle w:val="TableParagraph"/>
              <w:tabs>
                <w:tab w:val="left" w:pos="1510"/>
              </w:tabs>
              <w:spacing w:before="1" w:line="238" w:lineRule="exact"/>
              <w:ind w:left="110" w:right="137"/>
              <w:jc w:val="both"/>
            </w:pPr>
            <w:r>
              <w:t>устойчивое следование в поведении</w:t>
            </w:r>
          </w:p>
          <w:p w14:paraId="68E1CAD9" w14:textId="77777777" w:rsidR="00BA2F45" w:rsidRDefault="00BA2F45" w:rsidP="00BA2F45">
            <w:pPr>
              <w:pStyle w:val="TableParagraph"/>
              <w:tabs>
                <w:tab w:val="left" w:pos="1510"/>
              </w:tabs>
              <w:spacing w:before="1" w:line="238" w:lineRule="exact"/>
              <w:ind w:left="110" w:right="137"/>
              <w:jc w:val="both"/>
            </w:pPr>
            <w:r>
              <w:t>моральным нормам и этическим требованиям</w:t>
            </w:r>
          </w:p>
        </w:tc>
        <w:tc>
          <w:tcPr>
            <w:tcW w:w="3118" w:type="dxa"/>
          </w:tcPr>
          <w:p w14:paraId="392FE264" w14:textId="77777777" w:rsidR="00BA2F45" w:rsidRDefault="00BA2F45" w:rsidP="00BA2F45">
            <w:pPr>
              <w:pStyle w:val="TableParagraph"/>
              <w:spacing w:line="242" w:lineRule="auto"/>
              <w:ind w:left="114" w:right="105"/>
              <w:jc w:val="both"/>
            </w:pPr>
            <w:r>
              <w:t>Раскрывать смысл понятий</w:t>
            </w:r>
          </w:p>
          <w:p w14:paraId="7D0CDDF5" w14:textId="77777777" w:rsidR="00BA2F45" w:rsidRDefault="00BA2F45" w:rsidP="00BA2F45">
            <w:pPr>
              <w:pStyle w:val="TableParagraph"/>
              <w:spacing w:line="248" w:lineRule="exact"/>
              <w:ind w:left="114"/>
              <w:jc w:val="both"/>
            </w:pPr>
            <w:r>
              <w:t>«религия»,</w:t>
            </w:r>
          </w:p>
          <w:p w14:paraId="71ABF2B7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rPr>
                <w:spacing w:val="-1"/>
              </w:rPr>
              <w:t xml:space="preserve">«религиозное </w:t>
            </w:r>
            <w:r>
              <w:t>сознание». Характеризовать религию как форму культуры, особенности религии как</w:t>
            </w:r>
          </w:p>
          <w:p w14:paraId="6C8B5A47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социального института. Сравнивать светское и религиозное сознание.</w:t>
            </w:r>
          </w:p>
          <w:p w14:paraId="3913431D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Различать мировые и</w:t>
            </w:r>
          </w:p>
          <w:p w14:paraId="330289FA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национальные религии.</w:t>
            </w:r>
          </w:p>
          <w:p w14:paraId="0373F884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Описывать отношения государства и религии в РФ.</w:t>
            </w:r>
          </w:p>
          <w:p w14:paraId="13119861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Выявлять влияние религиозных объединений на общественную жизнь.</w:t>
            </w:r>
          </w:p>
          <w:p w14:paraId="250F6C19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Анализировать факторы, угрожающие</w:t>
            </w:r>
          </w:p>
          <w:p w14:paraId="5BB2D106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межрелигиозному миру и согласию. Объяснять смысл и значение</w:t>
            </w:r>
          </w:p>
          <w:p w14:paraId="7609BA21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свободы совести для развития</w:t>
            </w:r>
          </w:p>
          <w:p w14:paraId="6E3673DB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человека и</w:t>
            </w:r>
          </w:p>
          <w:p w14:paraId="3A0779BE" w14:textId="77777777" w:rsidR="00BA2F45" w:rsidRDefault="00BA2F45" w:rsidP="00BA2F45">
            <w:pPr>
              <w:pStyle w:val="TableParagraph"/>
              <w:spacing w:line="254" w:lineRule="exact"/>
              <w:ind w:left="114" w:right="569"/>
              <w:jc w:val="both"/>
            </w:pPr>
            <w:r>
              <w:t>общества</w:t>
            </w:r>
          </w:p>
        </w:tc>
        <w:tc>
          <w:tcPr>
            <w:tcW w:w="1985" w:type="dxa"/>
          </w:tcPr>
          <w:p w14:paraId="4BD63821" w14:textId="77777777" w:rsidR="00BA2F45" w:rsidRDefault="00BA2F45" w:rsidP="00BA2F45">
            <w:pPr>
              <w:pStyle w:val="TableParagraph"/>
              <w:ind w:left="112" w:right="140"/>
              <w:jc w:val="both"/>
            </w:pPr>
            <w:r>
              <w:t>Индивидуальный, фронтальный</w:t>
            </w:r>
          </w:p>
        </w:tc>
      </w:tr>
      <w:tr w:rsidR="00BA2F45" w14:paraId="162C2199" w14:textId="77777777" w:rsidTr="007B419C">
        <w:trPr>
          <w:trHeight w:val="1304"/>
        </w:trPr>
        <w:tc>
          <w:tcPr>
            <w:tcW w:w="535" w:type="dxa"/>
          </w:tcPr>
          <w:p w14:paraId="0D41455C" w14:textId="77777777" w:rsidR="00BA2F45" w:rsidRDefault="007C0E92" w:rsidP="00BA2F45">
            <w:pPr>
              <w:pStyle w:val="TableParagraph"/>
              <w:spacing w:line="252" w:lineRule="exact"/>
              <w:ind w:left="107"/>
              <w:jc w:val="both"/>
            </w:pPr>
            <w:r>
              <w:t>31-32</w:t>
            </w:r>
          </w:p>
        </w:tc>
        <w:tc>
          <w:tcPr>
            <w:tcW w:w="2054" w:type="dxa"/>
          </w:tcPr>
          <w:p w14:paraId="1C0E806A" w14:textId="77777777" w:rsidR="00BA2F45" w:rsidRDefault="00BA2F45" w:rsidP="00BA2F45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Искусство</w:t>
            </w:r>
          </w:p>
          <w:p w14:paraId="73611981" w14:textId="77777777" w:rsidR="00BA2F45" w:rsidRDefault="00BA2F45" w:rsidP="00BA2F45">
            <w:pPr>
              <w:pStyle w:val="TableParagraph"/>
              <w:spacing w:before="7"/>
              <w:jc w:val="both"/>
              <w:rPr>
                <w:b/>
                <w:sz w:val="21"/>
              </w:rPr>
            </w:pPr>
          </w:p>
          <w:p w14:paraId="6F1C5023" w14:textId="77777777" w:rsidR="00BA2F45" w:rsidRDefault="00CF6F95" w:rsidP="00BA2F45">
            <w:pPr>
              <w:pStyle w:val="TableParagraph"/>
              <w:ind w:left="110" w:right="132"/>
              <w:jc w:val="both"/>
            </w:pPr>
            <w:r>
              <w:t>Комбинирован</w:t>
            </w:r>
            <w:r w:rsidR="00BA2F45">
              <w:t>ный урок</w:t>
            </w:r>
          </w:p>
        </w:tc>
        <w:tc>
          <w:tcPr>
            <w:tcW w:w="567" w:type="dxa"/>
          </w:tcPr>
          <w:p w14:paraId="2C3B4CAC" w14:textId="77777777" w:rsidR="00BA2F45" w:rsidRDefault="007C0E92" w:rsidP="00BA2F45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79F922FF" w14:textId="77777777" w:rsidR="00BA2F45" w:rsidRDefault="00BA2F45" w:rsidP="00BA2F45">
            <w:pPr>
              <w:pStyle w:val="TableParagraph"/>
              <w:tabs>
                <w:tab w:val="left" w:pos="1294"/>
                <w:tab w:val="left" w:pos="1404"/>
                <w:tab w:val="left" w:pos="1500"/>
              </w:tabs>
              <w:ind w:left="111" w:right="90"/>
              <w:jc w:val="both"/>
            </w:pPr>
            <w:r>
              <w:t>Раскрывают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искусство, </w:t>
            </w:r>
            <w:r>
              <w:t>художественная культура.</w:t>
            </w:r>
            <w:r>
              <w:tab/>
            </w:r>
            <w:r>
              <w:rPr>
                <w:spacing w:val="-1"/>
              </w:rPr>
              <w:t>Определять</w:t>
            </w:r>
          </w:p>
          <w:p w14:paraId="65C07989" w14:textId="77777777" w:rsidR="00BA2F45" w:rsidRDefault="00BA2F45" w:rsidP="00BA2F45">
            <w:pPr>
              <w:pStyle w:val="TableParagraph"/>
              <w:tabs>
                <w:tab w:val="left" w:pos="1418"/>
              </w:tabs>
              <w:spacing w:line="238" w:lineRule="exact"/>
              <w:ind w:left="111"/>
              <w:jc w:val="both"/>
            </w:pPr>
            <w:r>
              <w:t>жанры</w:t>
            </w:r>
            <w:r>
              <w:tab/>
              <w:t>искусства.</w:t>
            </w:r>
          </w:p>
          <w:p w14:paraId="24036200" w14:textId="77777777" w:rsidR="00BA2F45" w:rsidRDefault="00BA2F45" w:rsidP="00BA2F45">
            <w:pPr>
              <w:pStyle w:val="TableParagraph"/>
              <w:tabs>
                <w:tab w:val="left" w:pos="1418"/>
              </w:tabs>
              <w:spacing w:line="238" w:lineRule="exact"/>
              <w:ind w:left="111"/>
              <w:jc w:val="both"/>
            </w:pPr>
            <w:r w:rsidRPr="00BA2F45">
              <w:t>Извлекать информацию из источников разного вида.</w:t>
            </w:r>
          </w:p>
        </w:tc>
        <w:tc>
          <w:tcPr>
            <w:tcW w:w="2238" w:type="dxa"/>
          </w:tcPr>
          <w:p w14:paraId="30D35CB0" w14:textId="77777777" w:rsidR="00BA2F45" w:rsidRDefault="00BA2F45" w:rsidP="00BA2F45">
            <w:pPr>
              <w:pStyle w:val="TableParagraph"/>
              <w:ind w:left="109" w:right="108"/>
              <w:jc w:val="both"/>
            </w:pPr>
            <w:r>
              <w:t>Ставят и формулируют цели и проблему урока; осознанно и</w:t>
            </w:r>
          </w:p>
          <w:p w14:paraId="379798BD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 xml:space="preserve">Произвольно строят сообщения в устной и письменной форме, в том числе творческого и исследовательского </w:t>
            </w:r>
            <w:r>
              <w:lastRenderedPageBreak/>
              <w:t>характера;</w:t>
            </w:r>
          </w:p>
          <w:p w14:paraId="4DCB6B78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>адекватно используют речевые средства для эффективного</w:t>
            </w:r>
          </w:p>
          <w:p w14:paraId="0FE6A826" w14:textId="77777777" w:rsidR="00BA2F45" w:rsidRDefault="00BA2F45" w:rsidP="00BA2F45">
            <w:pPr>
              <w:pStyle w:val="TableParagraph"/>
              <w:spacing w:line="238" w:lineRule="exact"/>
              <w:ind w:left="109"/>
              <w:jc w:val="both"/>
            </w:pPr>
            <w:r>
              <w:t>решения разнообразных коммуникативных задач.</w:t>
            </w:r>
          </w:p>
        </w:tc>
        <w:tc>
          <w:tcPr>
            <w:tcW w:w="2489" w:type="dxa"/>
          </w:tcPr>
          <w:p w14:paraId="1ECD6D35" w14:textId="77777777" w:rsidR="00BA2F45" w:rsidRDefault="00BA2F45" w:rsidP="00BA2F45">
            <w:pPr>
              <w:pStyle w:val="TableParagraph"/>
              <w:ind w:left="110" w:right="412"/>
              <w:jc w:val="both"/>
            </w:pPr>
            <w:r>
              <w:lastRenderedPageBreak/>
              <w:t>Определяют свою личностную позицию;</w:t>
            </w:r>
          </w:p>
          <w:p w14:paraId="49E354F5" w14:textId="77777777" w:rsidR="00BA2F45" w:rsidRDefault="00BA2F45" w:rsidP="00BA2F45">
            <w:pPr>
              <w:pStyle w:val="TableParagraph"/>
              <w:spacing w:line="238" w:lineRule="exact"/>
              <w:ind w:left="110"/>
              <w:jc w:val="both"/>
            </w:pPr>
            <w:r>
              <w:t>Адекватную дифференцированную</w:t>
            </w:r>
          </w:p>
          <w:p w14:paraId="313F1884" w14:textId="77777777" w:rsidR="00BA2F45" w:rsidRDefault="00BA2F45" w:rsidP="00BA2F45">
            <w:pPr>
              <w:pStyle w:val="TableParagraph"/>
              <w:spacing w:line="238" w:lineRule="exact"/>
              <w:ind w:left="110"/>
              <w:jc w:val="both"/>
            </w:pPr>
            <w:r>
              <w:t>самооценку своей</w:t>
            </w:r>
          </w:p>
          <w:p w14:paraId="5C9C4DCD" w14:textId="77777777" w:rsidR="00BA2F45" w:rsidRDefault="00BA2F45" w:rsidP="00BA2F45">
            <w:pPr>
              <w:pStyle w:val="TableParagraph"/>
              <w:spacing w:line="238" w:lineRule="exact"/>
              <w:ind w:left="110"/>
              <w:jc w:val="both"/>
            </w:pPr>
            <w:r>
              <w:t>успешности</w:t>
            </w:r>
          </w:p>
        </w:tc>
        <w:tc>
          <w:tcPr>
            <w:tcW w:w="3118" w:type="dxa"/>
          </w:tcPr>
          <w:p w14:paraId="7361A71B" w14:textId="77777777" w:rsidR="00BA2F45" w:rsidRDefault="00BA2F45" w:rsidP="00BA2F45">
            <w:pPr>
              <w:pStyle w:val="TableParagraph"/>
              <w:ind w:left="114" w:right="245"/>
              <w:jc w:val="both"/>
            </w:pPr>
            <w:r>
              <w:t>Характеризовать искусство, его</w:t>
            </w:r>
          </w:p>
          <w:p w14:paraId="0454BDC2" w14:textId="77777777" w:rsidR="00BA2F45" w:rsidRDefault="00BA2F45" w:rsidP="00BA2F45">
            <w:pPr>
              <w:pStyle w:val="TableParagraph"/>
              <w:ind w:left="114" w:right="486"/>
              <w:jc w:val="both"/>
            </w:pPr>
            <w:r>
              <w:t>место в жизни общества.</w:t>
            </w:r>
          </w:p>
          <w:p w14:paraId="42007433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Сравнивать искусство с</w:t>
            </w:r>
          </w:p>
          <w:p w14:paraId="26768F43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другими формами духовной культуры и</w:t>
            </w:r>
          </w:p>
          <w:p w14:paraId="2D62C2CD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выявить его отличительные</w:t>
            </w:r>
          </w:p>
          <w:p w14:paraId="40D7F48F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черты. Описывать многообразие функций</w:t>
            </w:r>
          </w:p>
          <w:p w14:paraId="37CDF3BB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 xml:space="preserve">искусства. Различать виды </w:t>
            </w:r>
            <w:r>
              <w:lastRenderedPageBreak/>
              <w:t>искусства, излагать различные подходы к их классификации.</w:t>
            </w:r>
          </w:p>
          <w:p w14:paraId="730C2858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Перечислять и конкретизировать фактами духовной жизни жанры</w:t>
            </w:r>
          </w:p>
          <w:p w14:paraId="3474A8E3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искусства.</w:t>
            </w:r>
          </w:p>
        </w:tc>
        <w:tc>
          <w:tcPr>
            <w:tcW w:w="1985" w:type="dxa"/>
          </w:tcPr>
          <w:p w14:paraId="7A7FDC1C" w14:textId="77777777" w:rsidR="00BA2F45" w:rsidRDefault="00BA2F45" w:rsidP="00BA2F45">
            <w:pPr>
              <w:pStyle w:val="TableParagraph"/>
              <w:ind w:left="112" w:right="140"/>
              <w:jc w:val="both"/>
            </w:pPr>
            <w:r>
              <w:lastRenderedPageBreak/>
              <w:t>Индивидуальный, фронтальный</w:t>
            </w:r>
          </w:p>
        </w:tc>
      </w:tr>
      <w:tr w:rsidR="00BA2F45" w14:paraId="055BCE6E" w14:textId="77777777" w:rsidTr="007B419C">
        <w:trPr>
          <w:trHeight w:val="1304"/>
        </w:trPr>
        <w:tc>
          <w:tcPr>
            <w:tcW w:w="535" w:type="dxa"/>
          </w:tcPr>
          <w:p w14:paraId="3611B523" w14:textId="77777777" w:rsidR="00BA2F45" w:rsidRDefault="007C0E92" w:rsidP="00BA2F45">
            <w:pPr>
              <w:pStyle w:val="TableParagraph"/>
              <w:spacing w:line="247" w:lineRule="exact"/>
              <w:jc w:val="both"/>
            </w:pPr>
            <w:r>
              <w:t>33-34</w:t>
            </w:r>
          </w:p>
          <w:p w14:paraId="605ECF49" w14:textId="77777777" w:rsidR="00BA2F45" w:rsidRDefault="00BA2F45" w:rsidP="00BA2F45">
            <w:pPr>
              <w:pStyle w:val="TableParagraph"/>
              <w:spacing w:before="2"/>
              <w:jc w:val="both"/>
            </w:pPr>
          </w:p>
        </w:tc>
        <w:tc>
          <w:tcPr>
            <w:tcW w:w="2054" w:type="dxa"/>
          </w:tcPr>
          <w:p w14:paraId="30431FFA" w14:textId="77777777" w:rsidR="00BA2F45" w:rsidRDefault="00BA2F45" w:rsidP="00BA2F45">
            <w:pPr>
              <w:pStyle w:val="TableParagraph"/>
              <w:ind w:left="110" w:right="562"/>
              <w:jc w:val="both"/>
              <w:rPr>
                <w:b/>
              </w:rPr>
            </w:pPr>
            <w:r>
              <w:rPr>
                <w:b/>
              </w:rPr>
              <w:t>Массовая культура</w:t>
            </w:r>
          </w:p>
          <w:p w14:paraId="1A2E8859" w14:textId="77777777" w:rsidR="00BA2F45" w:rsidRDefault="00BA2F45" w:rsidP="00BA2F45">
            <w:pPr>
              <w:pStyle w:val="TableParagraph"/>
              <w:spacing w:before="7"/>
              <w:jc w:val="both"/>
              <w:rPr>
                <w:b/>
                <w:sz w:val="21"/>
              </w:rPr>
            </w:pPr>
          </w:p>
          <w:p w14:paraId="06317F99" w14:textId="77777777" w:rsidR="00BA2F45" w:rsidRDefault="00CF6F95" w:rsidP="00BA2F45">
            <w:pPr>
              <w:pStyle w:val="TableParagraph"/>
              <w:ind w:left="110" w:right="132"/>
              <w:jc w:val="both"/>
            </w:pPr>
            <w:r>
              <w:t>Комбинирован</w:t>
            </w:r>
            <w:r w:rsidR="00BA2F45">
              <w:t>ный урок</w:t>
            </w:r>
          </w:p>
        </w:tc>
        <w:tc>
          <w:tcPr>
            <w:tcW w:w="567" w:type="dxa"/>
          </w:tcPr>
          <w:p w14:paraId="33F8CC13" w14:textId="77777777" w:rsidR="00BA2F45" w:rsidRDefault="007C0E92" w:rsidP="00BA2F45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6AB9D748" w14:textId="77777777" w:rsidR="00BA2F45" w:rsidRDefault="00BA2F45" w:rsidP="00BA2F45">
            <w:pPr>
              <w:pStyle w:val="TableParagraph"/>
              <w:tabs>
                <w:tab w:val="left" w:pos="1553"/>
              </w:tabs>
              <w:spacing w:line="242" w:lineRule="auto"/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3"/>
              </w:rPr>
              <w:t>массовая</w:t>
            </w:r>
          </w:p>
          <w:p w14:paraId="7684D1F3" w14:textId="77777777" w:rsidR="00BA2F45" w:rsidRDefault="00BA2F45" w:rsidP="00BA2F45">
            <w:pPr>
              <w:pStyle w:val="TableParagraph"/>
              <w:tabs>
                <w:tab w:val="left" w:pos="1584"/>
              </w:tabs>
              <w:ind w:left="111" w:right="89"/>
              <w:jc w:val="both"/>
            </w:pPr>
            <w:r>
              <w:t>культура,</w:t>
            </w:r>
            <w:r>
              <w:tab/>
            </w:r>
            <w:r>
              <w:rPr>
                <w:spacing w:val="-3"/>
              </w:rPr>
              <w:t xml:space="preserve">средства </w:t>
            </w:r>
            <w:r>
              <w:t xml:space="preserve">массовой информации, таблоид. Умеют </w:t>
            </w:r>
            <w:r>
              <w:rPr>
                <w:spacing w:val="-4"/>
              </w:rPr>
              <w:t xml:space="preserve">давать </w:t>
            </w:r>
            <w:r>
              <w:t>характеристику</w:t>
            </w:r>
          </w:p>
          <w:p w14:paraId="60774D96" w14:textId="77777777" w:rsidR="00BA2F45" w:rsidRDefault="00BA2F45" w:rsidP="00BA2F45">
            <w:pPr>
              <w:pStyle w:val="TableParagraph"/>
              <w:ind w:left="111" w:right="90"/>
              <w:jc w:val="both"/>
            </w:pPr>
            <w:r>
              <w:t>массовой культуре как явлению, называть ее особенности, находить объекты- продукты</w:t>
            </w:r>
          </w:p>
          <w:p w14:paraId="5BE86C80" w14:textId="77777777" w:rsidR="00BA2F45" w:rsidRDefault="00BA2F45" w:rsidP="00BA2F45">
            <w:pPr>
              <w:pStyle w:val="TableParagraph"/>
              <w:spacing w:line="242" w:lineRule="auto"/>
              <w:ind w:left="111" w:right="93"/>
              <w:jc w:val="both"/>
            </w:pPr>
            <w:r>
              <w:t>массовой культуры, формулировать</w:t>
            </w:r>
          </w:p>
          <w:p w14:paraId="7E9751BF" w14:textId="77777777" w:rsidR="00BA2F45" w:rsidRDefault="00BA2F45" w:rsidP="00BA2F45">
            <w:pPr>
              <w:pStyle w:val="TableParagraph"/>
              <w:tabs>
                <w:tab w:val="left" w:pos="2292"/>
              </w:tabs>
              <w:ind w:left="111" w:right="90"/>
              <w:jc w:val="both"/>
            </w:pPr>
            <w:r>
              <w:t xml:space="preserve">собственное </w:t>
            </w:r>
            <w:r>
              <w:rPr>
                <w:spacing w:val="-4"/>
              </w:rPr>
              <w:t xml:space="preserve">мнение </w:t>
            </w:r>
            <w:r>
              <w:t xml:space="preserve">относительно </w:t>
            </w:r>
            <w:r>
              <w:rPr>
                <w:spacing w:val="-3"/>
              </w:rPr>
              <w:t xml:space="preserve">значения </w:t>
            </w:r>
            <w:r>
              <w:t>и перспектив массовой культуры</w:t>
            </w:r>
            <w:r>
              <w:tab/>
            </w:r>
            <w:r>
              <w:rPr>
                <w:spacing w:val="-14"/>
              </w:rPr>
              <w:t>в</w:t>
            </w:r>
          </w:p>
          <w:p w14:paraId="0E281822" w14:textId="77777777" w:rsidR="00BA2F45" w:rsidRDefault="00BA2F45" w:rsidP="00BA2F45">
            <w:pPr>
              <w:pStyle w:val="TableParagraph"/>
              <w:ind w:left="111"/>
              <w:jc w:val="both"/>
            </w:pPr>
            <w:r>
              <w:t>современном мире.</w:t>
            </w:r>
          </w:p>
        </w:tc>
        <w:tc>
          <w:tcPr>
            <w:tcW w:w="2238" w:type="dxa"/>
          </w:tcPr>
          <w:p w14:paraId="33327AB0" w14:textId="77777777" w:rsidR="00BA2F45" w:rsidRDefault="00BA2F45" w:rsidP="00BA2F45">
            <w:pPr>
              <w:pStyle w:val="TableParagraph"/>
              <w:spacing w:line="242" w:lineRule="auto"/>
              <w:ind w:left="109" w:right="742"/>
              <w:jc w:val="both"/>
            </w:pPr>
            <w:r>
              <w:t>Выявляют особенности и</w:t>
            </w:r>
          </w:p>
          <w:p w14:paraId="32997D77" w14:textId="77777777" w:rsidR="00BA2F45" w:rsidRDefault="00BA2F45" w:rsidP="00BA2F45">
            <w:pPr>
              <w:pStyle w:val="TableParagraph"/>
              <w:ind w:left="109" w:right="176"/>
              <w:jc w:val="both"/>
            </w:pPr>
            <w:r>
              <w:t>признаки объектов; приводят примеры в качестве</w:t>
            </w:r>
          </w:p>
          <w:p w14:paraId="456F1BAB" w14:textId="77777777" w:rsidR="00BA2F45" w:rsidRDefault="00BA2F45" w:rsidP="00BA2F45">
            <w:pPr>
              <w:pStyle w:val="TableParagraph"/>
              <w:ind w:left="109" w:right="688"/>
              <w:jc w:val="both"/>
            </w:pPr>
            <w:r>
              <w:t>доказательства выдвигаемых положений;</w:t>
            </w:r>
          </w:p>
          <w:p w14:paraId="52853601" w14:textId="77777777" w:rsidR="00BA2F45" w:rsidRDefault="00BA2F45" w:rsidP="00BA2F45">
            <w:pPr>
              <w:pStyle w:val="TableParagraph"/>
              <w:ind w:left="109" w:right="168"/>
              <w:jc w:val="both"/>
            </w:pPr>
            <w:r>
              <w:t>адекватно используют речевые средства для эффективного</w:t>
            </w:r>
          </w:p>
          <w:p w14:paraId="5B7597C2" w14:textId="77777777" w:rsidR="00BA2F45" w:rsidRDefault="00BA2F45" w:rsidP="00BA2F45">
            <w:pPr>
              <w:pStyle w:val="TableParagraph"/>
              <w:ind w:left="109" w:right="360"/>
              <w:jc w:val="both"/>
            </w:pPr>
            <w:r>
              <w:t>решения разнообразных коммуникативных задач</w:t>
            </w:r>
          </w:p>
        </w:tc>
        <w:tc>
          <w:tcPr>
            <w:tcW w:w="2489" w:type="dxa"/>
          </w:tcPr>
          <w:p w14:paraId="494BCDAF" w14:textId="77777777" w:rsidR="00BA2F45" w:rsidRDefault="00BA2F45" w:rsidP="00BA2F45">
            <w:pPr>
              <w:pStyle w:val="TableParagraph"/>
              <w:tabs>
                <w:tab w:val="left" w:pos="1509"/>
              </w:tabs>
              <w:ind w:left="110" w:right="-29"/>
              <w:jc w:val="both"/>
            </w:pPr>
            <w:r>
              <w:t>Выбор ценностных ориентиров, основанных</w:t>
            </w:r>
            <w:r>
              <w:tab/>
              <w:t>на необходимости поддержания гражданского</w:t>
            </w:r>
          </w:p>
          <w:p w14:paraId="7C1E951A" w14:textId="77777777" w:rsidR="00BA2F45" w:rsidRDefault="00BA2F45" w:rsidP="00BA2F45">
            <w:pPr>
              <w:pStyle w:val="TableParagraph"/>
              <w:ind w:left="110" w:right="-29"/>
              <w:jc w:val="both"/>
            </w:pPr>
            <w:r>
              <w:t>мира и</w:t>
            </w:r>
            <w:r>
              <w:rPr>
                <w:spacing w:val="-16"/>
              </w:rPr>
              <w:t xml:space="preserve"> </w:t>
            </w:r>
            <w:r>
              <w:t>согласия.</w:t>
            </w:r>
          </w:p>
          <w:p w14:paraId="3C4B012E" w14:textId="77777777" w:rsidR="00BA2F45" w:rsidRDefault="00BA2F45" w:rsidP="00BA2F45">
            <w:pPr>
              <w:pStyle w:val="TableParagraph"/>
              <w:spacing w:line="252" w:lineRule="exact"/>
              <w:ind w:left="110"/>
              <w:jc w:val="both"/>
            </w:pPr>
            <w:r>
              <w:t>Определение</w:t>
            </w:r>
          </w:p>
          <w:p w14:paraId="24790992" w14:textId="77777777" w:rsidR="00BA2F45" w:rsidRDefault="00BA2F45" w:rsidP="00BA2F45">
            <w:pPr>
              <w:pStyle w:val="TableParagraph"/>
              <w:tabs>
                <w:tab w:val="left" w:pos="1605"/>
              </w:tabs>
              <w:ind w:left="110" w:right="-29"/>
              <w:jc w:val="both"/>
            </w:pPr>
            <w:r>
              <w:t>своего места в обществе</w:t>
            </w:r>
            <w:r>
              <w:tab/>
              <w:t>и жизни в</w:t>
            </w:r>
            <w:r>
              <w:rPr>
                <w:spacing w:val="-4"/>
              </w:rPr>
              <w:t xml:space="preserve"> </w:t>
            </w:r>
            <w:r>
              <w:t>целом.</w:t>
            </w:r>
          </w:p>
        </w:tc>
        <w:tc>
          <w:tcPr>
            <w:tcW w:w="3118" w:type="dxa"/>
          </w:tcPr>
          <w:p w14:paraId="5270E0EF" w14:textId="77777777" w:rsidR="00BA2F45" w:rsidRDefault="00BA2F45" w:rsidP="00BA2F45">
            <w:pPr>
              <w:pStyle w:val="TableParagraph"/>
              <w:ind w:left="114" w:right="245"/>
              <w:jc w:val="both"/>
            </w:pPr>
            <w:r>
              <w:t>Характеризов</w:t>
            </w:r>
            <w:r w:rsidR="007C0E92">
              <w:t xml:space="preserve">ать массовую культуру, этапы её </w:t>
            </w:r>
            <w:r>
              <w:t>становления.</w:t>
            </w:r>
          </w:p>
          <w:p w14:paraId="4F7201D2" w14:textId="77777777" w:rsidR="00BA2F45" w:rsidRDefault="00BA2F45" w:rsidP="00BA2F45">
            <w:pPr>
              <w:pStyle w:val="TableParagraph"/>
              <w:ind w:left="114" w:right="308"/>
              <w:jc w:val="both"/>
            </w:pPr>
            <w:r>
              <w:t>Устанавливать связь возникновения массовой культуры с общественными изменениями,</w:t>
            </w:r>
          </w:p>
          <w:p w14:paraId="63BCBCB0" w14:textId="77777777" w:rsidR="00BA2F45" w:rsidRDefault="00BA2F45" w:rsidP="00BA2F45">
            <w:pPr>
              <w:pStyle w:val="TableParagraph"/>
              <w:ind w:left="114" w:right="106"/>
              <w:jc w:val="both"/>
            </w:pPr>
            <w:r>
              <w:t>характерными для индустриального общества.</w:t>
            </w:r>
          </w:p>
          <w:p w14:paraId="5A9F9F40" w14:textId="77777777" w:rsidR="00BA2F45" w:rsidRDefault="00BA2F45" w:rsidP="00BA2F45">
            <w:pPr>
              <w:pStyle w:val="TableParagraph"/>
              <w:ind w:left="114" w:right="105"/>
              <w:jc w:val="both"/>
            </w:pPr>
            <w:r>
              <w:t>Выявлять влияние технических</w:t>
            </w:r>
          </w:p>
          <w:p w14:paraId="38AD48FF" w14:textId="77777777" w:rsidR="00BA2F45" w:rsidRDefault="00BA2F45" w:rsidP="00BA2F45">
            <w:pPr>
              <w:pStyle w:val="TableParagraph"/>
              <w:ind w:left="114" w:right="76"/>
              <w:jc w:val="both"/>
            </w:pPr>
            <w:r>
              <w:t>достижений на развитие массовой</w:t>
            </w:r>
          </w:p>
          <w:p w14:paraId="6AD623F1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культуры. Раскрывать смысл понятия «средства массовой</w:t>
            </w:r>
          </w:p>
          <w:p w14:paraId="342DD56E" w14:textId="77777777" w:rsidR="00BA2F45" w:rsidRDefault="00BA2F45" w:rsidP="00BA2F45">
            <w:pPr>
              <w:pStyle w:val="TableParagraph"/>
              <w:spacing w:line="238" w:lineRule="exact"/>
              <w:ind w:left="114"/>
              <w:jc w:val="both"/>
            </w:pPr>
            <w:r>
              <w:t>культуры»</w:t>
            </w:r>
          </w:p>
        </w:tc>
        <w:tc>
          <w:tcPr>
            <w:tcW w:w="1985" w:type="dxa"/>
          </w:tcPr>
          <w:p w14:paraId="5D61A09F" w14:textId="77777777" w:rsidR="00BA2F45" w:rsidRDefault="00BA2F45" w:rsidP="00BA2F45">
            <w:pPr>
              <w:pStyle w:val="TableParagraph"/>
              <w:spacing w:line="247" w:lineRule="exact"/>
              <w:ind w:left="112"/>
              <w:jc w:val="both"/>
            </w:pPr>
            <w:r>
              <w:t>Текущий</w:t>
            </w:r>
          </w:p>
        </w:tc>
      </w:tr>
      <w:tr w:rsidR="00731654" w14:paraId="720115F2" w14:textId="77777777" w:rsidTr="007B419C">
        <w:trPr>
          <w:trHeight w:val="1304"/>
        </w:trPr>
        <w:tc>
          <w:tcPr>
            <w:tcW w:w="535" w:type="dxa"/>
          </w:tcPr>
          <w:p w14:paraId="2E0AFD32" w14:textId="77777777" w:rsidR="00731654" w:rsidRDefault="007C0E92" w:rsidP="00731654">
            <w:pPr>
              <w:pStyle w:val="TableParagraph"/>
              <w:spacing w:line="247" w:lineRule="exact"/>
              <w:jc w:val="both"/>
            </w:pPr>
            <w:r>
              <w:t>35</w:t>
            </w:r>
          </w:p>
        </w:tc>
        <w:tc>
          <w:tcPr>
            <w:tcW w:w="2054" w:type="dxa"/>
          </w:tcPr>
          <w:p w14:paraId="76A03995" w14:textId="77777777" w:rsidR="00731654" w:rsidRPr="00990B38" w:rsidRDefault="00731654" w:rsidP="00731654">
            <w:pPr>
              <w:pStyle w:val="TableParagraph"/>
              <w:ind w:left="110" w:right="133"/>
              <w:jc w:val="both"/>
              <w:rPr>
                <w:b/>
              </w:rPr>
            </w:pPr>
            <w:r>
              <w:rPr>
                <w:b/>
              </w:rPr>
              <w:t>Повторител</w:t>
            </w:r>
            <w:r w:rsidRPr="00990B38">
              <w:rPr>
                <w:b/>
              </w:rPr>
              <w:t>ьно-</w:t>
            </w:r>
          </w:p>
          <w:p w14:paraId="7BCE01D6" w14:textId="77777777" w:rsidR="00731654" w:rsidRDefault="00731654" w:rsidP="00731654">
            <w:pPr>
              <w:pStyle w:val="TableParagraph"/>
              <w:ind w:left="110" w:right="133"/>
              <w:jc w:val="both"/>
              <w:rPr>
                <w:b/>
              </w:rPr>
            </w:pPr>
            <w:r w:rsidRPr="00990B38">
              <w:rPr>
                <w:b/>
              </w:rPr>
              <w:t>обобщающий урок по теме</w:t>
            </w:r>
            <w:r>
              <w:rPr>
                <w:b/>
              </w:rPr>
              <w:t xml:space="preserve"> «Общество как мир культуры»</w:t>
            </w:r>
          </w:p>
        </w:tc>
        <w:tc>
          <w:tcPr>
            <w:tcW w:w="567" w:type="dxa"/>
          </w:tcPr>
          <w:p w14:paraId="2929608F" w14:textId="77777777" w:rsidR="00731654" w:rsidRDefault="007C0E92" w:rsidP="00731654">
            <w:pPr>
              <w:pStyle w:val="TableParagraph"/>
              <w:spacing w:line="247" w:lineRule="exact"/>
              <w:ind w:left="108"/>
              <w:jc w:val="both"/>
            </w:pPr>
            <w:r>
              <w:t>1</w:t>
            </w:r>
          </w:p>
        </w:tc>
        <w:tc>
          <w:tcPr>
            <w:tcW w:w="2502" w:type="dxa"/>
          </w:tcPr>
          <w:p w14:paraId="336A247E" w14:textId="77777777" w:rsidR="00731654" w:rsidRDefault="00731654" w:rsidP="00731654">
            <w:pPr>
              <w:pStyle w:val="TableParagraph"/>
              <w:tabs>
                <w:tab w:val="left" w:pos="1553"/>
              </w:tabs>
              <w:spacing w:line="242" w:lineRule="auto"/>
              <w:ind w:left="111" w:right="90"/>
              <w:jc w:val="both"/>
            </w:pPr>
            <w:r>
              <w:t>Применять полученные знания для решения учебных</w:t>
            </w:r>
            <w:r>
              <w:tab/>
              <w:t>и</w:t>
            </w:r>
          </w:p>
          <w:p w14:paraId="0A06C7C0" w14:textId="77777777" w:rsidR="00731654" w:rsidRDefault="00731654" w:rsidP="00731654">
            <w:pPr>
              <w:pStyle w:val="TableParagraph"/>
              <w:tabs>
                <w:tab w:val="left" w:pos="1553"/>
              </w:tabs>
              <w:spacing w:line="242" w:lineRule="auto"/>
              <w:ind w:left="111" w:right="90"/>
              <w:jc w:val="both"/>
            </w:pPr>
            <w:r>
              <w:t>познавательных задач.</w:t>
            </w:r>
          </w:p>
        </w:tc>
        <w:tc>
          <w:tcPr>
            <w:tcW w:w="2238" w:type="dxa"/>
          </w:tcPr>
          <w:p w14:paraId="4129B949" w14:textId="77777777" w:rsidR="00731654" w:rsidRDefault="00731654" w:rsidP="00731654">
            <w:pPr>
              <w:pStyle w:val="TableParagraph"/>
              <w:ind w:left="109" w:right="236"/>
              <w:jc w:val="both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78B6099F" w14:textId="77777777" w:rsidR="00731654" w:rsidRDefault="00731654" w:rsidP="00731654">
            <w:pPr>
              <w:pStyle w:val="TableParagraph"/>
              <w:ind w:left="109"/>
              <w:jc w:val="both"/>
            </w:pPr>
            <w:r>
              <w:t>учебной задачи;</w:t>
            </w:r>
          </w:p>
        </w:tc>
        <w:tc>
          <w:tcPr>
            <w:tcW w:w="2489" w:type="dxa"/>
          </w:tcPr>
          <w:p w14:paraId="7A9C0C5F" w14:textId="77777777" w:rsidR="00731654" w:rsidRDefault="00731654" w:rsidP="00731654">
            <w:pPr>
              <w:pStyle w:val="TableParagraph"/>
              <w:tabs>
                <w:tab w:val="left" w:pos="1521"/>
              </w:tabs>
              <w:ind w:left="122" w:right="137"/>
              <w:jc w:val="both"/>
            </w:pPr>
            <w:r>
              <w:t>Формирование ценностных ориентиров, основанных</w:t>
            </w:r>
            <w:r>
              <w:tab/>
              <w:t>на необходимости поддержания гражданского</w:t>
            </w:r>
          </w:p>
          <w:p w14:paraId="4F93A334" w14:textId="77777777" w:rsidR="00731654" w:rsidRDefault="00731654" w:rsidP="00731654">
            <w:pPr>
              <w:pStyle w:val="TableParagraph"/>
              <w:ind w:left="122" w:right="137"/>
              <w:jc w:val="both"/>
            </w:pPr>
            <w:r>
              <w:t>мира и</w:t>
            </w:r>
            <w:r>
              <w:rPr>
                <w:spacing w:val="-16"/>
              </w:rPr>
              <w:t xml:space="preserve"> </w:t>
            </w:r>
            <w:r>
              <w:t>согласия.</w:t>
            </w:r>
          </w:p>
          <w:p w14:paraId="6DE8E41E" w14:textId="77777777" w:rsidR="00731654" w:rsidRDefault="00731654" w:rsidP="00731654">
            <w:pPr>
              <w:pStyle w:val="TableParagraph"/>
              <w:spacing w:line="252" w:lineRule="exact"/>
              <w:ind w:left="122" w:right="137"/>
              <w:jc w:val="both"/>
            </w:pPr>
            <w:r>
              <w:t>Определение</w:t>
            </w:r>
          </w:p>
          <w:p w14:paraId="1A845820" w14:textId="77777777" w:rsidR="00731654" w:rsidRDefault="00731654" w:rsidP="00731654">
            <w:pPr>
              <w:pStyle w:val="TableParagraph"/>
              <w:tabs>
                <w:tab w:val="left" w:pos="1617"/>
              </w:tabs>
              <w:ind w:left="122" w:right="137"/>
              <w:jc w:val="both"/>
            </w:pPr>
            <w:r>
              <w:t>своего места в обществе и</w:t>
            </w:r>
          </w:p>
          <w:p w14:paraId="6235759A" w14:textId="77777777" w:rsidR="00731654" w:rsidRDefault="00731654" w:rsidP="00731654">
            <w:pPr>
              <w:pStyle w:val="TableParagraph"/>
              <w:spacing w:line="238" w:lineRule="exact"/>
              <w:ind w:left="122" w:right="137"/>
              <w:jc w:val="both"/>
            </w:pPr>
            <w:r>
              <w:t>жизни в целом.</w:t>
            </w:r>
          </w:p>
        </w:tc>
        <w:tc>
          <w:tcPr>
            <w:tcW w:w="3118" w:type="dxa"/>
          </w:tcPr>
          <w:p w14:paraId="37ED74B4" w14:textId="77777777" w:rsidR="00731654" w:rsidRDefault="00731654" w:rsidP="00731654">
            <w:pPr>
              <w:pStyle w:val="TableParagraph"/>
              <w:spacing w:line="247" w:lineRule="exact"/>
              <w:ind w:left="113"/>
              <w:jc w:val="both"/>
              <w:rPr>
                <w:i/>
              </w:rPr>
            </w:pPr>
            <w:r>
              <w:rPr>
                <w:i/>
              </w:rPr>
              <w:t>Знать</w:t>
            </w:r>
          </w:p>
          <w:p w14:paraId="2BA2FC7A" w14:textId="77777777" w:rsidR="00731654" w:rsidRDefault="00731654" w:rsidP="00731654">
            <w:pPr>
              <w:pStyle w:val="TableParagraph"/>
              <w:spacing w:before="1"/>
              <w:ind w:left="113" w:right="101"/>
              <w:jc w:val="both"/>
            </w:pPr>
            <w:r>
              <w:rPr>
                <w:i/>
              </w:rPr>
              <w:t xml:space="preserve">основные </w:t>
            </w:r>
            <w:r>
              <w:t xml:space="preserve">положения раздела. </w:t>
            </w:r>
            <w:r>
              <w:rPr>
                <w:i/>
              </w:rPr>
              <w:t xml:space="preserve">Уметь </w:t>
            </w:r>
            <w:r>
              <w:t>применять</w:t>
            </w:r>
          </w:p>
          <w:p w14:paraId="26BC9B0E" w14:textId="77777777" w:rsidR="00731654" w:rsidRDefault="00731654" w:rsidP="00731654">
            <w:pPr>
              <w:pStyle w:val="TableParagraph"/>
              <w:ind w:left="113" w:right="697"/>
              <w:jc w:val="both"/>
            </w:pPr>
            <w:r>
              <w:t>полученные знания на практике</w:t>
            </w:r>
          </w:p>
        </w:tc>
        <w:tc>
          <w:tcPr>
            <w:tcW w:w="1985" w:type="dxa"/>
          </w:tcPr>
          <w:p w14:paraId="2C952D8C" w14:textId="77777777" w:rsidR="00731654" w:rsidRDefault="00731654" w:rsidP="00731654">
            <w:pPr>
              <w:pStyle w:val="TableParagraph"/>
              <w:spacing w:line="242" w:lineRule="auto"/>
              <w:ind w:left="112" w:right="183"/>
              <w:jc w:val="both"/>
            </w:pPr>
            <w:r>
              <w:t>индивидуальный</w:t>
            </w:r>
          </w:p>
        </w:tc>
      </w:tr>
      <w:tr w:rsidR="00BA2F45" w14:paraId="2CE002D5" w14:textId="77777777" w:rsidTr="007B419C">
        <w:trPr>
          <w:trHeight w:val="708"/>
        </w:trPr>
        <w:tc>
          <w:tcPr>
            <w:tcW w:w="535" w:type="dxa"/>
          </w:tcPr>
          <w:p w14:paraId="2EB3C6B2" w14:textId="77777777" w:rsidR="00BA2F45" w:rsidRDefault="007C0E92" w:rsidP="00BA2F45">
            <w:pPr>
              <w:pStyle w:val="TableParagraph"/>
              <w:spacing w:line="247" w:lineRule="exact"/>
              <w:ind w:left="107"/>
              <w:jc w:val="both"/>
            </w:pPr>
            <w:r>
              <w:t>36</w:t>
            </w:r>
          </w:p>
        </w:tc>
        <w:tc>
          <w:tcPr>
            <w:tcW w:w="2054" w:type="dxa"/>
          </w:tcPr>
          <w:p w14:paraId="41DA7627" w14:textId="77777777" w:rsidR="00BA2F45" w:rsidRDefault="00BA2F45" w:rsidP="00BA2F45">
            <w:pPr>
              <w:pStyle w:val="TableParagraph"/>
              <w:tabs>
                <w:tab w:val="left" w:pos="1000"/>
                <w:tab w:val="left" w:pos="1455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Контрольная работа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2 </w:t>
            </w:r>
            <w:r>
              <w:rPr>
                <w:b/>
              </w:rPr>
              <w:t>главе</w:t>
            </w:r>
          </w:p>
          <w:p w14:paraId="74F387B0" w14:textId="77777777" w:rsidR="00BA2F45" w:rsidRDefault="00BA2F45" w:rsidP="00BA2F45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</w:p>
          <w:p w14:paraId="3DA95CC1" w14:textId="77777777" w:rsidR="00BA2F45" w:rsidRDefault="007C0E92" w:rsidP="00BA2F45">
            <w:pPr>
              <w:pStyle w:val="TableParagraph"/>
              <w:ind w:left="110" w:right="671"/>
              <w:jc w:val="both"/>
            </w:pPr>
            <w:r>
              <w:t xml:space="preserve">Уроки </w:t>
            </w:r>
            <w:r w:rsidR="00BA2F45">
              <w:t xml:space="preserve">контроля </w:t>
            </w:r>
            <w:r w:rsidR="00BA2F45">
              <w:lastRenderedPageBreak/>
              <w:t>знаний</w:t>
            </w:r>
          </w:p>
        </w:tc>
        <w:tc>
          <w:tcPr>
            <w:tcW w:w="567" w:type="dxa"/>
          </w:tcPr>
          <w:p w14:paraId="25582EA8" w14:textId="77777777" w:rsidR="00BA2F45" w:rsidRDefault="00BA2F45" w:rsidP="00BA2F45">
            <w:pPr>
              <w:pStyle w:val="TableParagraph"/>
              <w:spacing w:line="247" w:lineRule="exact"/>
              <w:ind w:left="108"/>
              <w:jc w:val="both"/>
            </w:pPr>
            <w:r>
              <w:lastRenderedPageBreak/>
              <w:t>1</w:t>
            </w:r>
          </w:p>
        </w:tc>
        <w:tc>
          <w:tcPr>
            <w:tcW w:w="2502" w:type="dxa"/>
          </w:tcPr>
          <w:p w14:paraId="4302B501" w14:textId="77777777" w:rsidR="00BA2F45" w:rsidRDefault="00BA2F45" w:rsidP="00BA2F45">
            <w:pPr>
              <w:pStyle w:val="TableParagraph"/>
              <w:tabs>
                <w:tab w:val="left" w:pos="2280"/>
              </w:tabs>
              <w:ind w:left="111" w:right="92"/>
              <w:jc w:val="both"/>
            </w:pPr>
            <w:r>
              <w:t xml:space="preserve">Применять полученные знания для </w:t>
            </w:r>
            <w:r>
              <w:rPr>
                <w:spacing w:val="-3"/>
              </w:rPr>
              <w:t xml:space="preserve">решения </w:t>
            </w:r>
            <w:r>
              <w:t>учебных</w:t>
            </w:r>
            <w:r>
              <w:tab/>
            </w:r>
            <w:r>
              <w:rPr>
                <w:spacing w:val="-18"/>
              </w:rPr>
              <w:t>и</w:t>
            </w:r>
          </w:p>
          <w:p w14:paraId="59E6B643" w14:textId="77777777" w:rsidR="00BA2F45" w:rsidRDefault="00BA2F45" w:rsidP="00BA2F45">
            <w:pPr>
              <w:pStyle w:val="TableParagraph"/>
              <w:ind w:left="111"/>
              <w:jc w:val="both"/>
            </w:pPr>
            <w:r>
              <w:t>познавательных задач.</w:t>
            </w:r>
          </w:p>
        </w:tc>
        <w:tc>
          <w:tcPr>
            <w:tcW w:w="2238" w:type="dxa"/>
          </w:tcPr>
          <w:p w14:paraId="02EB0C73" w14:textId="77777777" w:rsidR="00BA2F45" w:rsidRDefault="00BA2F45" w:rsidP="00BA2F45">
            <w:pPr>
              <w:pStyle w:val="TableParagraph"/>
              <w:ind w:left="109" w:right="236"/>
              <w:jc w:val="both"/>
            </w:pPr>
            <w:r>
              <w:t xml:space="preserve">Овладевают целостными представлениями о качествах личности человека; привлекают </w:t>
            </w:r>
            <w:r>
              <w:lastRenderedPageBreak/>
              <w:t>информацию, полученную ранее, для решения</w:t>
            </w:r>
          </w:p>
          <w:p w14:paraId="0E493EAB" w14:textId="77777777" w:rsidR="00BA2F45" w:rsidRDefault="00BA2F45" w:rsidP="00BA2F45">
            <w:pPr>
              <w:pStyle w:val="TableParagraph"/>
              <w:ind w:left="109"/>
              <w:jc w:val="both"/>
            </w:pPr>
            <w:r>
              <w:t>учебной задачи;</w:t>
            </w:r>
          </w:p>
        </w:tc>
        <w:tc>
          <w:tcPr>
            <w:tcW w:w="2489" w:type="dxa"/>
          </w:tcPr>
          <w:p w14:paraId="2AF5E404" w14:textId="77777777" w:rsidR="00BA2F45" w:rsidRDefault="00BA2F45" w:rsidP="00BA2F45">
            <w:pPr>
              <w:pStyle w:val="TableParagraph"/>
              <w:tabs>
                <w:tab w:val="left" w:pos="1521"/>
              </w:tabs>
              <w:ind w:left="122" w:right="137"/>
              <w:jc w:val="both"/>
            </w:pPr>
            <w:r>
              <w:lastRenderedPageBreak/>
              <w:t>Формирование ценностных ориентиров, основанных</w:t>
            </w:r>
            <w:r>
              <w:tab/>
              <w:t xml:space="preserve">на необходимости поддержания </w:t>
            </w:r>
            <w:r>
              <w:lastRenderedPageBreak/>
              <w:t>гражданского</w:t>
            </w:r>
          </w:p>
          <w:p w14:paraId="36393948" w14:textId="77777777" w:rsidR="00BA2F45" w:rsidRDefault="00BA2F45" w:rsidP="00BA2F45">
            <w:pPr>
              <w:pStyle w:val="TableParagraph"/>
              <w:ind w:left="122" w:right="137"/>
              <w:jc w:val="both"/>
            </w:pPr>
            <w:r>
              <w:t>мира и</w:t>
            </w:r>
            <w:r>
              <w:rPr>
                <w:spacing w:val="-16"/>
              </w:rPr>
              <w:t xml:space="preserve"> </w:t>
            </w:r>
            <w:r>
              <w:t>согласия.</w:t>
            </w:r>
          </w:p>
          <w:p w14:paraId="4C57521A" w14:textId="77777777" w:rsidR="00BA2F45" w:rsidRDefault="00BA2F45" w:rsidP="00BA2F45">
            <w:pPr>
              <w:pStyle w:val="TableParagraph"/>
              <w:spacing w:line="252" w:lineRule="exact"/>
              <w:ind w:left="122" w:right="137"/>
              <w:jc w:val="both"/>
            </w:pPr>
            <w:r>
              <w:t>Определение</w:t>
            </w:r>
          </w:p>
          <w:p w14:paraId="4CF58C35" w14:textId="77777777" w:rsidR="00BA2F45" w:rsidRDefault="00BA2F45" w:rsidP="00BA2F45">
            <w:pPr>
              <w:pStyle w:val="TableParagraph"/>
              <w:tabs>
                <w:tab w:val="left" w:pos="1617"/>
              </w:tabs>
              <w:ind w:left="122" w:right="137"/>
              <w:jc w:val="both"/>
            </w:pPr>
            <w:r>
              <w:t>своего места в обществе и</w:t>
            </w:r>
          </w:p>
          <w:p w14:paraId="0310A227" w14:textId="77777777" w:rsidR="00BA2F45" w:rsidRDefault="00BA2F45" w:rsidP="00BA2F45">
            <w:pPr>
              <w:pStyle w:val="TableParagraph"/>
              <w:spacing w:line="238" w:lineRule="exact"/>
              <w:ind w:left="122" w:right="137"/>
              <w:jc w:val="both"/>
            </w:pPr>
            <w:r>
              <w:t>жизни в целом.</w:t>
            </w:r>
          </w:p>
        </w:tc>
        <w:tc>
          <w:tcPr>
            <w:tcW w:w="3118" w:type="dxa"/>
          </w:tcPr>
          <w:p w14:paraId="30295DED" w14:textId="77777777" w:rsidR="00BA2F45" w:rsidRDefault="00BA2F45" w:rsidP="00BA2F45">
            <w:pPr>
              <w:pStyle w:val="TableParagraph"/>
              <w:spacing w:line="247" w:lineRule="exact"/>
              <w:ind w:left="113"/>
              <w:jc w:val="both"/>
              <w:rPr>
                <w:i/>
              </w:rPr>
            </w:pPr>
            <w:r>
              <w:rPr>
                <w:i/>
              </w:rPr>
              <w:lastRenderedPageBreak/>
              <w:t>Знать</w:t>
            </w:r>
          </w:p>
          <w:p w14:paraId="3E0529F0" w14:textId="77777777" w:rsidR="00BA2F45" w:rsidRDefault="00BA2F45" w:rsidP="00BA2F45">
            <w:pPr>
              <w:pStyle w:val="TableParagraph"/>
              <w:spacing w:before="1"/>
              <w:ind w:left="113" w:right="101"/>
              <w:jc w:val="both"/>
            </w:pPr>
            <w:r>
              <w:rPr>
                <w:i/>
              </w:rPr>
              <w:t xml:space="preserve">основные </w:t>
            </w:r>
            <w:r w:rsidR="00CF6F95">
              <w:t>положен</w:t>
            </w:r>
            <w:r>
              <w:t xml:space="preserve">ия раздела. </w:t>
            </w:r>
            <w:r>
              <w:rPr>
                <w:i/>
              </w:rPr>
              <w:t xml:space="preserve">Уметь </w:t>
            </w:r>
            <w:r>
              <w:t>применять</w:t>
            </w:r>
          </w:p>
          <w:p w14:paraId="6726A8B0" w14:textId="77777777" w:rsidR="00BA2F45" w:rsidRDefault="00BA2F45" w:rsidP="00BA2F45">
            <w:pPr>
              <w:pStyle w:val="TableParagraph"/>
              <w:ind w:left="113" w:right="697"/>
              <w:jc w:val="both"/>
            </w:pPr>
            <w:r>
              <w:t>полученные знания на практике</w:t>
            </w:r>
          </w:p>
        </w:tc>
        <w:tc>
          <w:tcPr>
            <w:tcW w:w="1985" w:type="dxa"/>
          </w:tcPr>
          <w:p w14:paraId="5122533C" w14:textId="77777777" w:rsidR="00BA2F45" w:rsidRDefault="00577EAC" w:rsidP="00BA2F45">
            <w:pPr>
              <w:pStyle w:val="TableParagraph"/>
              <w:spacing w:line="242" w:lineRule="auto"/>
              <w:ind w:left="112" w:right="183"/>
              <w:jc w:val="both"/>
            </w:pPr>
            <w:r>
              <w:t>индивидуа</w:t>
            </w:r>
            <w:r w:rsidR="00BA2F45">
              <w:t>льный</w:t>
            </w:r>
          </w:p>
        </w:tc>
      </w:tr>
      <w:tr w:rsidR="00577EAC" w14:paraId="3AB5FBBB" w14:textId="77777777" w:rsidTr="00577EAC">
        <w:trPr>
          <w:trHeight w:val="237"/>
        </w:trPr>
        <w:tc>
          <w:tcPr>
            <w:tcW w:w="15488" w:type="dxa"/>
            <w:gridSpan w:val="8"/>
          </w:tcPr>
          <w:p w14:paraId="28D97DA5" w14:textId="77777777" w:rsidR="00577EAC" w:rsidRPr="00577EAC" w:rsidRDefault="00577EAC" w:rsidP="00577EAC">
            <w:pPr>
              <w:pStyle w:val="TableParagraph"/>
              <w:ind w:left="112" w:right="140"/>
              <w:jc w:val="center"/>
              <w:rPr>
                <w:b/>
              </w:rPr>
            </w:pPr>
            <w:r w:rsidRPr="00577EAC">
              <w:rPr>
                <w:b/>
              </w:rPr>
              <w:t>Правовое регулиро</w:t>
            </w:r>
            <w:r w:rsidR="007C0E92">
              <w:rPr>
                <w:b/>
              </w:rPr>
              <w:t>вание общественных отношений (27</w:t>
            </w:r>
            <w:r w:rsidRPr="00577EAC">
              <w:rPr>
                <w:b/>
              </w:rPr>
              <w:t xml:space="preserve"> ч.)</w:t>
            </w:r>
          </w:p>
        </w:tc>
      </w:tr>
      <w:tr w:rsidR="00577EAC" w14:paraId="15B3FBE8" w14:textId="77777777" w:rsidTr="007B419C">
        <w:trPr>
          <w:trHeight w:val="1304"/>
        </w:trPr>
        <w:tc>
          <w:tcPr>
            <w:tcW w:w="535" w:type="dxa"/>
          </w:tcPr>
          <w:p w14:paraId="72871823" w14:textId="77777777" w:rsidR="00577EAC" w:rsidRDefault="007C0E92" w:rsidP="00577EAC">
            <w:pPr>
              <w:pStyle w:val="TableParagraph"/>
              <w:spacing w:line="246" w:lineRule="exact"/>
            </w:pPr>
            <w:r>
              <w:t>37</w:t>
            </w:r>
          </w:p>
        </w:tc>
        <w:tc>
          <w:tcPr>
            <w:tcW w:w="2054" w:type="dxa"/>
          </w:tcPr>
          <w:p w14:paraId="43B5E370" w14:textId="77777777" w:rsidR="00577EAC" w:rsidRDefault="00577EAC" w:rsidP="00577EAC">
            <w:pPr>
              <w:pStyle w:val="TableParagraph"/>
              <w:spacing w:line="276" w:lineRule="auto"/>
              <w:ind w:left="110" w:right="154"/>
              <w:rPr>
                <w:b/>
              </w:rPr>
            </w:pPr>
            <w:r>
              <w:rPr>
                <w:b/>
              </w:rPr>
              <w:t>Современные подходы к пониманию права</w:t>
            </w:r>
          </w:p>
          <w:p w14:paraId="33E308BE" w14:textId="77777777" w:rsidR="00577EAC" w:rsidRDefault="00CF6F95" w:rsidP="00577EAC">
            <w:pPr>
              <w:pStyle w:val="TableParagraph"/>
              <w:spacing w:before="193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27D33EB0" w14:textId="77777777" w:rsidR="00577EAC" w:rsidRDefault="007C0E92" w:rsidP="00577EAC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2502" w:type="dxa"/>
          </w:tcPr>
          <w:p w14:paraId="6E189B5C" w14:textId="77777777" w:rsidR="00577EAC" w:rsidRDefault="00577EAC" w:rsidP="00577EAC">
            <w:pPr>
              <w:pStyle w:val="TableParagraph"/>
              <w:tabs>
                <w:tab w:val="left" w:pos="1802"/>
              </w:tabs>
              <w:ind w:left="111" w:right="90" w:firstLine="55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3"/>
              </w:rPr>
              <w:t>право,</w:t>
            </w:r>
          </w:p>
          <w:p w14:paraId="410D05D1" w14:textId="77777777" w:rsidR="00577EAC" w:rsidRDefault="00577EAC" w:rsidP="00577EAC">
            <w:pPr>
              <w:pStyle w:val="TableParagraph"/>
              <w:tabs>
                <w:tab w:val="left" w:pos="1802"/>
              </w:tabs>
              <w:ind w:left="111" w:right="93"/>
              <w:jc w:val="both"/>
            </w:pPr>
            <w:r>
              <w:t>позитивное</w:t>
            </w:r>
            <w:r>
              <w:tab/>
            </w:r>
            <w:r>
              <w:rPr>
                <w:spacing w:val="-4"/>
              </w:rPr>
              <w:t xml:space="preserve">право, </w:t>
            </w:r>
            <w:r>
              <w:t>правопонимание.</w:t>
            </w:r>
          </w:p>
          <w:p w14:paraId="2BA50442" w14:textId="77777777" w:rsidR="00577EAC" w:rsidRDefault="00577EAC" w:rsidP="00577EAC">
            <w:pPr>
              <w:pStyle w:val="TableParagraph"/>
              <w:tabs>
                <w:tab w:val="left" w:pos="1791"/>
              </w:tabs>
              <w:ind w:left="111" w:right="89"/>
              <w:jc w:val="both"/>
            </w:pPr>
            <w:r>
              <w:t>Умеют</w:t>
            </w:r>
            <w:r>
              <w:tab/>
            </w:r>
            <w:r>
              <w:rPr>
                <w:spacing w:val="-4"/>
              </w:rPr>
              <w:t xml:space="preserve">давать </w:t>
            </w:r>
            <w:r>
              <w:t xml:space="preserve">характеристику </w:t>
            </w:r>
            <w:r>
              <w:rPr>
                <w:spacing w:val="-4"/>
              </w:rPr>
              <w:t xml:space="preserve">разных </w:t>
            </w:r>
            <w:r>
              <w:t>подходам к пониманию права.</w:t>
            </w:r>
          </w:p>
        </w:tc>
        <w:tc>
          <w:tcPr>
            <w:tcW w:w="2238" w:type="dxa"/>
          </w:tcPr>
          <w:p w14:paraId="74A12FF1" w14:textId="77777777" w:rsidR="00577EAC" w:rsidRDefault="00577EAC" w:rsidP="00577EAC">
            <w:pPr>
              <w:pStyle w:val="TableParagraph"/>
              <w:ind w:left="109" w:right="530"/>
            </w:pPr>
            <w:r>
              <w:t>Ставят и формулируют проблему урока; самостоятельно</w:t>
            </w:r>
          </w:p>
          <w:p w14:paraId="66B913D4" w14:textId="77777777" w:rsidR="00577EAC" w:rsidRDefault="00577EAC" w:rsidP="00577EAC">
            <w:pPr>
              <w:pStyle w:val="TableParagraph"/>
              <w:ind w:left="109" w:right="396"/>
            </w:pPr>
            <w:r>
              <w:t>создают алгоритм деятельности при решении проблемы; проявляют</w:t>
            </w:r>
          </w:p>
          <w:p w14:paraId="653A9FC7" w14:textId="77777777" w:rsidR="00577EAC" w:rsidRDefault="00577EAC" w:rsidP="00577EAC">
            <w:pPr>
              <w:pStyle w:val="TableParagraph"/>
              <w:spacing w:line="252" w:lineRule="exact"/>
              <w:ind w:left="109"/>
            </w:pPr>
            <w:r>
              <w:t>активность во</w:t>
            </w:r>
          </w:p>
          <w:p w14:paraId="1510877D" w14:textId="77777777" w:rsidR="00577EAC" w:rsidRDefault="00577EAC" w:rsidP="00577EAC">
            <w:pPr>
              <w:pStyle w:val="TableParagraph"/>
              <w:ind w:left="109" w:right="175"/>
            </w:pPr>
            <w:r>
              <w:t>взаимодействии для решения коммуникативных и познавательных</w:t>
            </w:r>
          </w:p>
          <w:p w14:paraId="362A72FE" w14:textId="77777777" w:rsidR="00577EAC" w:rsidRDefault="00577EAC" w:rsidP="00577EAC">
            <w:pPr>
              <w:pStyle w:val="TableParagraph"/>
              <w:ind w:left="109" w:right="192"/>
            </w:pPr>
            <w:r>
              <w:t>задач (задают вопросы, формулируют свои затруднения; предлагают помощь и</w:t>
            </w:r>
          </w:p>
          <w:p w14:paraId="158A570A" w14:textId="77777777" w:rsidR="00577EAC" w:rsidRDefault="00577EAC" w:rsidP="00577EAC">
            <w:pPr>
              <w:pStyle w:val="TableParagraph"/>
              <w:spacing w:line="252" w:lineRule="exact"/>
              <w:ind w:left="109"/>
            </w:pPr>
            <w:r>
              <w:t>сотрудничество.</w:t>
            </w:r>
          </w:p>
        </w:tc>
        <w:tc>
          <w:tcPr>
            <w:tcW w:w="2489" w:type="dxa"/>
          </w:tcPr>
          <w:p w14:paraId="7739C929" w14:textId="77777777" w:rsidR="00577EAC" w:rsidRDefault="00577EAC" w:rsidP="00577EAC">
            <w:pPr>
              <w:pStyle w:val="TableParagraph"/>
              <w:ind w:left="98" w:right="499"/>
            </w:pPr>
            <w:r>
              <w:t>Применяют правила</w:t>
            </w:r>
          </w:p>
          <w:p w14:paraId="7EE72260" w14:textId="77777777" w:rsidR="00577EAC" w:rsidRDefault="00577EAC" w:rsidP="00577EAC">
            <w:pPr>
              <w:pStyle w:val="TableParagraph"/>
              <w:spacing w:line="252" w:lineRule="exact"/>
              <w:ind w:left="98"/>
            </w:pPr>
            <w:r>
              <w:t>делового</w:t>
            </w:r>
          </w:p>
          <w:p w14:paraId="041EC014" w14:textId="77777777" w:rsidR="00577EAC" w:rsidRDefault="00577EAC" w:rsidP="00577EAC">
            <w:pPr>
              <w:pStyle w:val="TableParagraph"/>
              <w:ind w:left="98" w:right="66"/>
            </w:pPr>
            <w:r>
              <w:t>сотрудничества; сравнивают разные точки зрения;</w:t>
            </w:r>
          </w:p>
          <w:p w14:paraId="2ABB74D7" w14:textId="77777777" w:rsidR="00577EAC" w:rsidRDefault="00577EAC" w:rsidP="00577EAC">
            <w:pPr>
              <w:pStyle w:val="TableParagraph"/>
              <w:spacing w:line="252" w:lineRule="exact"/>
              <w:ind w:left="98"/>
            </w:pPr>
            <w:r>
              <w:t>оценивают</w:t>
            </w:r>
          </w:p>
          <w:p w14:paraId="747E3112" w14:textId="77777777" w:rsidR="00577EAC" w:rsidRDefault="00577EAC" w:rsidP="00577EAC">
            <w:pPr>
              <w:pStyle w:val="TableParagraph"/>
              <w:ind w:left="98" w:right="377"/>
            </w:pPr>
            <w:r>
              <w:t>собственную учебную</w:t>
            </w:r>
          </w:p>
          <w:p w14:paraId="282D7EFE" w14:textId="77777777" w:rsidR="00577EAC" w:rsidRDefault="00577EAC" w:rsidP="00577EAC">
            <w:pPr>
              <w:pStyle w:val="TableParagraph"/>
              <w:ind w:left="98" w:right="155"/>
            </w:pPr>
            <w:r>
              <w:t>деятельность; выражают положительное отношение к процессу познания</w:t>
            </w:r>
          </w:p>
        </w:tc>
        <w:tc>
          <w:tcPr>
            <w:tcW w:w="3118" w:type="dxa"/>
          </w:tcPr>
          <w:p w14:paraId="746DAF10" w14:textId="77777777" w:rsidR="00577EAC" w:rsidRDefault="00577EAC" w:rsidP="00577EAC">
            <w:pPr>
              <w:pStyle w:val="TableParagraph"/>
              <w:ind w:left="113" w:right="838" w:firstLine="55"/>
            </w:pPr>
            <w:r>
              <w:t>Излагать различные подходы к</w:t>
            </w:r>
          </w:p>
          <w:p w14:paraId="2EE1DC05" w14:textId="77777777" w:rsidR="00577EAC" w:rsidRDefault="00577EAC" w:rsidP="00577EAC">
            <w:pPr>
              <w:pStyle w:val="TableParagraph"/>
              <w:spacing w:line="252" w:lineRule="exact"/>
              <w:ind w:left="113"/>
            </w:pPr>
            <w:r>
              <w:t>пониманию права.</w:t>
            </w:r>
          </w:p>
          <w:p w14:paraId="29C2722D" w14:textId="77777777" w:rsidR="00577EAC" w:rsidRDefault="00577EAC" w:rsidP="00577EAC">
            <w:pPr>
              <w:pStyle w:val="TableParagraph"/>
              <w:spacing w:line="253" w:lineRule="exact"/>
              <w:ind w:left="113"/>
            </w:pPr>
            <w:r>
              <w:t>Выявлять</w:t>
            </w:r>
          </w:p>
          <w:p w14:paraId="23A2F154" w14:textId="77777777" w:rsidR="00577EAC" w:rsidRDefault="00577EAC" w:rsidP="00577EAC">
            <w:pPr>
              <w:pStyle w:val="TableParagraph"/>
              <w:ind w:left="113" w:right="504"/>
            </w:pPr>
            <w:r>
              <w:t>достоинства и недостатки</w:t>
            </w:r>
          </w:p>
          <w:p w14:paraId="3D10FA35" w14:textId="77777777" w:rsidR="00577EAC" w:rsidRDefault="00577EAC" w:rsidP="00577EAC">
            <w:pPr>
              <w:pStyle w:val="TableParagraph"/>
              <w:ind w:left="113" w:right="513"/>
            </w:pPr>
            <w:r>
              <w:t>естественно- правового и нормативного подходов.</w:t>
            </w:r>
          </w:p>
          <w:p w14:paraId="4F5BA329" w14:textId="77777777" w:rsidR="00577EAC" w:rsidRDefault="00577EAC" w:rsidP="00577EAC">
            <w:pPr>
              <w:pStyle w:val="TableParagraph"/>
              <w:ind w:left="113" w:right="246"/>
            </w:pPr>
            <w:r>
              <w:t>Характеризовать особенности</w:t>
            </w:r>
          </w:p>
          <w:p w14:paraId="098F48EB" w14:textId="77777777" w:rsidR="00577EAC" w:rsidRDefault="00577EAC" w:rsidP="00577EAC">
            <w:pPr>
              <w:pStyle w:val="TableParagraph"/>
              <w:ind w:left="113" w:right="503"/>
            </w:pPr>
            <w:r>
              <w:t>естественного права.</w:t>
            </w:r>
          </w:p>
          <w:p w14:paraId="58ED1DDC" w14:textId="77777777" w:rsidR="00577EAC" w:rsidRDefault="00577EAC" w:rsidP="00577EAC">
            <w:pPr>
              <w:pStyle w:val="TableParagraph"/>
              <w:ind w:left="113" w:right="568"/>
            </w:pPr>
            <w:r>
              <w:t>Перечислять естественные</w:t>
            </w:r>
          </w:p>
          <w:p w14:paraId="1B9F6D7F" w14:textId="77777777" w:rsidR="00577EAC" w:rsidRDefault="00577EAC" w:rsidP="00577EAC">
            <w:pPr>
              <w:pStyle w:val="TableParagraph"/>
              <w:spacing w:line="252" w:lineRule="exact"/>
              <w:ind w:left="113"/>
            </w:pPr>
            <w:r>
              <w:t>права человека.</w:t>
            </w:r>
          </w:p>
          <w:p w14:paraId="4E385C2E" w14:textId="77777777" w:rsidR="00577EAC" w:rsidRDefault="00577EAC" w:rsidP="00577EAC">
            <w:pPr>
              <w:pStyle w:val="TableParagraph"/>
              <w:ind w:left="113" w:right="688"/>
            </w:pPr>
            <w:r>
              <w:t>Объяснять взаимосвязь</w:t>
            </w:r>
          </w:p>
          <w:p w14:paraId="63352FA5" w14:textId="77777777" w:rsidR="00577EAC" w:rsidRDefault="00577EAC" w:rsidP="00577EAC">
            <w:pPr>
              <w:pStyle w:val="TableParagraph"/>
              <w:ind w:left="113"/>
            </w:pPr>
            <w:r>
              <w:t>естественного и</w:t>
            </w:r>
          </w:p>
          <w:p w14:paraId="0A71AC1B" w14:textId="77777777" w:rsidR="00577EAC" w:rsidRDefault="00577EAC" w:rsidP="00577EAC">
            <w:pPr>
              <w:pStyle w:val="TableParagraph"/>
              <w:spacing w:line="252" w:lineRule="exact"/>
              <w:ind w:left="113" w:right="116"/>
            </w:pPr>
            <w:r>
              <w:t>позитивного права. Раскрывать гуманистический смысл</w:t>
            </w:r>
          </w:p>
          <w:p w14:paraId="45E42F25" w14:textId="77777777" w:rsidR="00577EAC" w:rsidRDefault="00577EAC" w:rsidP="00577EAC">
            <w:pPr>
              <w:pStyle w:val="TableParagraph"/>
              <w:spacing w:line="252" w:lineRule="exact"/>
              <w:ind w:left="113" w:right="116"/>
            </w:pPr>
            <w:r>
              <w:t>естественного права.</w:t>
            </w:r>
          </w:p>
        </w:tc>
        <w:tc>
          <w:tcPr>
            <w:tcW w:w="1985" w:type="dxa"/>
          </w:tcPr>
          <w:p w14:paraId="5DF18624" w14:textId="77777777" w:rsidR="00577EAC" w:rsidRDefault="00577EAC" w:rsidP="00577EAC">
            <w:pPr>
              <w:pStyle w:val="TableParagraph"/>
              <w:spacing w:line="247" w:lineRule="exact"/>
              <w:ind w:left="112"/>
            </w:pPr>
            <w:r>
              <w:t>Текущий</w:t>
            </w:r>
          </w:p>
        </w:tc>
      </w:tr>
      <w:tr w:rsidR="00577EAC" w14:paraId="4B6E9EBC" w14:textId="77777777" w:rsidTr="007B419C">
        <w:trPr>
          <w:trHeight w:val="1304"/>
        </w:trPr>
        <w:tc>
          <w:tcPr>
            <w:tcW w:w="535" w:type="dxa"/>
          </w:tcPr>
          <w:p w14:paraId="34D3AB2E" w14:textId="77777777" w:rsidR="00577EAC" w:rsidRDefault="007C0E92" w:rsidP="00577EAC">
            <w:pPr>
              <w:pStyle w:val="TableParagraph"/>
              <w:spacing w:line="245" w:lineRule="exact"/>
            </w:pPr>
            <w:r>
              <w:t>38-39</w:t>
            </w:r>
          </w:p>
        </w:tc>
        <w:tc>
          <w:tcPr>
            <w:tcW w:w="2054" w:type="dxa"/>
          </w:tcPr>
          <w:p w14:paraId="375ACA85" w14:textId="77777777" w:rsidR="00577EAC" w:rsidRDefault="00577EAC" w:rsidP="00577EAC">
            <w:pPr>
              <w:pStyle w:val="TableParagraph"/>
              <w:tabs>
                <w:tab w:val="left" w:pos="1446"/>
              </w:tabs>
              <w:spacing w:line="242" w:lineRule="auto"/>
              <w:ind w:left="110" w:right="94"/>
              <w:rPr>
                <w:b/>
              </w:rPr>
            </w:pPr>
            <w:r>
              <w:rPr>
                <w:b/>
              </w:rPr>
              <w:t>Право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в </w:t>
            </w:r>
            <w:r>
              <w:rPr>
                <w:b/>
              </w:rPr>
              <w:t>системе</w:t>
            </w:r>
          </w:p>
          <w:p w14:paraId="31181CBF" w14:textId="77777777" w:rsidR="00577EAC" w:rsidRDefault="00577EAC" w:rsidP="00577EAC">
            <w:pPr>
              <w:pStyle w:val="TableParagraph"/>
              <w:spacing w:line="242" w:lineRule="auto"/>
              <w:ind w:left="110" w:right="313"/>
              <w:rPr>
                <w:b/>
              </w:rPr>
            </w:pPr>
            <w:r>
              <w:rPr>
                <w:b/>
              </w:rPr>
              <w:t>социальных норм</w:t>
            </w:r>
          </w:p>
          <w:p w14:paraId="0513895B" w14:textId="77777777" w:rsidR="00577EAC" w:rsidRDefault="00577EAC" w:rsidP="00577EA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98923DA" w14:textId="77777777" w:rsidR="00577EAC" w:rsidRDefault="00577EAC" w:rsidP="00577EAC">
            <w:pPr>
              <w:pStyle w:val="TableParagraph"/>
              <w:ind w:left="110"/>
            </w:pPr>
            <w:r>
              <w:t>Урок открытия нового знания</w:t>
            </w:r>
          </w:p>
        </w:tc>
        <w:tc>
          <w:tcPr>
            <w:tcW w:w="567" w:type="dxa"/>
          </w:tcPr>
          <w:p w14:paraId="7D313A15" w14:textId="77777777" w:rsidR="00577EAC" w:rsidRDefault="007C0E92" w:rsidP="00577EAC">
            <w:pPr>
              <w:pStyle w:val="TableParagraph"/>
              <w:spacing w:line="245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648E3A4D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 xml:space="preserve">понятий: отрасль права. Уметь характеризовать разные отрасли </w:t>
            </w:r>
            <w:r>
              <w:rPr>
                <w:spacing w:val="-3"/>
              </w:rPr>
              <w:t xml:space="preserve">права, </w:t>
            </w:r>
            <w:r>
              <w:t xml:space="preserve">приводит         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примеры</w:t>
            </w:r>
          </w:p>
          <w:p w14:paraId="3F5F93C9" w14:textId="77777777" w:rsidR="00577EAC" w:rsidRDefault="00577EAC" w:rsidP="00577EAC">
            <w:pPr>
              <w:pStyle w:val="TableParagraph"/>
              <w:tabs>
                <w:tab w:val="left" w:pos="1728"/>
              </w:tabs>
              <w:ind w:left="111"/>
              <w:jc w:val="both"/>
            </w:pPr>
            <w:r>
              <w:t>объектов</w:t>
            </w:r>
            <w:r>
              <w:tab/>
              <w:t>разных</w:t>
            </w:r>
          </w:p>
          <w:p w14:paraId="50B54A81" w14:textId="77777777" w:rsidR="00577EAC" w:rsidRDefault="00577EAC" w:rsidP="00577EAC">
            <w:pPr>
              <w:pStyle w:val="TableParagraph"/>
              <w:tabs>
                <w:tab w:val="left" w:pos="1817"/>
              </w:tabs>
              <w:ind w:left="111" w:right="90"/>
              <w:jc w:val="both"/>
            </w:pPr>
            <w:r>
              <w:t>отраслей</w:t>
            </w:r>
            <w:r>
              <w:tab/>
            </w:r>
            <w:r>
              <w:rPr>
                <w:spacing w:val="-4"/>
              </w:rPr>
              <w:t xml:space="preserve">права, </w:t>
            </w:r>
            <w:r>
              <w:t xml:space="preserve">соотносить право </w:t>
            </w:r>
            <w:r>
              <w:rPr>
                <w:spacing w:val="-14"/>
              </w:rPr>
              <w:t xml:space="preserve">и </w:t>
            </w:r>
            <w:r>
              <w:t xml:space="preserve">мораль, оценивать </w:t>
            </w:r>
            <w:r>
              <w:rPr>
                <w:spacing w:val="-4"/>
              </w:rPr>
              <w:t xml:space="preserve">роль </w:t>
            </w:r>
            <w:r>
              <w:t>права в жизни</w:t>
            </w:r>
            <w:r>
              <w:rPr>
                <w:spacing w:val="-5"/>
              </w:rPr>
              <w:t xml:space="preserve"> </w:t>
            </w:r>
            <w:r>
              <w:t>человека.</w:t>
            </w:r>
          </w:p>
        </w:tc>
        <w:tc>
          <w:tcPr>
            <w:tcW w:w="2238" w:type="dxa"/>
          </w:tcPr>
          <w:p w14:paraId="55F81173" w14:textId="77777777" w:rsidR="00577EAC" w:rsidRDefault="00577EAC" w:rsidP="00577EAC">
            <w:pPr>
              <w:pStyle w:val="TableParagraph"/>
              <w:ind w:left="109" w:right="224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28C259C5" w14:textId="77777777" w:rsidR="00577EAC" w:rsidRDefault="00577EAC" w:rsidP="00577EAC">
            <w:pPr>
              <w:pStyle w:val="TableParagraph"/>
              <w:ind w:left="109" w:right="551"/>
              <w:jc w:val="both"/>
            </w:pPr>
            <w:r>
              <w:t>учебной задачи; планируют цели деятельность;</w:t>
            </w:r>
          </w:p>
          <w:p w14:paraId="42FAB11C" w14:textId="77777777" w:rsidR="00577EAC" w:rsidRDefault="00577EAC" w:rsidP="00577EAC">
            <w:pPr>
              <w:pStyle w:val="TableParagraph"/>
              <w:spacing w:line="252" w:lineRule="exact"/>
              <w:ind w:left="109"/>
              <w:jc w:val="both"/>
            </w:pPr>
            <w:r>
              <w:t>и способы</w:t>
            </w:r>
          </w:p>
          <w:p w14:paraId="26695125" w14:textId="77777777" w:rsidR="00577EAC" w:rsidRDefault="00577EAC" w:rsidP="00577EAC">
            <w:pPr>
              <w:pStyle w:val="TableParagraph"/>
              <w:ind w:left="109" w:right="514"/>
            </w:pPr>
            <w:r>
              <w:t>взаимодействия; обмениваются</w:t>
            </w:r>
          </w:p>
          <w:p w14:paraId="315AC758" w14:textId="77777777" w:rsidR="00577EAC" w:rsidRDefault="00577EAC" w:rsidP="00577EAC">
            <w:pPr>
              <w:pStyle w:val="TableParagraph"/>
              <w:ind w:left="109" w:right="1030"/>
            </w:pPr>
            <w:r>
              <w:lastRenderedPageBreak/>
              <w:t>мнениями; учитывают</w:t>
            </w:r>
          </w:p>
          <w:p w14:paraId="029E38B7" w14:textId="77777777" w:rsidR="00577EAC" w:rsidRDefault="00577EAC" w:rsidP="00577EAC">
            <w:pPr>
              <w:pStyle w:val="TableParagraph"/>
              <w:ind w:left="109" w:right="198"/>
            </w:pPr>
            <w:r>
              <w:t>ориентиры, данные учителем, при освоении нового учебного материала</w:t>
            </w:r>
          </w:p>
        </w:tc>
        <w:tc>
          <w:tcPr>
            <w:tcW w:w="2489" w:type="dxa"/>
          </w:tcPr>
          <w:p w14:paraId="0AF26B5F" w14:textId="77777777" w:rsidR="00577EAC" w:rsidRDefault="00577EAC" w:rsidP="00577EAC">
            <w:pPr>
              <w:pStyle w:val="TableParagraph"/>
              <w:ind w:left="110" w:right="347"/>
            </w:pPr>
            <w:r>
              <w:lastRenderedPageBreak/>
              <w:t>Сравнивают разные точки зрения; оценивают</w:t>
            </w:r>
          </w:p>
          <w:p w14:paraId="110DD968" w14:textId="77777777" w:rsidR="00577EAC" w:rsidRDefault="00577EAC" w:rsidP="00577EAC">
            <w:pPr>
              <w:pStyle w:val="TableParagraph"/>
              <w:ind w:left="110" w:right="377"/>
            </w:pPr>
            <w:r>
              <w:t>собственную учебную</w:t>
            </w:r>
          </w:p>
          <w:p w14:paraId="5B5A3699" w14:textId="77777777" w:rsidR="00577EAC" w:rsidRDefault="00577EAC" w:rsidP="00577EAC">
            <w:pPr>
              <w:pStyle w:val="TableParagraph"/>
              <w:ind w:left="110" w:right="304"/>
            </w:pPr>
            <w:r>
              <w:t>деятельность; сохраняют</w:t>
            </w:r>
          </w:p>
          <w:p w14:paraId="2EED75A5" w14:textId="77777777" w:rsidR="00577EAC" w:rsidRDefault="00577EAC" w:rsidP="00577EAC">
            <w:pPr>
              <w:pStyle w:val="TableParagraph"/>
              <w:ind w:left="110" w:right="375"/>
            </w:pPr>
            <w:r>
              <w:t>мотивацию к учебной</w:t>
            </w:r>
          </w:p>
          <w:p w14:paraId="66C705DE" w14:textId="77777777" w:rsidR="00577EAC" w:rsidRDefault="00577EAC" w:rsidP="00577EAC">
            <w:pPr>
              <w:pStyle w:val="TableParagraph"/>
              <w:spacing w:line="251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7C390810" w14:textId="77777777" w:rsidR="00577EAC" w:rsidRDefault="00577EAC" w:rsidP="00577EAC">
            <w:pPr>
              <w:pStyle w:val="TableParagraph"/>
              <w:spacing w:line="242" w:lineRule="auto"/>
              <w:ind w:left="114" w:right="105"/>
            </w:pPr>
            <w:r>
              <w:t>Раскрывать смысл понятий «право»,</w:t>
            </w:r>
          </w:p>
          <w:p w14:paraId="32F735AA" w14:textId="77777777" w:rsidR="00577EAC" w:rsidRDefault="00577EAC" w:rsidP="00577EAC">
            <w:pPr>
              <w:pStyle w:val="TableParagraph"/>
              <w:spacing w:line="248" w:lineRule="exact"/>
              <w:ind w:left="114"/>
            </w:pPr>
            <w:r>
              <w:t>«система</w:t>
            </w:r>
            <w:r>
              <w:rPr>
                <w:spacing w:val="-8"/>
              </w:rPr>
              <w:t xml:space="preserve"> </w:t>
            </w:r>
            <w:r>
              <w:t>права»,</w:t>
            </w:r>
          </w:p>
          <w:p w14:paraId="50D28B4E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«отрасль</w:t>
            </w:r>
            <w:r>
              <w:rPr>
                <w:spacing w:val="-9"/>
              </w:rPr>
              <w:t xml:space="preserve"> </w:t>
            </w:r>
            <w:r>
              <w:t>права»,</w:t>
            </w:r>
          </w:p>
          <w:p w14:paraId="3837134B" w14:textId="77777777" w:rsidR="00577EAC" w:rsidRDefault="00577EAC" w:rsidP="00577EAC">
            <w:pPr>
              <w:pStyle w:val="TableParagraph"/>
              <w:ind w:left="114" w:right="77"/>
            </w:pPr>
            <w:r>
              <w:t>«институт права». Различать понятия</w:t>
            </w:r>
          </w:p>
          <w:p w14:paraId="33EBE390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«право»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7B85D171" w14:textId="77777777" w:rsidR="00577EAC" w:rsidRDefault="00577EAC" w:rsidP="00577EAC">
            <w:pPr>
              <w:pStyle w:val="TableParagraph"/>
              <w:ind w:left="114" w:right="237"/>
            </w:pPr>
            <w:r>
              <w:t xml:space="preserve">«закон», иллюстрировать различия права </w:t>
            </w:r>
            <w:r>
              <w:rPr>
                <w:spacing w:val="-11"/>
              </w:rPr>
              <w:t xml:space="preserve">и </w:t>
            </w:r>
            <w:r>
              <w:t>закона на</w:t>
            </w:r>
          </w:p>
          <w:p w14:paraId="57C0DCDA" w14:textId="77777777" w:rsidR="00577EAC" w:rsidRDefault="00577EAC" w:rsidP="00577EAC">
            <w:pPr>
              <w:pStyle w:val="TableParagraph"/>
              <w:ind w:left="114" w:right="289"/>
            </w:pPr>
            <w:r>
              <w:t>примерах. Сопоставлять право с другими социальными нормами.</w:t>
            </w:r>
          </w:p>
          <w:p w14:paraId="1CE57A54" w14:textId="77777777" w:rsidR="00577EAC" w:rsidRDefault="00577EAC" w:rsidP="00577EAC">
            <w:pPr>
              <w:pStyle w:val="TableParagraph"/>
              <w:ind w:left="114" w:right="401"/>
            </w:pPr>
            <w:r>
              <w:t>Перечислять признаки, объединяющие различные</w:t>
            </w:r>
          </w:p>
          <w:p w14:paraId="2A92A7E8" w14:textId="77777777" w:rsidR="00577EAC" w:rsidRDefault="00577EAC" w:rsidP="00577EAC">
            <w:pPr>
              <w:pStyle w:val="TableParagraph"/>
              <w:ind w:left="114" w:right="264"/>
            </w:pPr>
            <w:r>
              <w:t xml:space="preserve">социальные регуляторы и </w:t>
            </w:r>
            <w:r>
              <w:lastRenderedPageBreak/>
              <w:t>признаки, отличающие правовые нормы от других видов норм.</w:t>
            </w:r>
          </w:p>
          <w:p w14:paraId="57403C62" w14:textId="77777777" w:rsidR="00577EAC" w:rsidRDefault="00CF6F95" w:rsidP="00577EAC">
            <w:pPr>
              <w:pStyle w:val="TableParagraph"/>
              <w:ind w:left="114" w:right="86"/>
            </w:pPr>
            <w:r>
              <w:t>Классифицироват</w:t>
            </w:r>
            <w:r w:rsidR="00577EAC">
              <w:t>ь нормы и отрасли права. Называть основные отрасли права и сферы отношений, ими регулируемых.</w:t>
            </w:r>
          </w:p>
          <w:p w14:paraId="565951EB" w14:textId="77777777" w:rsidR="00577EAC" w:rsidRDefault="00577EAC" w:rsidP="00577EAC">
            <w:pPr>
              <w:pStyle w:val="TableParagraph"/>
              <w:spacing w:line="254" w:lineRule="exact"/>
              <w:ind w:left="114" w:right="111"/>
            </w:pPr>
            <w:r>
              <w:t xml:space="preserve">Выявлять отличие института права </w:t>
            </w:r>
            <w:r w:rsidRPr="00577EAC">
              <w:t>от отрасли права</w:t>
            </w:r>
          </w:p>
        </w:tc>
        <w:tc>
          <w:tcPr>
            <w:tcW w:w="1985" w:type="dxa"/>
          </w:tcPr>
          <w:p w14:paraId="3BA887CD" w14:textId="77777777" w:rsidR="00577EAC" w:rsidRDefault="00577EAC" w:rsidP="00577EAC">
            <w:pPr>
              <w:pStyle w:val="TableParagraph"/>
              <w:ind w:left="112" w:right="144"/>
            </w:pPr>
            <w:r>
              <w:lastRenderedPageBreak/>
              <w:t>Индивидуальный, фронтальный</w:t>
            </w:r>
          </w:p>
        </w:tc>
      </w:tr>
      <w:tr w:rsidR="00577EAC" w14:paraId="779F7687" w14:textId="77777777" w:rsidTr="007B419C">
        <w:trPr>
          <w:trHeight w:val="1304"/>
        </w:trPr>
        <w:tc>
          <w:tcPr>
            <w:tcW w:w="535" w:type="dxa"/>
          </w:tcPr>
          <w:p w14:paraId="6DCC7546" w14:textId="77777777" w:rsidR="00577EAC" w:rsidRDefault="007C0E92" w:rsidP="00577EAC">
            <w:pPr>
              <w:pStyle w:val="TableParagraph"/>
              <w:spacing w:line="247" w:lineRule="exact"/>
              <w:ind w:left="107"/>
            </w:pPr>
            <w:r>
              <w:t>40-41</w:t>
            </w:r>
          </w:p>
        </w:tc>
        <w:tc>
          <w:tcPr>
            <w:tcW w:w="2054" w:type="dxa"/>
          </w:tcPr>
          <w:p w14:paraId="57BBFC9C" w14:textId="77777777" w:rsidR="00577EAC" w:rsidRDefault="00577EAC" w:rsidP="00577EAC">
            <w:pPr>
              <w:pStyle w:val="TableParagraph"/>
              <w:ind w:left="110" w:right="415"/>
              <w:rPr>
                <w:b/>
              </w:rPr>
            </w:pPr>
            <w:r>
              <w:rPr>
                <w:b/>
              </w:rPr>
              <w:t>Источники права</w:t>
            </w:r>
          </w:p>
          <w:p w14:paraId="61D6C203" w14:textId="77777777" w:rsidR="00577EAC" w:rsidRDefault="00577EAC" w:rsidP="00577EAC">
            <w:pPr>
              <w:pStyle w:val="TableParagraph"/>
              <w:rPr>
                <w:b/>
                <w:sz w:val="24"/>
              </w:rPr>
            </w:pPr>
          </w:p>
          <w:p w14:paraId="06DDE906" w14:textId="77777777" w:rsidR="00577EAC" w:rsidRDefault="00577EAC" w:rsidP="00577EAC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A414F4B" w14:textId="77777777" w:rsidR="00577EAC" w:rsidRDefault="00CF6F95" w:rsidP="00577EAC">
            <w:pPr>
              <w:pStyle w:val="TableParagraph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068BA7FF" w14:textId="77777777" w:rsidR="00577EAC" w:rsidRDefault="007C0E92" w:rsidP="00577EA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36B89A82" w14:textId="77777777" w:rsidR="00577EAC" w:rsidRDefault="00577EAC" w:rsidP="00577EAC">
            <w:pPr>
              <w:pStyle w:val="TableParagraph"/>
              <w:ind w:left="111" w:right="191" w:firstLine="55"/>
            </w:pPr>
            <w:r>
              <w:t>Раскрывают сущность понятий: нормативный акт, подзаконный акт, юридическая</w:t>
            </w:r>
            <w:r>
              <w:rPr>
                <w:spacing w:val="-1"/>
              </w:rPr>
              <w:t xml:space="preserve"> </w:t>
            </w:r>
            <w:r>
              <w:t>сила.</w:t>
            </w:r>
          </w:p>
          <w:p w14:paraId="630C41E5" w14:textId="77777777" w:rsidR="00577EAC" w:rsidRDefault="00577EAC" w:rsidP="00577EAC">
            <w:pPr>
              <w:pStyle w:val="TableParagraph"/>
              <w:ind w:left="111" w:right="90"/>
            </w:pPr>
            <w:r>
              <w:t>Умеют давать характеристику источникам</w:t>
            </w:r>
            <w:r>
              <w:rPr>
                <w:spacing w:val="-4"/>
              </w:rPr>
              <w:t xml:space="preserve"> </w:t>
            </w:r>
            <w:r>
              <w:t>права.</w:t>
            </w:r>
          </w:p>
          <w:p w14:paraId="6848D1C5" w14:textId="77777777" w:rsidR="00577EAC" w:rsidRDefault="00577EAC" w:rsidP="00577EAC">
            <w:pPr>
              <w:pStyle w:val="TableParagraph"/>
              <w:ind w:left="111" w:right="90"/>
            </w:pPr>
            <w:r>
              <w:t>Формируют умение работать с социальной информацией, работать с источниками права.</w:t>
            </w:r>
          </w:p>
          <w:p w14:paraId="4CA45BC4" w14:textId="77777777" w:rsidR="00577EAC" w:rsidRDefault="00577EAC" w:rsidP="00577EAC">
            <w:pPr>
              <w:pStyle w:val="TableParagraph"/>
              <w:ind w:left="111" w:right="315"/>
            </w:pPr>
            <w:r>
              <w:t>Понимать механизмы законотворческого процесса в РФ.</w:t>
            </w:r>
          </w:p>
        </w:tc>
        <w:tc>
          <w:tcPr>
            <w:tcW w:w="2238" w:type="dxa"/>
          </w:tcPr>
          <w:p w14:paraId="586148F1" w14:textId="77777777" w:rsidR="00577EAC" w:rsidRDefault="00577EAC" w:rsidP="00577EAC">
            <w:pPr>
              <w:pStyle w:val="TableParagraph"/>
              <w:spacing w:line="242" w:lineRule="auto"/>
              <w:ind w:left="109" w:right="632"/>
            </w:pPr>
            <w:r>
              <w:t>Устанавливают причинно-</w:t>
            </w:r>
          </w:p>
          <w:p w14:paraId="27381E1E" w14:textId="77777777" w:rsidR="00577EAC" w:rsidRDefault="00577EAC" w:rsidP="00577EAC">
            <w:pPr>
              <w:pStyle w:val="TableParagraph"/>
              <w:ind w:left="109" w:right="219"/>
            </w:pPr>
            <w:r>
              <w:t>следственные связи и</w:t>
            </w:r>
          </w:p>
          <w:p w14:paraId="2EE83333" w14:textId="77777777" w:rsidR="00577EAC" w:rsidRDefault="00577EAC" w:rsidP="00577EAC">
            <w:pPr>
              <w:pStyle w:val="TableParagraph"/>
              <w:ind w:left="109" w:right="226"/>
            </w:pPr>
            <w:r>
              <w:t>зависимости между объектами; планируют цели</w:t>
            </w:r>
          </w:p>
          <w:p w14:paraId="1D00FE40" w14:textId="77777777" w:rsidR="00577EAC" w:rsidRDefault="00577EAC" w:rsidP="00577EAC">
            <w:pPr>
              <w:pStyle w:val="TableParagraph"/>
              <w:spacing w:line="252" w:lineRule="exact"/>
              <w:ind w:left="109"/>
            </w:pPr>
            <w:r>
              <w:t>и способы</w:t>
            </w:r>
          </w:p>
          <w:p w14:paraId="4A26A51B" w14:textId="77777777" w:rsidR="00577EAC" w:rsidRDefault="00577EAC" w:rsidP="00577EAC">
            <w:pPr>
              <w:pStyle w:val="TableParagraph"/>
              <w:ind w:left="109" w:right="514"/>
            </w:pPr>
            <w:r>
              <w:t>взаимодействия; обмениваются</w:t>
            </w:r>
          </w:p>
          <w:p w14:paraId="4798DE11" w14:textId="77777777" w:rsidR="00577EAC" w:rsidRDefault="00577EAC" w:rsidP="00577EAC">
            <w:pPr>
              <w:pStyle w:val="TableParagraph"/>
              <w:ind w:left="109"/>
            </w:pPr>
            <w:r>
              <w:t>мнениями, слушают</w:t>
            </w:r>
          </w:p>
          <w:p w14:paraId="4E8C032C" w14:textId="77777777" w:rsidR="00577EAC" w:rsidRDefault="00577EAC" w:rsidP="00577EAC">
            <w:pPr>
              <w:pStyle w:val="TableParagraph"/>
              <w:ind w:left="109" w:right="227"/>
            </w:pPr>
            <w:r>
              <w:t>, друг друга, понимают позицию партнера, в том</w:t>
            </w:r>
          </w:p>
          <w:p w14:paraId="6C629662" w14:textId="77777777" w:rsidR="00577EAC" w:rsidRDefault="00990B38" w:rsidP="00577EAC">
            <w:pPr>
              <w:pStyle w:val="TableParagraph"/>
              <w:ind w:left="109" w:right="122"/>
              <w:jc w:val="both"/>
            </w:pPr>
            <w:r>
              <w:t>числе и отличную от группы</w:t>
            </w:r>
            <w:r w:rsidR="00577EAC">
              <w:t>; принимают и</w:t>
            </w:r>
          </w:p>
          <w:p w14:paraId="1D3020EB" w14:textId="77777777" w:rsidR="00577EAC" w:rsidRDefault="00577EAC" w:rsidP="00577EAC">
            <w:pPr>
              <w:pStyle w:val="TableParagraph"/>
              <w:ind w:left="109" w:right="192"/>
            </w:pPr>
            <w:r>
              <w:t>сохраняют учебную задачу; учитывают выделенные</w:t>
            </w:r>
          </w:p>
          <w:p w14:paraId="5A6B9FD3" w14:textId="77777777" w:rsidR="00577EAC" w:rsidRDefault="00577EAC" w:rsidP="00577EAC">
            <w:pPr>
              <w:pStyle w:val="TableParagraph"/>
              <w:ind w:left="109" w:right="166"/>
            </w:pPr>
            <w:r>
              <w:t>учителем ориентиры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действия</w:t>
            </w:r>
          </w:p>
        </w:tc>
        <w:tc>
          <w:tcPr>
            <w:tcW w:w="2489" w:type="dxa"/>
          </w:tcPr>
          <w:p w14:paraId="6DDF544A" w14:textId="77777777" w:rsidR="00577EAC" w:rsidRDefault="00577EAC" w:rsidP="00577EAC">
            <w:pPr>
              <w:pStyle w:val="TableParagraph"/>
              <w:spacing w:line="247" w:lineRule="exact"/>
              <w:ind w:left="110"/>
            </w:pPr>
            <w:r>
              <w:t>Проявляют</w:t>
            </w:r>
          </w:p>
          <w:p w14:paraId="2BB197A4" w14:textId="77777777" w:rsidR="00577EAC" w:rsidRDefault="00CF6F95" w:rsidP="00577EAC">
            <w:pPr>
              <w:pStyle w:val="TableParagraph"/>
              <w:spacing w:before="2"/>
              <w:ind w:left="110" w:right="80"/>
            </w:pPr>
            <w:r>
              <w:t>заинтересованн</w:t>
            </w:r>
            <w:r w:rsidR="00577EAC">
              <w:t>ость не только в личном успехе, но и в решении проблемных</w:t>
            </w:r>
          </w:p>
          <w:p w14:paraId="571332B0" w14:textId="77777777" w:rsidR="00577EAC" w:rsidRDefault="00577EAC" w:rsidP="00577EAC">
            <w:pPr>
              <w:pStyle w:val="TableParagraph"/>
              <w:ind w:left="110" w:right="382"/>
            </w:pPr>
            <w:r>
              <w:t>заданий всей группой;</w:t>
            </w:r>
          </w:p>
          <w:p w14:paraId="168C680D" w14:textId="77777777" w:rsidR="00577EAC" w:rsidRDefault="00577EAC" w:rsidP="00577EAC">
            <w:pPr>
              <w:pStyle w:val="TableParagraph"/>
              <w:ind w:left="110" w:right="155"/>
            </w:pPr>
            <w:r>
              <w:t>выражают положительное отношение к процессу познания;</w:t>
            </w:r>
          </w:p>
          <w:p w14:paraId="23807398" w14:textId="77777777" w:rsidR="00577EAC" w:rsidRDefault="00577EAC" w:rsidP="00577EAC">
            <w:pPr>
              <w:pStyle w:val="TableParagraph"/>
              <w:ind w:left="110" w:right="656"/>
              <w:jc w:val="both"/>
            </w:pPr>
            <w:r>
              <w:t>адекватно понимают причины</w:t>
            </w:r>
          </w:p>
          <w:p w14:paraId="11DF62E4" w14:textId="77777777" w:rsidR="00577EAC" w:rsidRDefault="00577EAC" w:rsidP="00577EAC">
            <w:pPr>
              <w:pStyle w:val="TableParagraph"/>
              <w:ind w:left="110" w:right="254"/>
            </w:pPr>
            <w:r>
              <w:t>успешности/ не</w:t>
            </w:r>
            <w:r w:rsidR="00CF6F95">
              <w:t xml:space="preserve"> </w:t>
            </w:r>
            <w:r>
              <w:t>успешности учебной</w:t>
            </w:r>
          </w:p>
          <w:p w14:paraId="41E1820B" w14:textId="77777777" w:rsidR="00577EAC" w:rsidRDefault="00577EAC" w:rsidP="00577EAC">
            <w:pPr>
              <w:pStyle w:val="TableParagraph"/>
              <w:spacing w:line="252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0346C933" w14:textId="77777777" w:rsidR="00577EAC" w:rsidRDefault="00577EAC" w:rsidP="00577EAC">
            <w:pPr>
              <w:pStyle w:val="TableParagraph"/>
              <w:spacing w:line="242" w:lineRule="auto"/>
              <w:ind w:left="114" w:right="752"/>
            </w:pPr>
            <w:r>
              <w:t>Раскрывать понятия</w:t>
            </w:r>
          </w:p>
          <w:p w14:paraId="4DA15DE7" w14:textId="77777777" w:rsidR="00577EAC" w:rsidRDefault="00577EAC" w:rsidP="00577EAC">
            <w:pPr>
              <w:pStyle w:val="TableParagraph"/>
              <w:spacing w:line="248" w:lineRule="exact"/>
              <w:ind w:left="114"/>
            </w:pPr>
            <w:r>
              <w:t>«источник права»,</w:t>
            </w:r>
          </w:p>
          <w:p w14:paraId="429C3F7C" w14:textId="77777777" w:rsidR="00577EAC" w:rsidRDefault="00577EAC" w:rsidP="00577EAC">
            <w:pPr>
              <w:pStyle w:val="TableParagraph"/>
              <w:ind w:left="114" w:right="163"/>
            </w:pPr>
            <w:r>
              <w:t>«законодательная инициатива».</w:t>
            </w:r>
          </w:p>
          <w:p w14:paraId="7F3C5D59" w14:textId="77777777" w:rsidR="00577EAC" w:rsidRDefault="00577EAC" w:rsidP="00577EAC">
            <w:pPr>
              <w:pStyle w:val="TableParagraph"/>
              <w:ind w:left="114" w:right="294"/>
            </w:pPr>
            <w:r>
              <w:t>Называть и характеризовать источники российского права.</w:t>
            </w:r>
          </w:p>
          <w:p w14:paraId="49D60F59" w14:textId="77777777" w:rsidR="00577EAC" w:rsidRDefault="00577EAC" w:rsidP="00577EAC">
            <w:pPr>
              <w:pStyle w:val="TableParagraph"/>
              <w:ind w:left="114" w:right="203"/>
            </w:pPr>
            <w:r>
              <w:t>Иллюстрировать примерами различные источники права.</w:t>
            </w:r>
          </w:p>
          <w:p w14:paraId="3417B874" w14:textId="77777777" w:rsidR="00577EAC" w:rsidRDefault="00577EAC" w:rsidP="00577EAC">
            <w:pPr>
              <w:pStyle w:val="TableParagraph"/>
              <w:ind w:left="114" w:right="478"/>
            </w:pPr>
            <w:r>
              <w:t>Выявлять преимущества нормативного акта перед</w:t>
            </w:r>
          </w:p>
          <w:p w14:paraId="0D0BFBEE" w14:textId="77777777" w:rsidR="00577EAC" w:rsidRDefault="00577EAC" w:rsidP="00577EAC">
            <w:pPr>
              <w:pStyle w:val="TableParagraph"/>
              <w:ind w:left="114" w:right="524"/>
            </w:pPr>
            <w:r>
              <w:t>другими источниками. Различать юридическую</w:t>
            </w:r>
          </w:p>
          <w:p w14:paraId="1FCC9F5F" w14:textId="77777777" w:rsidR="00577EAC" w:rsidRDefault="00577EAC" w:rsidP="00577EAC">
            <w:pPr>
              <w:pStyle w:val="TableParagraph"/>
              <w:ind w:left="114" w:right="249"/>
            </w:pPr>
            <w:r>
              <w:t xml:space="preserve">силу </w:t>
            </w:r>
            <w:r>
              <w:rPr>
                <w:spacing w:val="-3"/>
              </w:rPr>
              <w:t xml:space="preserve">различных </w:t>
            </w:r>
            <w:r>
              <w:t>видов</w:t>
            </w:r>
          </w:p>
          <w:p w14:paraId="080AC50D" w14:textId="77777777" w:rsidR="00577EAC" w:rsidRDefault="00577EAC" w:rsidP="00577EAC">
            <w:pPr>
              <w:pStyle w:val="TableParagraph"/>
              <w:ind w:left="114" w:right="576"/>
            </w:pPr>
            <w:r>
              <w:rPr>
                <w:spacing w:val="-1"/>
              </w:rPr>
              <w:t xml:space="preserve">нормативных </w:t>
            </w:r>
            <w:r>
              <w:t>актов,</w:t>
            </w:r>
          </w:p>
          <w:p w14:paraId="2036266B" w14:textId="77777777" w:rsidR="00577EAC" w:rsidRDefault="00577EAC" w:rsidP="00577EAC">
            <w:pPr>
              <w:pStyle w:val="TableParagraph"/>
              <w:ind w:left="114" w:right="664"/>
            </w:pPr>
            <w:r>
              <w:t>выстраивать иерархию.</w:t>
            </w:r>
          </w:p>
          <w:p w14:paraId="586C8E2B" w14:textId="77777777" w:rsidR="00577EAC" w:rsidRDefault="00577EAC" w:rsidP="00577EAC">
            <w:pPr>
              <w:pStyle w:val="TableParagraph"/>
              <w:ind w:left="114" w:right="112"/>
            </w:pPr>
            <w:r>
              <w:t>Называть предметы ведения РФ, субъектов РФ и их совместного ведения.</w:t>
            </w:r>
          </w:p>
          <w:p w14:paraId="5796E368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Описывать</w:t>
            </w:r>
          </w:p>
          <w:p w14:paraId="529EFA2D" w14:textId="77777777" w:rsidR="00577EAC" w:rsidRDefault="00577EAC" w:rsidP="00577EAC">
            <w:pPr>
              <w:pStyle w:val="TableParagraph"/>
              <w:ind w:left="114"/>
            </w:pPr>
            <w:r>
              <w:rPr>
                <w:spacing w:val="-1"/>
              </w:rPr>
              <w:t xml:space="preserve">законотворческий </w:t>
            </w:r>
            <w:r>
              <w:t>процесс,</w:t>
            </w:r>
            <w:r>
              <w:rPr>
                <w:spacing w:val="-3"/>
              </w:rPr>
              <w:t xml:space="preserve"> </w:t>
            </w:r>
            <w:r>
              <w:t>его</w:t>
            </w:r>
          </w:p>
          <w:p w14:paraId="37F071AE" w14:textId="77777777" w:rsidR="00577EAC" w:rsidRDefault="00577EAC" w:rsidP="00577EAC">
            <w:pPr>
              <w:pStyle w:val="TableParagraph"/>
              <w:ind w:left="114" w:right="659"/>
            </w:pPr>
            <w:r>
              <w:t xml:space="preserve">стадии, </w:t>
            </w:r>
            <w:r>
              <w:rPr>
                <w:spacing w:val="-1"/>
              </w:rPr>
              <w:t>особенности</w:t>
            </w:r>
          </w:p>
          <w:p w14:paraId="1E45F82E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принятия конституционных законов.</w:t>
            </w:r>
          </w:p>
          <w:p w14:paraId="7D4EB9A0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Перечислять участников</w:t>
            </w:r>
          </w:p>
          <w:p w14:paraId="503422D0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законотворческого процесса и</w:t>
            </w:r>
          </w:p>
          <w:p w14:paraId="7B2870C8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раскрывать их функции.</w:t>
            </w:r>
          </w:p>
        </w:tc>
        <w:tc>
          <w:tcPr>
            <w:tcW w:w="1985" w:type="dxa"/>
          </w:tcPr>
          <w:p w14:paraId="597BA616" w14:textId="77777777" w:rsidR="00577EAC" w:rsidRDefault="00577EAC" w:rsidP="00577EAC">
            <w:pPr>
              <w:pStyle w:val="TableParagraph"/>
              <w:ind w:left="112" w:right="144"/>
            </w:pPr>
            <w:r>
              <w:t>Индивидуальный, фронтальный</w:t>
            </w:r>
          </w:p>
        </w:tc>
      </w:tr>
      <w:tr w:rsidR="00577EAC" w14:paraId="29DB874A" w14:textId="77777777" w:rsidTr="007B419C">
        <w:trPr>
          <w:trHeight w:val="1304"/>
        </w:trPr>
        <w:tc>
          <w:tcPr>
            <w:tcW w:w="535" w:type="dxa"/>
          </w:tcPr>
          <w:p w14:paraId="3B92FF65" w14:textId="77777777" w:rsidR="00577EAC" w:rsidRPr="00731654" w:rsidRDefault="007C0E92" w:rsidP="00577EAC">
            <w:pPr>
              <w:pStyle w:val="TableParagraph"/>
              <w:spacing w:line="246" w:lineRule="exact"/>
              <w:ind w:left="107"/>
            </w:pPr>
            <w:r>
              <w:t>42-43</w:t>
            </w:r>
          </w:p>
        </w:tc>
        <w:tc>
          <w:tcPr>
            <w:tcW w:w="2054" w:type="dxa"/>
          </w:tcPr>
          <w:p w14:paraId="115CA454" w14:textId="77777777" w:rsidR="00577EAC" w:rsidRPr="00731654" w:rsidRDefault="00990B38" w:rsidP="00990B38">
            <w:pPr>
              <w:pStyle w:val="TableParagraph"/>
              <w:spacing w:line="276" w:lineRule="auto"/>
              <w:ind w:left="110"/>
              <w:rPr>
                <w:b/>
              </w:rPr>
            </w:pPr>
            <w:r w:rsidRPr="00731654">
              <w:rPr>
                <w:b/>
              </w:rPr>
              <w:t>Правоотношения. Правомерное поведение</w:t>
            </w:r>
          </w:p>
          <w:p w14:paraId="2A18EDCE" w14:textId="77777777" w:rsidR="00577EAC" w:rsidRPr="00731654" w:rsidRDefault="00577EAC" w:rsidP="00577EAC">
            <w:pPr>
              <w:pStyle w:val="TableParagraph"/>
              <w:spacing w:before="193"/>
              <w:ind w:left="110" w:right="132"/>
            </w:pPr>
            <w:r w:rsidRPr="00731654">
              <w:t>Ком</w:t>
            </w:r>
            <w:r w:rsidR="00CF6F95" w:rsidRPr="00731654">
              <w:t>бинирован</w:t>
            </w:r>
            <w:r w:rsidRPr="00731654">
              <w:t>ный урок</w:t>
            </w:r>
          </w:p>
        </w:tc>
        <w:tc>
          <w:tcPr>
            <w:tcW w:w="567" w:type="dxa"/>
          </w:tcPr>
          <w:p w14:paraId="1967AFA9" w14:textId="77777777" w:rsidR="00577EAC" w:rsidRPr="00731654" w:rsidRDefault="007C0E92" w:rsidP="00577EA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39CAA63C" w14:textId="77777777" w:rsidR="00577EAC" w:rsidRPr="00731654" w:rsidRDefault="00577EAC" w:rsidP="00577EAC">
            <w:pPr>
              <w:pStyle w:val="TableParagraph"/>
              <w:tabs>
                <w:tab w:val="left" w:pos="816"/>
                <w:tab w:val="left" w:pos="1236"/>
                <w:tab w:val="left" w:pos="1459"/>
                <w:tab w:val="left" w:pos="1500"/>
                <w:tab w:val="left" w:pos="2279"/>
              </w:tabs>
              <w:ind w:left="111" w:right="90"/>
            </w:pPr>
            <w:r w:rsidRPr="00731654">
              <w:t>Раскрывают</w:t>
            </w:r>
            <w:r w:rsidRPr="00731654">
              <w:tab/>
            </w:r>
            <w:r w:rsidRPr="00731654">
              <w:tab/>
            </w:r>
            <w:r w:rsidRPr="00731654">
              <w:rPr>
                <w:spacing w:val="-4"/>
              </w:rPr>
              <w:t xml:space="preserve">сущность </w:t>
            </w:r>
            <w:r w:rsidRPr="00731654">
              <w:t>понятий: правоотношение, проступок.</w:t>
            </w:r>
            <w:r w:rsidRPr="00731654">
              <w:tab/>
            </w:r>
            <w:r w:rsidRPr="00731654">
              <w:tab/>
            </w:r>
            <w:r w:rsidRPr="00731654">
              <w:rPr>
                <w:spacing w:val="-3"/>
              </w:rPr>
              <w:t xml:space="preserve">Различать </w:t>
            </w:r>
            <w:r w:rsidRPr="00731654">
              <w:t>правонарушение</w:t>
            </w:r>
            <w:r w:rsidRPr="00731654">
              <w:tab/>
            </w:r>
            <w:r w:rsidRPr="00731654">
              <w:rPr>
                <w:spacing w:val="-15"/>
              </w:rPr>
              <w:t xml:space="preserve">и </w:t>
            </w:r>
            <w:r w:rsidRPr="00731654">
              <w:t xml:space="preserve">проступок, раскрывать </w:t>
            </w:r>
            <w:r w:rsidRPr="00731654">
              <w:lastRenderedPageBreak/>
              <w:t>суть</w:t>
            </w:r>
            <w:r w:rsidRPr="00731654">
              <w:tab/>
              <w:t>и</w:t>
            </w:r>
            <w:r w:rsidRPr="00731654">
              <w:tab/>
            </w:r>
            <w:r w:rsidRPr="00731654">
              <w:rPr>
                <w:spacing w:val="-1"/>
              </w:rPr>
              <w:t xml:space="preserve">последствия </w:t>
            </w:r>
            <w:r w:rsidRPr="00731654">
              <w:t>каждого из них. Давать характеристику юридической</w:t>
            </w:r>
          </w:p>
          <w:p w14:paraId="2E581C59" w14:textId="77777777" w:rsidR="00577EAC" w:rsidRPr="00731654" w:rsidRDefault="00577EAC" w:rsidP="00577EAC">
            <w:pPr>
              <w:pStyle w:val="TableParagraph"/>
              <w:ind w:left="111"/>
            </w:pPr>
            <w:r w:rsidRPr="00731654">
              <w:t>ответственности.</w:t>
            </w:r>
          </w:p>
          <w:p w14:paraId="05443FED" w14:textId="77777777" w:rsidR="00990B38" w:rsidRPr="00731654" w:rsidRDefault="00990B38" w:rsidP="00990B38">
            <w:pPr>
              <w:pStyle w:val="TableParagraph"/>
              <w:ind w:left="111"/>
            </w:pPr>
            <w:r w:rsidRPr="00731654">
              <w:t>Раскрывают сущность понятий: правомерное поведение, правовое воспитание. Понимать значение правового воспитания.</w:t>
            </w:r>
          </w:p>
          <w:p w14:paraId="2655266A" w14:textId="77777777" w:rsidR="00990B38" w:rsidRPr="00731654" w:rsidRDefault="00990B38" w:rsidP="00990B38">
            <w:pPr>
              <w:pStyle w:val="TableParagraph"/>
              <w:ind w:left="111"/>
            </w:pPr>
            <w:r w:rsidRPr="00731654">
              <w:t>Анализировать уровень своего самосознания</w:t>
            </w:r>
          </w:p>
        </w:tc>
        <w:tc>
          <w:tcPr>
            <w:tcW w:w="2238" w:type="dxa"/>
          </w:tcPr>
          <w:p w14:paraId="2BAF76A4" w14:textId="77777777" w:rsidR="00577EAC" w:rsidRPr="00731654" w:rsidRDefault="00577EAC" w:rsidP="00577EAC">
            <w:pPr>
              <w:pStyle w:val="TableParagraph"/>
              <w:ind w:left="109" w:right="544"/>
            </w:pPr>
            <w:r w:rsidRPr="00731654">
              <w:lastRenderedPageBreak/>
              <w:t>Самостоятельно выделяют и</w:t>
            </w:r>
          </w:p>
          <w:p w14:paraId="05674C05" w14:textId="77777777" w:rsidR="00577EAC" w:rsidRPr="00731654" w:rsidRDefault="00577EAC" w:rsidP="00577EAC">
            <w:pPr>
              <w:pStyle w:val="TableParagraph"/>
              <w:ind w:left="109" w:right="196"/>
            </w:pPr>
            <w:r w:rsidRPr="00731654">
              <w:t>формулируют цели; анализируют вопросы, формулируют</w:t>
            </w:r>
          </w:p>
          <w:p w14:paraId="66DC1882" w14:textId="77777777" w:rsidR="00577EAC" w:rsidRPr="00731654" w:rsidRDefault="00577EAC" w:rsidP="00577EAC">
            <w:pPr>
              <w:pStyle w:val="TableParagraph"/>
              <w:ind w:left="109" w:right="161"/>
            </w:pPr>
            <w:r w:rsidRPr="00731654">
              <w:lastRenderedPageBreak/>
              <w:t>ответы; участвуют в коллективном обсуждении проблем;</w:t>
            </w:r>
          </w:p>
          <w:p w14:paraId="24A51203" w14:textId="77777777" w:rsidR="00577EAC" w:rsidRPr="00731654" w:rsidRDefault="00577EAC" w:rsidP="00577EAC">
            <w:pPr>
              <w:pStyle w:val="TableParagraph"/>
              <w:ind w:left="109" w:right="676"/>
            </w:pPr>
            <w:r w:rsidRPr="00731654">
              <w:t>анализируют и обмениваются</w:t>
            </w:r>
          </w:p>
          <w:p w14:paraId="6BB0CE4F" w14:textId="77777777" w:rsidR="00577EAC" w:rsidRPr="00731654" w:rsidRDefault="00577EAC" w:rsidP="00577EAC">
            <w:pPr>
              <w:pStyle w:val="TableParagraph"/>
              <w:ind w:left="109" w:right="418"/>
            </w:pPr>
            <w:r w:rsidRPr="00731654">
              <w:t>мнениями; ставят учебную</w:t>
            </w:r>
          </w:p>
          <w:p w14:paraId="78E7A901" w14:textId="77777777" w:rsidR="00577EAC" w:rsidRPr="00731654" w:rsidRDefault="00577EAC" w:rsidP="00577EAC">
            <w:pPr>
              <w:pStyle w:val="TableParagraph"/>
              <w:ind w:left="109" w:right="397"/>
            </w:pPr>
            <w:r w:rsidRPr="00731654">
              <w:t>задачу на основе соотнесения того,</w:t>
            </w:r>
          </w:p>
          <w:p w14:paraId="6A4B7263" w14:textId="77777777" w:rsidR="00577EAC" w:rsidRPr="00731654" w:rsidRDefault="00577EAC" w:rsidP="00577EAC">
            <w:pPr>
              <w:pStyle w:val="TableParagraph"/>
              <w:ind w:left="109" w:right="212"/>
            </w:pPr>
            <w:r w:rsidRPr="00731654">
              <w:t xml:space="preserve">что уже известно и усвоено, и того, что </w:t>
            </w:r>
            <w:proofErr w:type="spellStart"/>
            <w:r w:rsidRPr="00731654">
              <w:t>ещѐ</w:t>
            </w:r>
            <w:proofErr w:type="spellEnd"/>
            <w:r w:rsidRPr="00731654">
              <w:t xml:space="preserve"> неизвестно</w:t>
            </w:r>
          </w:p>
        </w:tc>
        <w:tc>
          <w:tcPr>
            <w:tcW w:w="2489" w:type="dxa"/>
          </w:tcPr>
          <w:p w14:paraId="6B7036E0" w14:textId="77777777" w:rsidR="00577EAC" w:rsidRPr="00731654" w:rsidRDefault="00577EAC" w:rsidP="00577EAC">
            <w:pPr>
              <w:pStyle w:val="TableParagraph"/>
              <w:ind w:left="110" w:right="377"/>
            </w:pPr>
            <w:r w:rsidRPr="00731654">
              <w:lastRenderedPageBreak/>
              <w:t>Оценивают собственную учебную</w:t>
            </w:r>
          </w:p>
          <w:p w14:paraId="4AF61354" w14:textId="77777777" w:rsidR="00577EAC" w:rsidRPr="00731654" w:rsidRDefault="00577EAC" w:rsidP="00577EAC">
            <w:pPr>
              <w:pStyle w:val="TableParagraph"/>
              <w:spacing w:line="242" w:lineRule="auto"/>
              <w:ind w:left="110" w:right="310"/>
            </w:pPr>
            <w:r w:rsidRPr="00731654">
              <w:t>деятельность, свои</w:t>
            </w:r>
          </w:p>
          <w:p w14:paraId="5D506357" w14:textId="77777777" w:rsidR="00577EAC" w:rsidRPr="00731654" w:rsidRDefault="00577EAC" w:rsidP="00577EAC">
            <w:pPr>
              <w:pStyle w:val="TableParagraph"/>
              <w:spacing w:line="248" w:lineRule="exact"/>
              <w:ind w:left="110"/>
            </w:pPr>
            <w:r w:rsidRPr="00731654">
              <w:t>достижения;</w:t>
            </w:r>
          </w:p>
          <w:p w14:paraId="6FFFFB09" w14:textId="77777777" w:rsidR="00577EAC" w:rsidRPr="00731654" w:rsidRDefault="00577EAC" w:rsidP="00577EAC">
            <w:pPr>
              <w:pStyle w:val="TableParagraph"/>
              <w:ind w:left="110" w:right="218"/>
              <w:jc w:val="both"/>
            </w:pPr>
            <w:r w:rsidRPr="00731654">
              <w:t xml:space="preserve">анализируют и </w:t>
            </w:r>
            <w:r w:rsidRPr="00731654">
              <w:lastRenderedPageBreak/>
              <w:t>обмениваются мнениями.</w:t>
            </w:r>
          </w:p>
        </w:tc>
        <w:tc>
          <w:tcPr>
            <w:tcW w:w="3118" w:type="dxa"/>
          </w:tcPr>
          <w:p w14:paraId="4A4E80D4" w14:textId="77777777" w:rsidR="00577EAC" w:rsidRPr="00731654" w:rsidRDefault="00577EAC" w:rsidP="00577EAC">
            <w:pPr>
              <w:pStyle w:val="TableParagraph"/>
              <w:ind w:left="114" w:right="105"/>
            </w:pPr>
            <w:r w:rsidRPr="00731654">
              <w:lastRenderedPageBreak/>
              <w:t>Раскрывать смысл понятий</w:t>
            </w:r>
          </w:p>
          <w:p w14:paraId="40B128E5" w14:textId="77777777" w:rsidR="00577EAC" w:rsidRPr="00731654" w:rsidRDefault="00577EAC" w:rsidP="00577EAC">
            <w:pPr>
              <w:pStyle w:val="TableParagraph"/>
              <w:spacing w:line="252" w:lineRule="exact"/>
              <w:ind w:left="114"/>
            </w:pPr>
            <w:r w:rsidRPr="00731654">
              <w:t>«правоотношение</w:t>
            </w:r>
          </w:p>
          <w:p w14:paraId="677AB7E6" w14:textId="77777777" w:rsidR="00577EAC" w:rsidRPr="00731654" w:rsidRDefault="00577EAC" w:rsidP="00577EAC">
            <w:pPr>
              <w:pStyle w:val="TableParagraph"/>
              <w:spacing w:line="242" w:lineRule="auto"/>
              <w:ind w:left="114" w:right="768"/>
            </w:pPr>
            <w:r w:rsidRPr="00731654">
              <w:t>», «субъект права»,</w:t>
            </w:r>
          </w:p>
          <w:p w14:paraId="69EDE32B" w14:textId="77777777" w:rsidR="00577EAC" w:rsidRPr="00731654" w:rsidRDefault="00577EAC" w:rsidP="00577EAC">
            <w:pPr>
              <w:pStyle w:val="TableParagraph"/>
              <w:spacing w:line="248" w:lineRule="exact"/>
              <w:ind w:left="114"/>
            </w:pPr>
            <w:r w:rsidRPr="00731654">
              <w:t>«правонарушение</w:t>
            </w:r>
          </w:p>
          <w:p w14:paraId="6630E90C" w14:textId="77777777" w:rsidR="00577EAC" w:rsidRPr="00731654" w:rsidRDefault="00577EAC" w:rsidP="00577EAC">
            <w:pPr>
              <w:pStyle w:val="TableParagraph"/>
              <w:ind w:left="114" w:right="114"/>
            </w:pPr>
            <w:r w:rsidRPr="00731654">
              <w:t xml:space="preserve">», «юридическая ответственность». Показывать </w:t>
            </w:r>
            <w:r w:rsidRPr="00731654">
              <w:lastRenderedPageBreak/>
              <w:t>на примерах отличия правоотношений от других видов</w:t>
            </w:r>
          </w:p>
          <w:p w14:paraId="7D6957EF" w14:textId="77777777" w:rsidR="00577EAC" w:rsidRPr="00731654" w:rsidRDefault="00577EAC" w:rsidP="00577EAC">
            <w:pPr>
              <w:pStyle w:val="TableParagraph"/>
              <w:ind w:left="114" w:right="249"/>
            </w:pPr>
            <w:r w:rsidRPr="00731654">
              <w:t>социальных отношений.</w:t>
            </w:r>
          </w:p>
          <w:p w14:paraId="4D5F5F37" w14:textId="77777777" w:rsidR="00577EAC" w:rsidRPr="00731654" w:rsidRDefault="00577EAC" w:rsidP="00577EAC">
            <w:pPr>
              <w:pStyle w:val="TableParagraph"/>
              <w:ind w:left="114" w:right="147"/>
            </w:pPr>
            <w:r w:rsidRPr="00731654">
              <w:t>Перечислять и конкретизировать фактами</w:t>
            </w:r>
          </w:p>
          <w:p w14:paraId="5ED49054" w14:textId="77777777" w:rsidR="00577EAC" w:rsidRPr="00731654" w:rsidRDefault="00577EAC" w:rsidP="00577EAC">
            <w:pPr>
              <w:pStyle w:val="TableParagraph"/>
              <w:ind w:left="114" w:right="89"/>
            </w:pPr>
            <w:r w:rsidRPr="00731654">
              <w:t>социальной жизни признаки правонарушения.</w:t>
            </w:r>
          </w:p>
          <w:p w14:paraId="1BB1CE12" w14:textId="77777777" w:rsidR="00577EAC" w:rsidRPr="00731654" w:rsidRDefault="00577EAC" w:rsidP="00577EAC">
            <w:pPr>
              <w:pStyle w:val="TableParagraph"/>
              <w:ind w:left="114" w:right="807"/>
            </w:pPr>
            <w:r w:rsidRPr="00731654">
              <w:t>Выявлять специфику</w:t>
            </w:r>
          </w:p>
          <w:p w14:paraId="0F3B3D11" w14:textId="77777777" w:rsidR="00577EAC" w:rsidRPr="00731654" w:rsidRDefault="00577EAC" w:rsidP="00577EAC">
            <w:pPr>
              <w:pStyle w:val="TableParagraph"/>
              <w:ind w:left="114" w:right="175"/>
            </w:pPr>
            <w:r w:rsidRPr="00731654">
              <w:t>преступления как вида правонарушения. Называть признаки юридической</w:t>
            </w:r>
          </w:p>
          <w:p w14:paraId="6EA27550" w14:textId="77777777" w:rsidR="00577EAC" w:rsidRPr="00731654" w:rsidRDefault="00577EAC" w:rsidP="00577EAC">
            <w:pPr>
              <w:pStyle w:val="TableParagraph"/>
              <w:ind w:left="114" w:right="88"/>
            </w:pPr>
            <w:r w:rsidRPr="00731654">
              <w:t xml:space="preserve">ответственности и </w:t>
            </w:r>
            <w:proofErr w:type="spellStart"/>
            <w:r w:rsidRPr="00731654">
              <w:t>еѐ</w:t>
            </w:r>
            <w:proofErr w:type="spellEnd"/>
            <w:r w:rsidRPr="00731654">
              <w:t xml:space="preserve"> основные виды.</w:t>
            </w:r>
          </w:p>
          <w:p w14:paraId="697B6A7B" w14:textId="77777777" w:rsidR="00577EAC" w:rsidRPr="00731654" w:rsidRDefault="00577EAC" w:rsidP="00577EAC">
            <w:pPr>
              <w:pStyle w:val="TableParagraph"/>
              <w:ind w:left="114"/>
            </w:pPr>
            <w:r w:rsidRPr="00731654">
              <w:t>Описывать</w:t>
            </w:r>
          </w:p>
          <w:p w14:paraId="3EB0EA98" w14:textId="77777777" w:rsidR="00577EAC" w:rsidRPr="00731654" w:rsidRDefault="00577EAC" w:rsidP="00577EAC">
            <w:pPr>
              <w:pStyle w:val="TableParagraph"/>
              <w:spacing w:line="238" w:lineRule="exact"/>
              <w:ind w:left="114"/>
            </w:pPr>
            <w:r w:rsidRPr="00731654">
              <w:t xml:space="preserve">судебную систему РФ. </w:t>
            </w:r>
          </w:p>
        </w:tc>
        <w:tc>
          <w:tcPr>
            <w:tcW w:w="1985" w:type="dxa"/>
          </w:tcPr>
          <w:p w14:paraId="24249101" w14:textId="77777777" w:rsidR="00577EAC" w:rsidRPr="00731654" w:rsidRDefault="00577EAC" w:rsidP="00577EAC">
            <w:pPr>
              <w:pStyle w:val="TableParagraph"/>
              <w:ind w:left="112" w:right="144"/>
            </w:pPr>
            <w:r w:rsidRPr="00731654">
              <w:lastRenderedPageBreak/>
              <w:t>Индивидуальный</w:t>
            </w:r>
          </w:p>
        </w:tc>
      </w:tr>
      <w:tr w:rsidR="00577EAC" w14:paraId="02310F31" w14:textId="77777777" w:rsidTr="007B419C">
        <w:trPr>
          <w:trHeight w:val="1304"/>
        </w:trPr>
        <w:tc>
          <w:tcPr>
            <w:tcW w:w="535" w:type="dxa"/>
          </w:tcPr>
          <w:p w14:paraId="65E1F700" w14:textId="77777777" w:rsidR="00577EAC" w:rsidRDefault="007C0E92" w:rsidP="00577EAC">
            <w:pPr>
              <w:pStyle w:val="TableParagraph"/>
              <w:spacing w:line="247" w:lineRule="exact"/>
            </w:pPr>
            <w:r>
              <w:t>44-45</w:t>
            </w:r>
          </w:p>
        </w:tc>
        <w:tc>
          <w:tcPr>
            <w:tcW w:w="2054" w:type="dxa"/>
          </w:tcPr>
          <w:p w14:paraId="28CDA207" w14:textId="77777777" w:rsidR="00577EAC" w:rsidRDefault="00577EAC" w:rsidP="00577EAC">
            <w:pPr>
              <w:pStyle w:val="TableParagraph"/>
              <w:ind w:left="110" w:right="393"/>
              <w:jc w:val="both"/>
              <w:rPr>
                <w:b/>
              </w:rPr>
            </w:pPr>
            <w:r>
              <w:rPr>
                <w:b/>
              </w:rPr>
              <w:t>Гражданин Российской Федерации</w:t>
            </w:r>
          </w:p>
          <w:p w14:paraId="73CDB703" w14:textId="77777777" w:rsidR="00577EAC" w:rsidRDefault="00577EAC" w:rsidP="00577EA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5F2F171" w14:textId="77777777" w:rsidR="00577EAC" w:rsidRDefault="00CF6F95" w:rsidP="00577EAC">
            <w:pPr>
              <w:pStyle w:val="TableParagraph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44253F90" w14:textId="77777777" w:rsidR="00577EAC" w:rsidRDefault="007C0E92" w:rsidP="00577EA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6404440A" w14:textId="77777777" w:rsidR="00577EAC" w:rsidRDefault="00577EAC" w:rsidP="00577EAC">
            <w:pPr>
              <w:pStyle w:val="TableParagraph"/>
              <w:tabs>
                <w:tab w:val="left" w:pos="1500"/>
              </w:tabs>
              <w:spacing w:line="242" w:lineRule="auto"/>
              <w:ind w:left="111" w:right="90"/>
            </w:pPr>
            <w:r>
              <w:t>Раскрывают</w:t>
            </w:r>
            <w:r>
              <w:tab/>
            </w:r>
            <w:r>
              <w:rPr>
                <w:spacing w:val="-4"/>
              </w:rPr>
              <w:t xml:space="preserve">сущность </w:t>
            </w:r>
            <w:r>
              <w:t>понятий:</w:t>
            </w:r>
          </w:p>
          <w:p w14:paraId="12B30D7A" w14:textId="77777777" w:rsidR="00577EAC" w:rsidRDefault="00577EAC" w:rsidP="00577EAC">
            <w:pPr>
              <w:pStyle w:val="TableParagraph"/>
              <w:ind w:left="111" w:right="548"/>
            </w:pPr>
            <w:r>
              <w:t>налогоплательщик, альтернативная</w:t>
            </w:r>
          </w:p>
          <w:p w14:paraId="7A18ACA0" w14:textId="77777777" w:rsidR="00577EAC" w:rsidRDefault="00577EAC" w:rsidP="00577EAC">
            <w:pPr>
              <w:pStyle w:val="TableParagraph"/>
              <w:ind w:left="111" w:right="88"/>
              <w:jc w:val="both"/>
            </w:pPr>
            <w:r>
              <w:t>гражданская служба. Формируют умение давать характеристику правам и обязанностям гражданина РФ. Умеют преобразовывать</w:t>
            </w:r>
          </w:p>
          <w:p w14:paraId="1FA375E1" w14:textId="77777777" w:rsidR="00577EAC" w:rsidRDefault="00577EAC" w:rsidP="00577EAC">
            <w:pPr>
              <w:pStyle w:val="TableParagraph"/>
              <w:tabs>
                <w:tab w:val="left" w:pos="2282"/>
              </w:tabs>
              <w:ind w:left="111" w:right="90"/>
              <w:jc w:val="both"/>
            </w:pPr>
            <w:r>
              <w:t>социальную информацию</w:t>
            </w:r>
            <w:r>
              <w:tab/>
            </w:r>
            <w:r>
              <w:rPr>
                <w:spacing w:val="-18"/>
              </w:rPr>
              <w:t>и</w:t>
            </w:r>
          </w:p>
          <w:p w14:paraId="5CEE0709" w14:textId="77777777" w:rsidR="00577EAC" w:rsidRDefault="00577EAC" w:rsidP="00577EAC">
            <w:pPr>
              <w:pStyle w:val="TableParagraph"/>
              <w:tabs>
                <w:tab w:val="left" w:pos="2148"/>
              </w:tabs>
              <w:ind w:left="111"/>
              <w:jc w:val="both"/>
            </w:pPr>
            <w:r>
              <w:t>представлять</w:t>
            </w:r>
            <w:r>
              <w:tab/>
              <w:t>ее,</w:t>
            </w:r>
          </w:p>
          <w:p w14:paraId="3290DD5B" w14:textId="77777777" w:rsidR="00577EAC" w:rsidRDefault="00577EAC" w:rsidP="00577EAC">
            <w:pPr>
              <w:pStyle w:val="TableParagraph"/>
              <w:tabs>
                <w:tab w:val="left" w:pos="2280"/>
              </w:tabs>
              <w:ind w:left="111" w:right="90"/>
              <w:jc w:val="both"/>
            </w:pPr>
            <w:r>
              <w:t>формулировать</w:t>
            </w:r>
            <w:r>
              <w:tab/>
            </w:r>
            <w:r>
              <w:rPr>
                <w:spacing w:val="-16"/>
              </w:rPr>
              <w:t xml:space="preserve">и </w:t>
            </w:r>
            <w:r>
              <w:t xml:space="preserve">аргументировать </w:t>
            </w:r>
            <w:r>
              <w:rPr>
                <w:spacing w:val="-4"/>
              </w:rPr>
              <w:t xml:space="preserve">свою </w:t>
            </w:r>
            <w:r>
              <w:t>точку</w:t>
            </w:r>
            <w:r>
              <w:rPr>
                <w:spacing w:val="-4"/>
              </w:rPr>
              <w:t xml:space="preserve"> </w:t>
            </w:r>
            <w:r>
              <w:t>зрения.</w:t>
            </w:r>
          </w:p>
        </w:tc>
        <w:tc>
          <w:tcPr>
            <w:tcW w:w="2238" w:type="dxa"/>
          </w:tcPr>
          <w:p w14:paraId="7A88B3E9" w14:textId="77777777" w:rsidR="00577EAC" w:rsidRDefault="00577EAC" w:rsidP="00577EAC">
            <w:pPr>
              <w:pStyle w:val="TableParagraph"/>
              <w:spacing w:line="242" w:lineRule="auto"/>
              <w:ind w:left="109" w:right="433"/>
            </w:pPr>
            <w:r>
              <w:t xml:space="preserve">Ориентируются </w:t>
            </w:r>
            <w:r>
              <w:rPr>
                <w:spacing w:val="-13"/>
              </w:rPr>
              <w:t xml:space="preserve">в </w:t>
            </w:r>
            <w:r>
              <w:t>разнообразии</w:t>
            </w:r>
          </w:p>
          <w:p w14:paraId="696AF943" w14:textId="77777777" w:rsidR="00577EAC" w:rsidRDefault="00577EAC" w:rsidP="00577EAC">
            <w:pPr>
              <w:pStyle w:val="TableParagraph"/>
              <w:ind w:left="109" w:right="224"/>
            </w:pPr>
            <w:r>
              <w:t xml:space="preserve">способов </w:t>
            </w:r>
            <w:r>
              <w:rPr>
                <w:spacing w:val="-4"/>
              </w:rPr>
              <w:t xml:space="preserve">решения </w:t>
            </w:r>
            <w:r>
              <w:t>познавательных задач; выбирают наиболее эффективные</w:t>
            </w:r>
          </w:p>
          <w:p w14:paraId="47E976DA" w14:textId="77777777" w:rsidR="00577EAC" w:rsidRDefault="00577EAC" w:rsidP="00577EAC">
            <w:pPr>
              <w:pStyle w:val="TableParagraph"/>
              <w:ind w:left="109" w:right="999"/>
            </w:pPr>
            <w:r>
              <w:t>способы их решения;</w:t>
            </w:r>
          </w:p>
          <w:p w14:paraId="6281582B" w14:textId="77777777" w:rsidR="00577EAC" w:rsidRDefault="00577EAC" w:rsidP="00577EAC">
            <w:pPr>
              <w:pStyle w:val="TableParagraph"/>
              <w:ind w:left="109" w:right="509"/>
            </w:pPr>
            <w:r>
              <w:t>договариваются о распределении</w:t>
            </w:r>
          </w:p>
          <w:p w14:paraId="172054B2" w14:textId="77777777" w:rsidR="00577EAC" w:rsidRDefault="00577EAC" w:rsidP="00577EAC">
            <w:pPr>
              <w:pStyle w:val="TableParagraph"/>
              <w:ind w:left="109" w:right="192"/>
            </w:pPr>
            <w:r>
              <w:t xml:space="preserve">функций и ролей в группе; определяют последовательность промежуточных целей с </w:t>
            </w:r>
            <w:proofErr w:type="spellStart"/>
            <w:r>
              <w:t>учѐтом</w:t>
            </w:r>
            <w:proofErr w:type="spellEnd"/>
            <w:r>
              <w:t xml:space="preserve"> конечного результата;</w:t>
            </w:r>
          </w:p>
        </w:tc>
        <w:tc>
          <w:tcPr>
            <w:tcW w:w="2489" w:type="dxa"/>
          </w:tcPr>
          <w:p w14:paraId="4E5DF9CB" w14:textId="77777777" w:rsidR="00577EAC" w:rsidRDefault="00577EAC" w:rsidP="00577EAC">
            <w:pPr>
              <w:pStyle w:val="TableParagraph"/>
              <w:ind w:left="110"/>
            </w:pPr>
            <w:r>
              <w:t>Формирование ценностных ориентиров, основанных на необходимости поддержания гражданского</w:t>
            </w:r>
          </w:p>
          <w:p w14:paraId="0644C561" w14:textId="77777777" w:rsidR="00577EAC" w:rsidRDefault="00577EAC" w:rsidP="00577EAC">
            <w:pPr>
              <w:pStyle w:val="TableParagraph"/>
              <w:tabs>
                <w:tab w:val="left" w:pos="1521"/>
              </w:tabs>
              <w:spacing w:line="252" w:lineRule="exact"/>
              <w:ind w:left="110"/>
            </w:pPr>
            <w:r>
              <w:t>мира</w:t>
            </w:r>
            <w:r>
              <w:tab/>
              <w:t>и</w:t>
            </w:r>
          </w:p>
          <w:p w14:paraId="1754CB8B" w14:textId="77777777" w:rsidR="00577EAC" w:rsidRDefault="00577EAC" w:rsidP="00577EAC">
            <w:pPr>
              <w:pStyle w:val="TableParagraph"/>
              <w:spacing w:line="252" w:lineRule="exact"/>
              <w:ind w:left="110"/>
            </w:pPr>
            <w:r>
              <w:t>согласия.</w:t>
            </w:r>
          </w:p>
          <w:p w14:paraId="2B115AE8" w14:textId="77777777" w:rsidR="00577EAC" w:rsidRDefault="00577EAC" w:rsidP="00577EAC">
            <w:pPr>
              <w:pStyle w:val="TableParagraph"/>
              <w:spacing w:line="252" w:lineRule="exact"/>
              <w:ind w:left="110"/>
            </w:pPr>
            <w:r>
              <w:t>Определение</w:t>
            </w:r>
          </w:p>
          <w:p w14:paraId="53D92DBA" w14:textId="77777777" w:rsidR="00577EAC" w:rsidRDefault="00577EAC" w:rsidP="00577EAC">
            <w:pPr>
              <w:pStyle w:val="TableParagraph"/>
              <w:ind w:left="110" w:right="89"/>
              <w:jc w:val="both"/>
            </w:pPr>
            <w:r>
              <w:t>своего места в обществе и жизни в целом.</w:t>
            </w:r>
          </w:p>
        </w:tc>
        <w:tc>
          <w:tcPr>
            <w:tcW w:w="3118" w:type="dxa"/>
          </w:tcPr>
          <w:p w14:paraId="4DBC224B" w14:textId="77777777" w:rsidR="00577EAC" w:rsidRDefault="00577EAC" w:rsidP="00577EAC">
            <w:pPr>
              <w:pStyle w:val="TableParagraph"/>
              <w:spacing w:line="242" w:lineRule="auto"/>
              <w:ind w:left="114" w:right="105"/>
            </w:pPr>
            <w:r>
              <w:t>Раскрывать смысл понятия</w:t>
            </w:r>
          </w:p>
          <w:p w14:paraId="457C7C66" w14:textId="77777777" w:rsidR="00577EAC" w:rsidRDefault="00577EAC" w:rsidP="00577EAC">
            <w:pPr>
              <w:pStyle w:val="TableParagraph"/>
              <w:ind w:left="114" w:right="77"/>
            </w:pPr>
            <w:r>
              <w:t>«гражданство». Называть основы приобретения гражданства в РФ. Различать понятия</w:t>
            </w:r>
          </w:p>
          <w:p w14:paraId="53BD3723" w14:textId="77777777" w:rsidR="00577EAC" w:rsidRDefault="00577EAC" w:rsidP="00577EAC">
            <w:pPr>
              <w:pStyle w:val="TableParagraph"/>
              <w:ind w:left="114" w:right="196"/>
            </w:pPr>
            <w:r>
              <w:t>«права человека» и «права</w:t>
            </w:r>
          </w:p>
          <w:p w14:paraId="1CF90AA4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гражданина».</w:t>
            </w:r>
          </w:p>
          <w:p w14:paraId="1919EFA6" w14:textId="77777777" w:rsidR="00577EAC" w:rsidRDefault="00577EAC" w:rsidP="00577EAC">
            <w:pPr>
              <w:pStyle w:val="TableParagraph"/>
              <w:ind w:left="114" w:right="140"/>
            </w:pPr>
            <w:r>
              <w:t>Перечислять конституционные права гражданина РФ.</w:t>
            </w:r>
          </w:p>
          <w:p w14:paraId="130B8461" w14:textId="77777777" w:rsidR="00577EAC" w:rsidRDefault="00577EAC" w:rsidP="00577EAC">
            <w:pPr>
              <w:pStyle w:val="TableParagraph"/>
              <w:ind w:left="114" w:right="245"/>
            </w:pPr>
            <w:r>
              <w:t>Характеризовать воинскую</w:t>
            </w:r>
          </w:p>
          <w:p w14:paraId="3BE2453F" w14:textId="77777777" w:rsidR="00577EAC" w:rsidRDefault="00577EAC" w:rsidP="00577EAC">
            <w:pPr>
              <w:pStyle w:val="TableParagraph"/>
              <w:ind w:left="114" w:right="591"/>
            </w:pPr>
            <w:r>
              <w:t>обязанность, возможности</w:t>
            </w:r>
          </w:p>
          <w:p w14:paraId="72874AB7" w14:textId="77777777" w:rsidR="00577EAC" w:rsidRDefault="00577EAC" w:rsidP="00577EAC">
            <w:pPr>
              <w:pStyle w:val="TableParagraph"/>
              <w:ind w:left="114" w:right="309"/>
              <w:jc w:val="both"/>
            </w:pPr>
            <w:r>
              <w:t xml:space="preserve">альтернативной службы, права </w:t>
            </w:r>
            <w:r>
              <w:rPr>
                <w:spacing w:val="-15"/>
              </w:rPr>
              <w:t xml:space="preserve">и </w:t>
            </w:r>
            <w:r>
              <w:t>обязанности</w:t>
            </w:r>
          </w:p>
          <w:p w14:paraId="4B4A3D99" w14:textId="77777777" w:rsidR="00577EAC" w:rsidRDefault="00577EAC" w:rsidP="00577EAC">
            <w:pPr>
              <w:pStyle w:val="TableParagraph"/>
              <w:ind w:left="114"/>
            </w:pPr>
            <w:r>
              <w:rPr>
                <w:spacing w:val="-1"/>
              </w:rPr>
              <w:t xml:space="preserve">налогоплательщик </w:t>
            </w:r>
            <w:r>
              <w:t>а. Обосновывать взаимосвязь</w:t>
            </w:r>
          </w:p>
          <w:p w14:paraId="7A29FECE" w14:textId="77777777" w:rsidR="00577EAC" w:rsidRDefault="00577EAC" w:rsidP="00577EAC">
            <w:pPr>
              <w:pStyle w:val="TableParagraph"/>
              <w:ind w:left="114" w:right="210"/>
            </w:pPr>
            <w:r>
              <w:t>между правами и обязанностями, иллюстрировать эту связь</w:t>
            </w:r>
          </w:p>
          <w:p w14:paraId="38211814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примерами. Выражать</w:t>
            </w:r>
          </w:p>
          <w:p w14:paraId="68A578D3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собственное отношение к лицам,</w:t>
            </w:r>
          </w:p>
          <w:p w14:paraId="2F193462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уклоняющимся от воинской</w:t>
            </w:r>
          </w:p>
          <w:p w14:paraId="74FB657F" w14:textId="77777777" w:rsidR="00577EAC" w:rsidRDefault="00577EAC" w:rsidP="00577EAC">
            <w:pPr>
              <w:pStyle w:val="TableParagraph"/>
              <w:spacing w:line="238" w:lineRule="exact"/>
              <w:ind w:left="114"/>
            </w:pPr>
            <w:r>
              <w:t>обязанности</w:t>
            </w:r>
          </w:p>
        </w:tc>
        <w:tc>
          <w:tcPr>
            <w:tcW w:w="1985" w:type="dxa"/>
          </w:tcPr>
          <w:p w14:paraId="6B71A76E" w14:textId="77777777" w:rsidR="00577EAC" w:rsidRDefault="00577EAC" w:rsidP="00577EAC">
            <w:pPr>
              <w:pStyle w:val="TableParagraph"/>
              <w:ind w:left="112" w:right="144"/>
            </w:pPr>
            <w:r>
              <w:t>Индивидуальный, фронтальный</w:t>
            </w:r>
          </w:p>
        </w:tc>
      </w:tr>
      <w:tr w:rsidR="00577EAC" w14:paraId="3DDE42ED" w14:textId="77777777" w:rsidTr="007B419C">
        <w:trPr>
          <w:trHeight w:val="1304"/>
        </w:trPr>
        <w:tc>
          <w:tcPr>
            <w:tcW w:w="535" w:type="dxa"/>
          </w:tcPr>
          <w:p w14:paraId="2F207164" w14:textId="77777777" w:rsidR="00577EAC" w:rsidRDefault="007C0E92" w:rsidP="00577EAC">
            <w:pPr>
              <w:pStyle w:val="TableParagraph"/>
              <w:spacing w:line="248" w:lineRule="exact"/>
            </w:pPr>
            <w:r>
              <w:lastRenderedPageBreak/>
              <w:t>46-47</w:t>
            </w:r>
          </w:p>
        </w:tc>
        <w:tc>
          <w:tcPr>
            <w:tcW w:w="2054" w:type="dxa"/>
          </w:tcPr>
          <w:p w14:paraId="0AAAD1B7" w14:textId="77777777" w:rsidR="00577EAC" w:rsidRDefault="00577EAC" w:rsidP="00577EAC">
            <w:pPr>
              <w:pStyle w:val="TableParagraph"/>
              <w:spacing w:before="1"/>
              <w:ind w:left="110" w:right="221"/>
              <w:rPr>
                <w:b/>
              </w:rPr>
            </w:pPr>
            <w:r>
              <w:rPr>
                <w:b/>
              </w:rPr>
              <w:t>Гражданское право</w:t>
            </w:r>
          </w:p>
          <w:p w14:paraId="563C0F6E" w14:textId="77777777" w:rsidR="00577EAC" w:rsidRDefault="00577EAC" w:rsidP="00577EA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928C068" w14:textId="77777777" w:rsidR="00577EAC" w:rsidRDefault="00CF6F95" w:rsidP="00577EAC">
            <w:pPr>
              <w:pStyle w:val="TableParagraph"/>
              <w:spacing w:before="1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0B6A40A2" w14:textId="77777777" w:rsidR="00577EAC" w:rsidRDefault="007C0E92" w:rsidP="00577EA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063E3B15" w14:textId="77777777" w:rsidR="00577EAC" w:rsidRDefault="00577EAC" w:rsidP="00577EAC">
            <w:pPr>
              <w:pStyle w:val="TableParagraph"/>
              <w:tabs>
                <w:tab w:val="left" w:pos="2301"/>
              </w:tabs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 xml:space="preserve">понятий: гражданское право, моральный </w:t>
            </w:r>
            <w:r>
              <w:rPr>
                <w:spacing w:val="-4"/>
              </w:rPr>
              <w:t xml:space="preserve">вред. </w:t>
            </w:r>
            <w:r>
              <w:t>Формируют умение работать</w:t>
            </w:r>
            <w:r>
              <w:tab/>
            </w:r>
            <w:r>
              <w:rPr>
                <w:spacing w:val="-16"/>
              </w:rPr>
              <w:t>с</w:t>
            </w:r>
          </w:p>
          <w:p w14:paraId="1C6D38E6" w14:textId="77777777" w:rsidR="00577EAC" w:rsidRDefault="00577EAC" w:rsidP="00577EAC">
            <w:pPr>
              <w:pStyle w:val="TableParagraph"/>
              <w:tabs>
                <w:tab w:val="left" w:pos="1440"/>
                <w:tab w:val="left" w:pos="2054"/>
              </w:tabs>
              <w:ind w:left="111" w:right="90"/>
            </w:pPr>
            <w:r>
              <w:t>нормативными актами, извлекать</w:t>
            </w:r>
            <w:r>
              <w:tab/>
              <w:t>из</w:t>
            </w:r>
            <w:r>
              <w:tab/>
            </w:r>
            <w:r>
              <w:rPr>
                <w:spacing w:val="-6"/>
              </w:rPr>
              <w:t xml:space="preserve">них </w:t>
            </w:r>
            <w:r>
              <w:t>необходимую информацию.</w:t>
            </w:r>
          </w:p>
        </w:tc>
        <w:tc>
          <w:tcPr>
            <w:tcW w:w="2238" w:type="dxa"/>
          </w:tcPr>
          <w:p w14:paraId="252C7FBC" w14:textId="77777777" w:rsidR="00577EAC" w:rsidRDefault="00577EAC" w:rsidP="00577EAC">
            <w:pPr>
              <w:pStyle w:val="TableParagraph"/>
              <w:ind w:left="109" w:right="718"/>
            </w:pPr>
            <w:r>
              <w:t>Выявляют особенности и</w:t>
            </w:r>
          </w:p>
          <w:p w14:paraId="372D2145" w14:textId="77777777" w:rsidR="00577EAC" w:rsidRDefault="00577EAC" w:rsidP="00577EAC">
            <w:pPr>
              <w:pStyle w:val="TableParagraph"/>
              <w:ind w:left="109" w:right="152"/>
            </w:pPr>
            <w:r>
              <w:t>признаки объектов; приводят примеры в качестве</w:t>
            </w:r>
          </w:p>
          <w:p w14:paraId="596222F7" w14:textId="77777777" w:rsidR="00577EAC" w:rsidRDefault="00577EAC" w:rsidP="00577EAC">
            <w:pPr>
              <w:pStyle w:val="TableParagraph"/>
              <w:ind w:left="109" w:right="664"/>
            </w:pPr>
            <w:r>
              <w:t>доказательства выдвигаемых положений; прогнозируют</w:t>
            </w:r>
          </w:p>
          <w:p w14:paraId="24E441D6" w14:textId="77777777" w:rsidR="00577EAC" w:rsidRDefault="00577EAC" w:rsidP="00577EAC">
            <w:pPr>
              <w:pStyle w:val="TableParagraph"/>
              <w:ind w:left="109" w:right="314"/>
            </w:pPr>
            <w:r>
              <w:t>результаты уровня усвоения</w:t>
            </w:r>
          </w:p>
          <w:p w14:paraId="63BE7BFE" w14:textId="77777777" w:rsidR="00577EAC" w:rsidRDefault="00577EAC" w:rsidP="00577EAC">
            <w:pPr>
              <w:pStyle w:val="TableParagraph"/>
              <w:ind w:left="109" w:right="823"/>
            </w:pPr>
            <w:r>
              <w:t>изучаемого материала; принимают и понимают</w:t>
            </w:r>
          </w:p>
          <w:p w14:paraId="1DA7A388" w14:textId="77777777" w:rsidR="00577EAC" w:rsidRDefault="00577EAC" w:rsidP="00577EAC">
            <w:pPr>
              <w:pStyle w:val="TableParagraph"/>
              <w:ind w:left="109" w:right="192"/>
            </w:pPr>
            <w:r>
              <w:t>сохраняют учебную задачу</w:t>
            </w:r>
          </w:p>
        </w:tc>
        <w:tc>
          <w:tcPr>
            <w:tcW w:w="2489" w:type="dxa"/>
          </w:tcPr>
          <w:p w14:paraId="43394D3B" w14:textId="77777777" w:rsidR="00577EAC" w:rsidRDefault="00577EAC" w:rsidP="00577EAC">
            <w:pPr>
              <w:pStyle w:val="TableParagraph"/>
              <w:ind w:left="110" w:right="155"/>
            </w:pPr>
            <w:r>
              <w:t>Выражают положительное отношение к процессу познания;</w:t>
            </w:r>
          </w:p>
          <w:p w14:paraId="0854AC73" w14:textId="77777777" w:rsidR="00577EAC" w:rsidRDefault="00577EAC" w:rsidP="00577EAC">
            <w:pPr>
              <w:pStyle w:val="TableParagraph"/>
              <w:ind w:left="110" w:right="656"/>
              <w:jc w:val="both"/>
            </w:pPr>
            <w:r>
              <w:t>адекватно понимают причины</w:t>
            </w:r>
          </w:p>
          <w:p w14:paraId="33686D5A" w14:textId="77777777" w:rsidR="00577EAC" w:rsidRDefault="00577EAC" w:rsidP="00577EAC">
            <w:pPr>
              <w:pStyle w:val="TableParagraph"/>
              <w:ind w:left="110" w:right="254"/>
            </w:pPr>
            <w:r>
              <w:t>успешности/ не</w:t>
            </w:r>
            <w:r w:rsidR="00CF6F95">
              <w:t xml:space="preserve"> </w:t>
            </w:r>
            <w:r>
              <w:t>успешности учебной</w:t>
            </w:r>
          </w:p>
          <w:p w14:paraId="4837EAAA" w14:textId="77777777" w:rsidR="00577EAC" w:rsidRDefault="00577EAC" w:rsidP="00577EAC">
            <w:pPr>
              <w:pStyle w:val="TableParagraph"/>
              <w:spacing w:line="252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243254D9" w14:textId="77777777" w:rsidR="00577EAC" w:rsidRDefault="00577EAC" w:rsidP="00577EAC">
            <w:pPr>
              <w:pStyle w:val="TableParagraph"/>
              <w:ind w:left="114" w:right="105"/>
            </w:pPr>
            <w:r>
              <w:t>Раскрывать смысл понятий</w:t>
            </w:r>
          </w:p>
          <w:p w14:paraId="39EDE18C" w14:textId="77777777" w:rsidR="00577EAC" w:rsidRDefault="00577EAC" w:rsidP="00577EAC">
            <w:pPr>
              <w:pStyle w:val="TableParagraph"/>
              <w:ind w:left="114" w:right="91"/>
            </w:pPr>
            <w:r>
              <w:t>«гражданские правоотношения»,</w:t>
            </w:r>
          </w:p>
          <w:p w14:paraId="75F29418" w14:textId="77777777" w:rsidR="00577EAC" w:rsidRDefault="00577EAC" w:rsidP="00577EAC">
            <w:pPr>
              <w:pStyle w:val="TableParagraph"/>
              <w:ind w:left="114" w:right="541"/>
            </w:pPr>
            <w:r>
              <w:t>«субъекты гражданского права»,</w:t>
            </w:r>
          </w:p>
          <w:p w14:paraId="76284D8F" w14:textId="77777777" w:rsidR="00577EAC" w:rsidRDefault="00577EAC" w:rsidP="00577EAC">
            <w:pPr>
              <w:pStyle w:val="TableParagraph"/>
              <w:ind w:left="114" w:right="473"/>
            </w:pPr>
            <w:r>
              <w:t>«юридические лица»,</w:t>
            </w:r>
          </w:p>
          <w:p w14:paraId="03345612" w14:textId="77777777" w:rsidR="00577EAC" w:rsidRDefault="00577EAC" w:rsidP="00577EAC">
            <w:pPr>
              <w:pStyle w:val="TableParagraph"/>
              <w:ind w:left="114"/>
            </w:pPr>
            <w:r>
              <w:t>«гражданская</w:t>
            </w:r>
          </w:p>
          <w:p w14:paraId="09D6B268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дееспособность».</w:t>
            </w:r>
          </w:p>
          <w:p w14:paraId="0C86E64D" w14:textId="77777777" w:rsidR="00577EAC" w:rsidRDefault="00577EAC" w:rsidP="00577EAC">
            <w:pPr>
              <w:pStyle w:val="TableParagraph"/>
              <w:ind w:left="114" w:right="623"/>
            </w:pPr>
            <w:r>
              <w:t>Называть участников гражданских</w:t>
            </w:r>
          </w:p>
          <w:p w14:paraId="2E3DCA04" w14:textId="77777777" w:rsidR="00577EAC" w:rsidRDefault="00577EAC" w:rsidP="00577EAC">
            <w:pPr>
              <w:pStyle w:val="TableParagraph"/>
              <w:spacing w:line="252" w:lineRule="exact"/>
              <w:ind w:left="114"/>
            </w:pPr>
            <w:r>
              <w:t>правоотношений.</w:t>
            </w:r>
          </w:p>
          <w:p w14:paraId="137BD2ED" w14:textId="77777777" w:rsidR="00577EAC" w:rsidRDefault="00577EAC" w:rsidP="00577EAC">
            <w:pPr>
              <w:pStyle w:val="TableParagraph"/>
              <w:ind w:left="114" w:right="639"/>
              <w:jc w:val="both"/>
            </w:pPr>
            <w:r>
              <w:t>Раскрывать содержание гражданских</w:t>
            </w:r>
          </w:p>
          <w:p w14:paraId="10578805" w14:textId="77777777" w:rsidR="00577EAC" w:rsidRDefault="00CF6F95" w:rsidP="00577EAC">
            <w:pPr>
              <w:pStyle w:val="TableParagraph"/>
              <w:ind w:left="114" w:right="184"/>
            </w:pPr>
            <w:r>
              <w:t>правоотношений, объяснять, как</w:t>
            </w:r>
            <w:r w:rsidR="00577EAC">
              <w:t xml:space="preserve"> возникают</w:t>
            </w:r>
          </w:p>
          <w:p w14:paraId="0909EAF5" w14:textId="77777777" w:rsidR="00577EAC" w:rsidRDefault="00577EAC" w:rsidP="00577EAC">
            <w:pPr>
              <w:pStyle w:val="TableParagraph"/>
              <w:ind w:left="114" w:right="100"/>
            </w:pPr>
            <w:r>
              <w:t xml:space="preserve">гражданские </w:t>
            </w:r>
            <w:r w:rsidR="007B419C">
              <w:t>правоотношения. Классифицироват</w:t>
            </w:r>
            <w:r>
              <w:t>ь объекты имущественных гражданских правоотношений. Характеризовать право на результаты</w:t>
            </w:r>
          </w:p>
          <w:p w14:paraId="5C8762E3" w14:textId="77777777" w:rsidR="00577EAC" w:rsidRDefault="00577EAC" w:rsidP="00577EAC">
            <w:pPr>
              <w:pStyle w:val="TableParagraph"/>
              <w:spacing w:line="254" w:lineRule="exact"/>
              <w:ind w:left="114" w:right="120"/>
            </w:pPr>
            <w:r>
              <w:t>интеллектуальной деятельности как сочетание имущественных и</w:t>
            </w:r>
          </w:p>
          <w:p w14:paraId="50E98CE9" w14:textId="77777777" w:rsidR="00577EAC" w:rsidRDefault="00577EAC" w:rsidP="00577EAC">
            <w:pPr>
              <w:pStyle w:val="TableParagraph"/>
              <w:spacing w:line="254" w:lineRule="exact"/>
              <w:ind w:left="114" w:right="120"/>
            </w:pPr>
            <w:r>
              <w:t>неимущественных гражданских прав. Различать виды наследования.</w:t>
            </w:r>
          </w:p>
          <w:p w14:paraId="2ACF9672" w14:textId="77777777" w:rsidR="00577EAC" w:rsidRDefault="00577EAC" w:rsidP="00577EAC">
            <w:pPr>
              <w:pStyle w:val="TableParagraph"/>
              <w:spacing w:line="254" w:lineRule="exact"/>
              <w:ind w:left="114" w:right="120"/>
            </w:pPr>
            <w:r>
              <w:t>Характеризовать способы защиты</w:t>
            </w:r>
          </w:p>
          <w:p w14:paraId="78CB580C" w14:textId="77777777" w:rsidR="00577EAC" w:rsidRDefault="00577EAC" w:rsidP="00577EAC">
            <w:pPr>
              <w:pStyle w:val="TableParagraph"/>
              <w:spacing w:line="254" w:lineRule="exact"/>
              <w:ind w:left="114" w:right="120"/>
            </w:pPr>
            <w:r>
              <w:t>гражданских прав.</w:t>
            </w:r>
          </w:p>
        </w:tc>
        <w:tc>
          <w:tcPr>
            <w:tcW w:w="1985" w:type="dxa"/>
          </w:tcPr>
          <w:p w14:paraId="2BFDACE3" w14:textId="77777777" w:rsidR="00577EAC" w:rsidRDefault="00577EAC" w:rsidP="00577EAC">
            <w:pPr>
              <w:pStyle w:val="TableParagraph"/>
              <w:ind w:left="112" w:right="144"/>
            </w:pPr>
            <w:r>
              <w:t>Индивидуальный, фронтальный</w:t>
            </w:r>
          </w:p>
        </w:tc>
      </w:tr>
      <w:tr w:rsidR="00731654" w14:paraId="2D8FC0F1" w14:textId="77777777" w:rsidTr="007B419C">
        <w:trPr>
          <w:trHeight w:val="1304"/>
        </w:trPr>
        <w:tc>
          <w:tcPr>
            <w:tcW w:w="535" w:type="dxa"/>
          </w:tcPr>
          <w:p w14:paraId="12BA5C5C" w14:textId="77777777" w:rsidR="00731654" w:rsidRDefault="007C0E92" w:rsidP="00731654">
            <w:pPr>
              <w:pStyle w:val="TableParagraph"/>
              <w:spacing w:line="248" w:lineRule="exact"/>
            </w:pPr>
            <w:r>
              <w:t>48-49</w:t>
            </w:r>
          </w:p>
        </w:tc>
        <w:tc>
          <w:tcPr>
            <w:tcW w:w="2054" w:type="dxa"/>
          </w:tcPr>
          <w:p w14:paraId="1275FC3B" w14:textId="77777777" w:rsidR="00731654" w:rsidRDefault="00731654" w:rsidP="00731654">
            <w:pPr>
              <w:pStyle w:val="TableParagraph"/>
              <w:spacing w:before="1"/>
              <w:ind w:left="110" w:right="221"/>
              <w:rPr>
                <w:b/>
              </w:rPr>
            </w:pPr>
            <w:r>
              <w:rPr>
                <w:b/>
              </w:rPr>
              <w:t>Правовые основы социальной защиты и социального обеспечения</w:t>
            </w:r>
          </w:p>
          <w:p w14:paraId="535A2FDC" w14:textId="77777777" w:rsidR="00731654" w:rsidRDefault="00731654" w:rsidP="00731654">
            <w:pPr>
              <w:pStyle w:val="TableParagraph"/>
              <w:spacing w:before="1"/>
              <w:ind w:left="110" w:right="221"/>
              <w:rPr>
                <w:b/>
              </w:rPr>
            </w:pPr>
          </w:p>
          <w:p w14:paraId="45EAEF40" w14:textId="77777777" w:rsidR="00731654" w:rsidRPr="00731654" w:rsidRDefault="00731654" w:rsidP="00731654">
            <w:pPr>
              <w:pStyle w:val="TableParagraph"/>
              <w:spacing w:before="1"/>
              <w:ind w:left="110" w:right="133"/>
            </w:pPr>
            <w:r w:rsidRPr="00731654">
              <w:t>Комбинированный урок</w:t>
            </w:r>
          </w:p>
        </w:tc>
        <w:tc>
          <w:tcPr>
            <w:tcW w:w="567" w:type="dxa"/>
          </w:tcPr>
          <w:p w14:paraId="60E94C68" w14:textId="77777777" w:rsidR="00731654" w:rsidRDefault="007C0E92" w:rsidP="00731654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712509AB" w14:textId="77777777" w:rsidR="00731654" w:rsidRDefault="00731654" w:rsidP="00731654">
            <w:pPr>
              <w:pStyle w:val="TableParagraph"/>
              <w:tabs>
                <w:tab w:val="left" w:pos="2301"/>
              </w:tabs>
              <w:ind w:left="111" w:right="90"/>
              <w:jc w:val="both"/>
            </w:pPr>
            <w:r>
              <w:t>Раскрывают сущность понятий: социальное обеспечение.</w:t>
            </w:r>
          </w:p>
          <w:p w14:paraId="34F0E7CC" w14:textId="77777777" w:rsidR="00731654" w:rsidRDefault="00731654" w:rsidP="00731654">
            <w:pPr>
              <w:pStyle w:val="TableParagraph"/>
              <w:tabs>
                <w:tab w:val="left" w:pos="2301"/>
              </w:tabs>
              <w:ind w:left="111" w:right="90"/>
              <w:jc w:val="both"/>
            </w:pPr>
            <w:r>
              <w:t>Раскрывать основные принципы социальной работы РФ. Формируют умение работать с нормативными актами, извлекать из них информацию.</w:t>
            </w:r>
          </w:p>
        </w:tc>
        <w:tc>
          <w:tcPr>
            <w:tcW w:w="2238" w:type="dxa"/>
          </w:tcPr>
          <w:p w14:paraId="18F94E8F" w14:textId="77777777" w:rsidR="00731654" w:rsidRDefault="00731654" w:rsidP="004816D9">
            <w:pPr>
              <w:pStyle w:val="TableParagraph"/>
              <w:ind w:left="109" w:right="57"/>
            </w:pPr>
            <w:r>
              <w:t>Адекватно воспринимают предложения и оценку учителей, товарищей;</w:t>
            </w:r>
          </w:p>
          <w:p w14:paraId="2F47886F" w14:textId="77777777" w:rsidR="00731654" w:rsidRDefault="00731654" w:rsidP="004816D9">
            <w:pPr>
              <w:pStyle w:val="TableParagraph"/>
              <w:ind w:left="109" w:right="57"/>
            </w:pPr>
            <w:r>
              <w:t>выбирают наиболее эффективные способы</w:t>
            </w:r>
          </w:p>
          <w:p w14:paraId="6649E4E9" w14:textId="77777777" w:rsidR="00731654" w:rsidRDefault="00731654" w:rsidP="004816D9">
            <w:pPr>
              <w:pStyle w:val="TableParagraph"/>
              <w:ind w:left="109" w:right="57"/>
            </w:pPr>
            <w:r>
              <w:t>решения задач; контролируют и оценивают процесс и результат</w:t>
            </w:r>
          </w:p>
          <w:p w14:paraId="3BDFAFA3" w14:textId="77777777" w:rsidR="00731654" w:rsidRDefault="00731654" w:rsidP="004816D9">
            <w:pPr>
              <w:pStyle w:val="TableParagraph"/>
              <w:ind w:left="109" w:right="57"/>
            </w:pPr>
            <w:r>
              <w:t>деятельности.</w:t>
            </w:r>
          </w:p>
        </w:tc>
        <w:tc>
          <w:tcPr>
            <w:tcW w:w="2489" w:type="dxa"/>
          </w:tcPr>
          <w:p w14:paraId="0F61D6C3" w14:textId="77777777" w:rsidR="00731654" w:rsidRDefault="00731654" w:rsidP="00731654">
            <w:pPr>
              <w:pStyle w:val="TableParagraph"/>
              <w:ind w:left="110" w:right="347"/>
            </w:pPr>
            <w:r>
              <w:t>Сравнивают разные точки зрения; оценивают</w:t>
            </w:r>
          </w:p>
          <w:p w14:paraId="3778A273" w14:textId="77777777" w:rsidR="00731654" w:rsidRDefault="00731654" w:rsidP="00731654">
            <w:pPr>
              <w:pStyle w:val="TableParagraph"/>
              <w:ind w:left="110" w:right="377"/>
            </w:pPr>
            <w:r>
              <w:t>собственную учебную</w:t>
            </w:r>
          </w:p>
          <w:p w14:paraId="29FCE4AE" w14:textId="77777777" w:rsidR="00731654" w:rsidRDefault="00731654" w:rsidP="00731654">
            <w:pPr>
              <w:pStyle w:val="TableParagraph"/>
              <w:ind w:left="110" w:right="304"/>
            </w:pPr>
            <w:r>
              <w:t>деятельность; сохраняют</w:t>
            </w:r>
          </w:p>
          <w:p w14:paraId="65DDA4F3" w14:textId="77777777" w:rsidR="00731654" w:rsidRDefault="00731654" w:rsidP="00731654">
            <w:pPr>
              <w:pStyle w:val="TableParagraph"/>
              <w:ind w:left="110" w:right="375"/>
            </w:pPr>
            <w:r>
              <w:t>мотивацию к учебной</w:t>
            </w:r>
          </w:p>
          <w:p w14:paraId="030DF1E5" w14:textId="77777777" w:rsidR="00731654" w:rsidRDefault="00731654" w:rsidP="00731654">
            <w:pPr>
              <w:pStyle w:val="TableParagraph"/>
              <w:spacing w:line="251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49059C15" w14:textId="77777777" w:rsidR="00731654" w:rsidRDefault="00731654" w:rsidP="00731654">
            <w:pPr>
              <w:pStyle w:val="TableParagraph"/>
              <w:ind w:left="114" w:right="105"/>
            </w:pPr>
            <w:r>
              <w:t>Раскрывать смысл понятий «социальная защита». Определять субъекты и объекты социальной сферы государства. Знать какие сферы жизни входят в социальную защиту.</w:t>
            </w:r>
          </w:p>
        </w:tc>
        <w:tc>
          <w:tcPr>
            <w:tcW w:w="1985" w:type="dxa"/>
          </w:tcPr>
          <w:p w14:paraId="7741ACD1" w14:textId="77777777" w:rsidR="00731654" w:rsidRDefault="00731654" w:rsidP="00731654">
            <w:pPr>
              <w:pStyle w:val="TableParagraph"/>
              <w:ind w:left="112" w:right="144"/>
            </w:pPr>
            <w:r w:rsidRPr="00731654">
              <w:t>Индивидуальный, фронтальный</w:t>
            </w:r>
          </w:p>
        </w:tc>
      </w:tr>
      <w:tr w:rsidR="00B03E6C" w14:paraId="2C5643FA" w14:textId="77777777" w:rsidTr="007B419C">
        <w:trPr>
          <w:trHeight w:val="1304"/>
        </w:trPr>
        <w:tc>
          <w:tcPr>
            <w:tcW w:w="535" w:type="dxa"/>
          </w:tcPr>
          <w:p w14:paraId="7EE9B07E" w14:textId="77777777" w:rsidR="00B03E6C" w:rsidRDefault="007C0E92" w:rsidP="00B03E6C">
            <w:pPr>
              <w:pStyle w:val="TableParagraph"/>
              <w:spacing w:line="248" w:lineRule="exact"/>
            </w:pPr>
            <w:r>
              <w:lastRenderedPageBreak/>
              <w:t>50-51</w:t>
            </w:r>
          </w:p>
        </w:tc>
        <w:tc>
          <w:tcPr>
            <w:tcW w:w="2054" w:type="dxa"/>
          </w:tcPr>
          <w:p w14:paraId="6624D4E5" w14:textId="77777777" w:rsidR="00B03E6C" w:rsidRDefault="00B03E6C" w:rsidP="00B03E6C">
            <w:pPr>
              <w:pStyle w:val="TableParagraph"/>
              <w:spacing w:before="1"/>
              <w:ind w:left="110" w:right="221"/>
              <w:rPr>
                <w:b/>
              </w:rPr>
            </w:pPr>
            <w:r>
              <w:rPr>
                <w:b/>
              </w:rPr>
              <w:t xml:space="preserve">Правовые основы </w:t>
            </w:r>
            <w:proofErr w:type="spellStart"/>
            <w:r>
              <w:rPr>
                <w:b/>
              </w:rPr>
              <w:t>предприни</w:t>
            </w:r>
            <w:proofErr w:type="spellEnd"/>
            <w:r>
              <w:rPr>
                <w:b/>
              </w:rPr>
              <w:t>-</w:t>
            </w:r>
          </w:p>
          <w:p w14:paraId="2E08509A" w14:textId="77777777" w:rsidR="00B03E6C" w:rsidRDefault="00B03E6C" w:rsidP="00B03E6C">
            <w:pPr>
              <w:pStyle w:val="TableParagraph"/>
              <w:spacing w:before="1"/>
              <w:ind w:left="110" w:right="221"/>
              <w:rPr>
                <w:b/>
              </w:rPr>
            </w:pPr>
            <w:proofErr w:type="spellStart"/>
            <w:r>
              <w:rPr>
                <w:b/>
              </w:rPr>
              <w:t>мательской</w:t>
            </w:r>
            <w:proofErr w:type="spellEnd"/>
            <w:r>
              <w:rPr>
                <w:b/>
              </w:rPr>
              <w:t xml:space="preserve"> деятельности</w:t>
            </w:r>
          </w:p>
          <w:p w14:paraId="1008DDA5" w14:textId="77777777" w:rsidR="00B03E6C" w:rsidRPr="00493B76" w:rsidRDefault="00B03E6C" w:rsidP="00B03E6C">
            <w:pPr>
              <w:pStyle w:val="TableParagraph"/>
              <w:spacing w:before="1"/>
              <w:ind w:left="110" w:right="133"/>
            </w:pPr>
          </w:p>
          <w:p w14:paraId="3F2BB12C" w14:textId="77777777" w:rsidR="00B03E6C" w:rsidRDefault="00B03E6C" w:rsidP="00B03E6C">
            <w:pPr>
              <w:pStyle w:val="TableParagraph"/>
              <w:spacing w:before="1"/>
              <w:ind w:left="110" w:right="133"/>
              <w:rPr>
                <w:b/>
              </w:rPr>
            </w:pPr>
            <w:r w:rsidRPr="00493B76">
              <w:t>Комбинированный урок</w:t>
            </w:r>
          </w:p>
        </w:tc>
        <w:tc>
          <w:tcPr>
            <w:tcW w:w="567" w:type="dxa"/>
          </w:tcPr>
          <w:p w14:paraId="0A38C199" w14:textId="77777777" w:rsidR="00B03E6C" w:rsidRDefault="007C0E92" w:rsidP="00B03E6C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3E67D18A" w14:textId="77777777" w:rsidR="00B03E6C" w:rsidRDefault="00B03E6C" w:rsidP="00B03E6C">
            <w:pPr>
              <w:pStyle w:val="TableParagraph"/>
              <w:tabs>
                <w:tab w:val="left" w:pos="2301"/>
              </w:tabs>
              <w:ind w:left="111" w:right="90"/>
              <w:jc w:val="both"/>
            </w:pPr>
            <w:r>
              <w:t>Раскрывают сущность понятия «предпринимательство»</w:t>
            </w:r>
          </w:p>
          <w:p w14:paraId="2FDE757F" w14:textId="77777777" w:rsidR="00B03E6C" w:rsidRDefault="00B03E6C" w:rsidP="00B03E6C">
            <w:pPr>
              <w:pStyle w:val="TableParagraph"/>
              <w:tabs>
                <w:tab w:val="left" w:pos="2301"/>
              </w:tabs>
              <w:ind w:left="111" w:right="90"/>
              <w:jc w:val="both"/>
            </w:pPr>
            <w:r>
              <w:t>Знакомятся с правовой поддержкой предпринимательства государством.</w:t>
            </w:r>
          </w:p>
        </w:tc>
        <w:tc>
          <w:tcPr>
            <w:tcW w:w="2238" w:type="dxa"/>
          </w:tcPr>
          <w:p w14:paraId="044E653A" w14:textId="77777777" w:rsidR="00B03E6C" w:rsidRDefault="00B03E6C" w:rsidP="004816D9">
            <w:pPr>
              <w:pStyle w:val="TableParagraph"/>
              <w:ind w:left="109" w:right="57"/>
            </w:pPr>
            <w:r>
              <w:t>Адекватно воспринимают предложения и оценку учителей, товарищей;</w:t>
            </w:r>
          </w:p>
          <w:p w14:paraId="4E8E1E9D" w14:textId="77777777" w:rsidR="00B03E6C" w:rsidRDefault="00B03E6C" w:rsidP="004816D9">
            <w:pPr>
              <w:pStyle w:val="TableParagraph"/>
              <w:ind w:left="109" w:right="57"/>
            </w:pPr>
            <w:r>
              <w:t>выбирают наиболее эффективные способы</w:t>
            </w:r>
          </w:p>
          <w:p w14:paraId="3D393DE2" w14:textId="77777777" w:rsidR="00B03E6C" w:rsidRDefault="00B03E6C" w:rsidP="004816D9">
            <w:pPr>
              <w:pStyle w:val="TableParagraph"/>
              <w:ind w:left="109" w:right="57"/>
            </w:pPr>
            <w:r>
              <w:t>решения задач; контролируют и оценивают процесс и результат</w:t>
            </w:r>
          </w:p>
          <w:p w14:paraId="5807E091" w14:textId="77777777" w:rsidR="00B03E6C" w:rsidRDefault="00B03E6C" w:rsidP="004816D9">
            <w:pPr>
              <w:pStyle w:val="TableParagraph"/>
              <w:ind w:left="109" w:right="57"/>
            </w:pPr>
            <w:r>
              <w:t>деятельности.</w:t>
            </w:r>
          </w:p>
        </w:tc>
        <w:tc>
          <w:tcPr>
            <w:tcW w:w="2489" w:type="dxa"/>
          </w:tcPr>
          <w:p w14:paraId="413EEFDF" w14:textId="77777777" w:rsidR="00B03E6C" w:rsidRDefault="00B03E6C" w:rsidP="00B03E6C">
            <w:pPr>
              <w:pStyle w:val="TableParagraph"/>
              <w:ind w:left="110" w:right="347"/>
            </w:pPr>
            <w:r>
              <w:t>Сравнивают разные точки зрения; оценивают</w:t>
            </w:r>
          </w:p>
          <w:p w14:paraId="268505A5" w14:textId="77777777" w:rsidR="00B03E6C" w:rsidRDefault="00B03E6C" w:rsidP="00B03E6C">
            <w:pPr>
              <w:pStyle w:val="TableParagraph"/>
              <w:ind w:left="110" w:right="377"/>
            </w:pPr>
            <w:r>
              <w:t>собственную учебную</w:t>
            </w:r>
          </w:p>
          <w:p w14:paraId="5836574B" w14:textId="77777777" w:rsidR="00B03E6C" w:rsidRDefault="00B03E6C" w:rsidP="00B03E6C">
            <w:pPr>
              <w:pStyle w:val="TableParagraph"/>
              <w:ind w:left="110" w:right="304"/>
            </w:pPr>
            <w:r>
              <w:t>деятельность; сохраняют</w:t>
            </w:r>
          </w:p>
          <w:p w14:paraId="37BFB59C" w14:textId="77777777" w:rsidR="00B03E6C" w:rsidRDefault="00B03E6C" w:rsidP="00B03E6C">
            <w:pPr>
              <w:pStyle w:val="TableParagraph"/>
              <w:ind w:left="110" w:right="375"/>
            </w:pPr>
            <w:r>
              <w:t>мотивацию к учебной</w:t>
            </w:r>
          </w:p>
          <w:p w14:paraId="50A6E196" w14:textId="77777777" w:rsidR="00B03E6C" w:rsidRDefault="00B03E6C" w:rsidP="00B03E6C">
            <w:pPr>
              <w:pStyle w:val="TableParagraph"/>
              <w:spacing w:line="251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2D290F03" w14:textId="77777777" w:rsidR="00B03E6C" w:rsidRDefault="00B03E6C" w:rsidP="00B03E6C">
            <w:pPr>
              <w:pStyle w:val="TableParagraph"/>
              <w:ind w:left="114" w:right="105"/>
            </w:pPr>
            <w:r>
              <w:t>Раскрывают сущность понятия «предпринимательство»</w:t>
            </w:r>
          </w:p>
          <w:p w14:paraId="1B319F90" w14:textId="77777777" w:rsidR="00B03E6C" w:rsidRDefault="00B03E6C" w:rsidP="00B03E6C">
            <w:pPr>
              <w:pStyle w:val="TableParagraph"/>
              <w:ind w:left="114" w:right="105"/>
            </w:pPr>
            <w:r>
              <w:t>Знакомятся с правовой поддержкой предпринимательства государством.</w:t>
            </w:r>
          </w:p>
        </w:tc>
        <w:tc>
          <w:tcPr>
            <w:tcW w:w="1985" w:type="dxa"/>
          </w:tcPr>
          <w:p w14:paraId="59C31700" w14:textId="77777777" w:rsidR="00B03E6C" w:rsidRPr="00731654" w:rsidRDefault="00B03E6C" w:rsidP="00B03E6C">
            <w:pPr>
              <w:pStyle w:val="TableParagraph"/>
              <w:ind w:left="112" w:right="144"/>
            </w:pPr>
            <w:r w:rsidRPr="00B03E6C">
              <w:t>Индивидуальный, фронтальный</w:t>
            </w:r>
          </w:p>
        </w:tc>
      </w:tr>
      <w:tr w:rsidR="00E35C82" w14:paraId="75A283F3" w14:textId="77777777" w:rsidTr="007B419C">
        <w:trPr>
          <w:trHeight w:val="1304"/>
        </w:trPr>
        <w:tc>
          <w:tcPr>
            <w:tcW w:w="535" w:type="dxa"/>
          </w:tcPr>
          <w:p w14:paraId="047A93A8" w14:textId="77777777" w:rsidR="00E35C82" w:rsidRDefault="004816D9" w:rsidP="00E35C82">
            <w:pPr>
              <w:pStyle w:val="TableParagraph"/>
              <w:spacing w:line="248" w:lineRule="exact"/>
            </w:pPr>
            <w:r>
              <w:t>52-53</w:t>
            </w:r>
          </w:p>
        </w:tc>
        <w:tc>
          <w:tcPr>
            <w:tcW w:w="2054" w:type="dxa"/>
          </w:tcPr>
          <w:p w14:paraId="6D7F5298" w14:textId="77777777" w:rsidR="00E35C82" w:rsidRDefault="00E35C82" w:rsidP="00E35C82">
            <w:pPr>
              <w:pStyle w:val="TableParagraph"/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Правовое регулирование занятости и трудоустройства</w:t>
            </w:r>
          </w:p>
          <w:p w14:paraId="489084C2" w14:textId="77777777" w:rsidR="00E35C82" w:rsidRDefault="00E35C82" w:rsidP="00E35C8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B41E3E9" w14:textId="77777777" w:rsidR="00E35C82" w:rsidRDefault="00E35C82" w:rsidP="00E35C82">
            <w:pPr>
              <w:pStyle w:val="TableParagraph"/>
              <w:spacing w:before="1"/>
              <w:ind w:left="110" w:right="132"/>
            </w:pPr>
            <w:r>
              <w:t>Комбинированный урок</w:t>
            </w:r>
          </w:p>
        </w:tc>
        <w:tc>
          <w:tcPr>
            <w:tcW w:w="567" w:type="dxa"/>
          </w:tcPr>
          <w:p w14:paraId="59D14EE4" w14:textId="77777777" w:rsidR="00E35C82" w:rsidRDefault="004816D9" w:rsidP="00E35C82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4DCC545F" w14:textId="77777777" w:rsidR="00E35C82" w:rsidRDefault="00E35C82" w:rsidP="00E35C82">
            <w:pPr>
              <w:pStyle w:val="TableParagraph"/>
              <w:tabs>
                <w:tab w:val="left" w:pos="1548"/>
              </w:tabs>
              <w:ind w:left="111" w:right="90"/>
              <w:jc w:val="both"/>
            </w:pPr>
            <w:r>
              <w:t xml:space="preserve">Раскрывают </w:t>
            </w:r>
            <w:r>
              <w:rPr>
                <w:spacing w:val="-3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3"/>
              </w:rPr>
              <w:t>трудовое</w:t>
            </w:r>
          </w:p>
          <w:p w14:paraId="32CDAEA8" w14:textId="77777777" w:rsidR="00E35C82" w:rsidRDefault="00E35C82" w:rsidP="00E35C82">
            <w:pPr>
              <w:pStyle w:val="TableParagraph"/>
              <w:tabs>
                <w:tab w:val="left" w:pos="1558"/>
                <w:tab w:val="left" w:pos="2301"/>
              </w:tabs>
              <w:ind w:left="111" w:right="90"/>
              <w:jc w:val="both"/>
            </w:pPr>
            <w:r>
              <w:t>право,</w:t>
            </w:r>
            <w:r>
              <w:tab/>
            </w:r>
            <w:r>
              <w:rPr>
                <w:spacing w:val="-3"/>
              </w:rPr>
              <w:t xml:space="preserve">трудовая </w:t>
            </w:r>
            <w:r>
              <w:t xml:space="preserve">книжка. Знать </w:t>
            </w:r>
            <w:r>
              <w:rPr>
                <w:spacing w:val="-5"/>
              </w:rPr>
              <w:t xml:space="preserve">основные </w:t>
            </w:r>
            <w:r>
              <w:t xml:space="preserve">принципы трудового права РФ. Использовать знания для </w:t>
            </w:r>
            <w:r>
              <w:rPr>
                <w:spacing w:val="-3"/>
              </w:rPr>
              <w:t xml:space="preserve">решения </w:t>
            </w:r>
            <w:r>
              <w:t xml:space="preserve">познавательных </w:t>
            </w:r>
            <w:r>
              <w:rPr>
                <w:spacing w:val="-3"/>
              </w:rPr>
              <w:t xml:space="preserve">задач. </w:t>
            </w:r>
            <w:r>
              <w:t>Формируют умение работать</w:t>
            </w:r>
            <w:r>
              <w:tab/>
            </w:r>
            <w:r>
              <w:tab/>
            </w:r>
            <w:r>
              <w:rPr>
                <w:spacing w:val="-16"/>
              </w:rPr>
              <w:t>с</w:t>
            </w:r>
          </w:p>
          <w:p w14:paraId="17B23D53" w14:textId="77777777" w:rsidR="00E35C82" w:rsidRDefault="00E35C82" w:rsidP="00E35C82">
            <w:pPr>
              <w:pStyle w:val="TableParagraph"/>
              <w:spacing w:line="252" w:lineRule="exact"/>
              <w:ind w:left="111"/>
            </w:pPr>
            <w:r>
              <w:t>нормативными</w:t>
            </w:r>
          </w:p>
          <w:p w14:paraId="2BE747E9" w14:textId="77777777" w:rsidR="00E35C82" w:rsidRDefault="00E35C82" w:rsidP="00E35C82">
            <w:pPr>
              <w:pStyle w:val="TableParagraph"/>
              <w:ind w:left="111" w:right="90"/>
              <w:jc w:val="both"/>
            </w:pPr>
            <w:r>
              <w:t>документами, извлекать из них необходимую информацию</w:t>
            </w:r>
          </w:p>
        </w:tc>
        <w:tc>
          <w:tcPr>
            <w:tcW w:w="2238" w:type="dxa"/>
          </w:tcPr>
          <w:p w14:paraId="62BE764E" w14:textId="77777777" w:rsidR="00E35C82" w:rsidRDefault="00E35C82" w:rsidP="004816D9">
            <w:pPr>
              <w:pStyle w:val="TableParagraph"/>
              <w:ind w:left="109" w:right="84"/>
            </w:pPr>
            <w:r>
              <w:t>Ставят и формулируют цели и проблему урока; осознанно и произвольно</w:t>
            </w:r>
          </w:p>
          <w:p w14:paraId="3FCD852C" w14:textId="77777777" w:rsidR="00E35C82" w:rsidRDefault="00E35C82" w:rsidP="004816D9">
            <w:pPr>
              <w:pStyle w:val="TableParagraph"/>
              <w:ind w:left="109" w:right="84"/>
            </w:pPr>
            <w:r>
              <w:t>строят сообщения в устной и</w:t>
            </w:r>
          </w:p>
          <w:p w14:paraId="4A7AC5F8" w14:textId="77777777" w:rsidR="00E35C82" w:rsidRDefault="00E35C82" w:rsidP="004816D9">
            <w:pPr>
              <w:pStyle w:val="TableParagraph"/>
              <w:ind w:left="109" w:right="84"/>
            </w:pPr>
            <w:r>
              <w:t>письменной форме, в том числе</w:t>
            </w:r>
          </w:p>
          <w:p w14:paraId="6309A4E4" w14:textId="77777777" w:rsidR="00E35C82" w:rsidRDefault="00E35C82" w:rsidP="004816D9">
            <w:pPr>
              <w:pStyle w:val="TableParagraph"/>
              <w:ind w:left="109" w:right="84"/>
            </w:pPr>
            <w:r>
              <w:t>творческого и исследовательского характера;</w:t>
            </w:r>
          </w:p>
          <w:p w14:paraId="0407AAF4" w14:textId="77777777" w:rsidR="00E35C82" w:rsidRDefault="00E35C82" w:rsidP="004816D9">
            <w:pPr>
              <w:pStyle w:val="TableParagraph"/>
              <w:ind w:left="109" w:right="84"/>
            </w:pPr>
            <w:r>
              <w:t>адекватно используют речевые средства для эффективного</w:t>
            </w:r>
          </w:p>
          <w:p w14:paraId="35360A3D" w14:textId="77777777" w:rsidR="00E35C82" w:rsidRDefault="00E35C82" w:rsidP="004816D9">
            <w:pPr>
              <w:pStyle w:val="TableParagraph"/>
              <w:ind w:left="109" w:right="84"/>
            </w:pPr>
            <w:r>
              <w:t>решения разнообразных коммуникативных задач.</w:t>
            </w:r>
          </w:p>
        </w:tc>
        <w:tc>
          <w:tcPr>
            <w:tcW w:w="2489" w:type="dxa"/>
          </w:tcPr>
          <w:p w14:paraId="75339774" w14:textId="77777777" w:rsidR="00E35C82" w:rsidRDefault="00E35C82" w:rsidP="00E35C82">
            <w:pPr>
              <w:pStyle w:val="TableParagraph"/>
              <w:spacing w:line="249" w:lineRule="exact"/>
              <w:ind w:left="110"/>
            </w:pPr>
            <w:r>
              <w:t>Проявляют</w:t>
            </w:r>
          </w:p>
          <w:p w14:paraId="5746406A" w14:textId="77777777" w:rsidR="00E35C82" w:rsidRDefault="00E35C82" w:rsidP="00E35C82">
            <w:pPr>
              <w:pStyle w:val="TableParagraph"/>
              <w:ind w:left="110" w:right="273"/>
            </w:pPr>
            <w:r>
              <w:t>способность к решению</w:t>
            </w:r>
          </w:p>
          <w:p w14:paraId="3D220557" w14:textId="77777777" w:rsidR="00E35C82" w:rsidRDefault="00E35C82" w:rsidP="00E35C82">
            <w:pPr>
              <w:pStyle w:val="TableParagraph"/>
              <w:spacing w:line="252" w:lineRule="exact"/>
              <w:ind w:left="110"/>
            </w:pPr>
            <w:r>
              <w:t>моральных</w:t>
            </w:r>
          </w:p>
          <w:p w14:paraId="5D33A47C" w14:textId="77777777" w:rsidR="00E35C82" w:rsidRDefault="00E35C82" w:rsidP="00E35C82">
            <w:pPr>
              <w:pStyle w:val="TableParagraph"/>
              <w:tabs>
                <w:tab w:val="left" w:pos="1426"/>
              </w:tabs>
              <w:ind w:left="110" w:right="87"/>
            </w:pPr>
            <w:r>
              <w:t>дилемм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основе</w:t>
            </w:r>
          </w:p>
          <w:p w14:paraId="213A06A2" w14:textId="77777777" w:rsidR="00E35C82" w:rsidRDefault="00E35C82" w:rsidP="00E35C82">
            <w:pPr>
              <w:pStyle w:val="TableParagraph"/>
              <w:ind w:left="110" w:right="155"/>
            </w:pPr>
            <w:proofErr w:type="spellStart"/>
            <w:r>
              <w:t>учѐта</w:t>
            </w:r>
            <w:proofErr w:type="spellEnd"/>
            <w:r>
              <w:t xml:space="preserve"> позиций </w:t>
            </w:r>
            <w:proofErr w:type="spellStart"/>
            <w:r>
              <w:t>партнѐров</w:t>
            </w:r>
            <w:proofErr w:type="spellEnd"/>
            <w:r>
              <w:t xml:space="preserve"> в общении; ориентируются на их мотивы и чувства,</w:t>
            </w:r>
          </w:p>
          <w:p w14:paraId="4A1D49AC" w14:textId="77777777" w:rsidR="00E35C82" w:rsidRDefault="00E35C82" w:rsidP="00E35C82">
            <w:pPr>
              <w:pStyle w:val="TableParagraph"/>
              <w:ind w:left="110" w:right="381"/>
            </w:pPr>
            <w:r>
              <w:t>устойчивое следование в поведении</w:t>
            </w:r>
          </w:p>
          <w:p w14:paraId="60A016A3" w14:textId="77777777" w:rsidR="00E35C82" w:rsidRDefault="00E35C82" w:rsidP="00E35C82">
            <w:pPr>
              <w:pStyle w:val="TableParagraph"/>
              <w:spacing w:before="1"/>
              <w:ind w:left="110" w:right="398"/>
            </w:pPr>
            <w:r>
              <w:t>моральным нормам и этическим требованиям</w:t>
            </w:r>
          </w:p>
        </w:tc>
        <w:tc>
          <w:tcPr>
            <w:tcW w:w="3118" w:type="dxa"/>
          </w:tcPr>
          <w:p w14:paraId="78914C2B" w14:textId="77777777" w:rsidR="00E35C82" w:rsidRDefault="00E35C82" w:rsidP="00E35C82">
            <w:pPr>
              <w:pStyle w:val="TableParagraph"/>
              <w:ind w:left="114" w:right="138"/>
            </w:pPr>
            <w:r>
              <w:t>Раскрывать смысл понятий</w:t>
            </w:r>
          </w:p>
          <w:p w14:paraId="79240F78" w14:textId="77777777" w:rsidR="00E35C82" w:rsidRDefault="00E35C82" w:rsidP="00E35C82">
            <w:pPr>
              <w:pStyle w:val="TableParagraph"/>
              <w:ind w:left="114" w:right="138"/>
            </w:pPr>
            <w:r>
              <w:t>«трудовые правоотношения»,</w:t>
            </w:r>
          </w:p>
          <w:p w14:paraId="7772668D" w14:textId="77777777" w:rsidR="00E35C82" w:rsidRDefault="00E35C82" w:rsidP="00E35C82">
            <w:pPr>
              <w:pStyle w:val="TableParagraph"/>
              <w:ind w:left="114" w:right="138"/>
            </w:pPr>
            <w:r>
              <w:t>«работник», «работодатель»,</w:t>
            </w:r>
          </w:p>
          <w:p w14:paraId="7AD52814" w14:textId="77777777" w:rsidR="00E35C82" w:rsidRDefault="00E35C82" w:rsidP="00E35C82">
            <w:pPr>
              <w:pStyle w:val="TableParagraph"/>
              <w:spacing w:line="252" w:lineRule="exact"/>
              <w:ind w:left="114" w:right="138"/>
            </w:pPr>
            <w:r>
              <w:t>«занятость», «социальное обеспечение». Определять особенности трудовых правоотношений. Характеризовать и</w:t>
            </w:r>
          </w:p>
          <w:p w14:paraId="5E6F8704" w14:textId="77777777" w:rsidR="00E35C82" w:rsidRDefault="00E35C82" w:rsidP="00E35C82">
            <w:pPr>
              <w:pStyle w:val="TableParagraph"/>
              <w:ind w:left="114" w:right="138"/>
            </w:pPr>
            <w:r>
              <w:rPr>
                <w:spacing w:val="-1"/>
              </w:rPr>
              <w:t xml:space="preserve">конкретизировать </w:t>
            </w:r>
            <w:r>
              <w:t>фактами</w:t>
            </w:r>
          </w:p>
          <w:p w14:paraId="779B991D" w14:textId="77777777" w:rsidR="00E35C82" w:rsidRDefault="00E35C82" w:rsidP="00E35C82">
            <w:pPr>
              <w:pStyle w:val="TableParagraph"/>
              <w:ind w:left="114" w:right="138"/>
            </w:pPr>
            <w:r>
              <w:t>социальной жизни порядок</w:t>
            </w:r>
          </w:p>
          <w:p w14:paraId="274DE69F" w14:textId="77777777" w:rsidR="00E35C82" w:rsidRDefault="00E35C82" w:rsidP="00E35C82">
            <w:pPr>
              <w:pStyle w:val="TableParagraph"/>
              <w:ind w:left="114" w:right="138"/>
              <w:jc w:val="both"/>
            </w:pPr>
            <w:r>
              <w:t>заключения, изменения, и расторжения трудового</w:t>
            </w:r>
          </w:p>
          <w:p w14:paraId="7295299D" w14:textId="77777777" w:rsidR="00E35C82" w:rsidRDefault="00E35C82" w:rsidP="00E35C82">
            <w:pPr>
              <w:pStyle w:val="TableParagraph"/>
              <w:ind w:left="114" w:right="138"/>
            </w:pPr>
            <w:r>
              <w:t>договора, обязательные и</w:t>
            </w:r>
          </w:p>
          <w:p w14:paraId="5F6A73A7" w14:textId="77777777" w:rsidR="00E35C82" w:rsidRDefault="00E35C82" w:rsidP="00E35C82">
            <w:pPr>
              <w:pStyle w:val="TableParagraph"/>
              <w:ind w:left="114" w:right="138"/>
            </w:pPr>
            <w:r>
              <w:t>дополнительные условия,</w:t>
            </w:r>
          </w:p>
          <w:p w14:paraId="11E3C52F" w14:textId="77777777" w:rsidR="00E35C82" w:rsidRDefault="00E35C82" w:rsidP="00E35C82">
            <w:pPr>
              <w:pStyle w:val="TableParagraph"/>
              <w:ind w:left="114" w:right="138"/>
            </w:pPr>
            <w:r>
              <w:t>включаемые в трудовой договор. Называть</w:t>
            </w:r>
            <w:r w:rsidR="004816D9">
              <w:t>,</w:t>
            </w:r>
            <w:r>
              <w:t xml:space="preserve"> иллюстрировать примерами виды социального</w:t>
            </w:r>
          </w:p>
          <w:p w14:paraId="6A1044AF" w14:textId="77777777" w:rsidR="00E35C82" w:rsidRDefault="00E35C82" w:rsidP="00E35C82">
            <w:pPr>
              <w:pStyle w:val="TableParagraph"/>
              <w:ind w:left="114" w:right="138"/>
            </w:pPr>
            <w:r>
              <w:t>обеспечения. Описывать возможности получения</w:t>
            </w:r>
          </w:p>
          <w:p w14:paraId="0D27D8A6" w14:textId="77777777" w:rsidR="00E35C82" w:rsidRDefault="00E35C82" w:rsidP="00E35C82">
            <w:pPr>
              <w:pStyle w:val="TableParagraph"/>
              <w:spacing w:line="238" w:lineRule="exact"/>
              <w:ind w:left="114" w:right="138"/>
            </w:pPr>
            <w:r>
              <w:t>профессиональног</w:t>
            </w:r>
            <w:r w:rsidRPr="00577EAC">
              <w:t>о образования</w:t>
            </w:r>
          </w:p>
        </w:tc>
        <w:tc>
          <w:tcPr>
            <w:tcW w:w="1985" w:type="dxa"/>
          </w:tcPr>
          <w:p w14:paraId="4CAF216F" w14:textId="77777777" w:rsidR="00E35C82" w:rsidRDefault="00E35C82" w:rsidP="00E35C82">
            <w:pPr>
              <w:pStyle w:val="TableParagraph"/>
              <w:spacing w:line="249" w:lineRule="exact"/>
              <w:ind w:left="112"/>
            </w:pPr>
            <w:r>
              <w:t>Текущий</w:t>
            </w:r>
          </w:p>
        </w:tc>
      </w:tr>
      <w:tr w:rsidR="00577EAC" w14:paraId="7D713D15" w14:textId="77777777" w:rsidTr="00E35C82">
        <w:trPr>
          <w:trHeight w:val="274"/>
        </w:trPr>
        <w:tc>
          <w:tcPr>
            <w:tcW w:w="535" w:type="dxa"/>
          </w:tcPr>
          <w:p w14:paraId="76ACFF4E" w14:textId="77777777" w:rsidR="00577EAC" w:rsidRDefault="004816D9" w:rsidP="00577EAC">
            <w:pPr>
              <w:pStyle w:val="TableParagraph"/>
              <w:spacing w:before="1"/>
            </w:pPr>
            <w:r>
              <w:t>54-55</w:t>
            </w:r>
          </w:p>
        </w:tc>
        <w:tc>
          <w:tcPr>
            <w:tcW w:w="2054" w:type="dxa"/>
          </w:tcPr>
          <w:p w14:paraId="65CB4141" w14:textId="77777777" w:rsidR="00577EAC" w:rsidRDefault="00577EAC" w:rsidP="00577EAC">
            <w:pPr>
              <w:pStyle w:val="TableParagraph"/>
              <w:ind w:left="110" w:right="567"/>
              <w:rPr>
                <w:b/>
              </w:rPr>
            </w:pPr>
            <w:r>
              <w:rPr>
                <w:b/>
              </w:rPr>
              <w:t>Семейное право</w:t>
            </w:r>
          </w:p>
          <w:p w14:paraId="4193466F" w14:textId="77777777" w:rsidR="00577EAC" w:rsidRDefault="00577EAC" w:rsidP="00577EA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A01F8C6" w14:textId="77777777" w:rsidR="00577EAC" w:rsidRDefault="00CF6F95" w:rsidP="00577EAC">
            <w:pPr>
              <w:pStyle w:val="TableParagraph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48B1A5B6" w14:textId="77777777" w:rsidR="00577EAC" w:rsidRDefault="004816D9" w:rsidP="00577EA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622F1287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>Раскрывают сущность понятий: семейное законодательство.</w:t>
            </w:r>
          </w:p>
          <w:p w14:paraId="42E6B5F6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 xml:space="preserve">Раскрывать основные принципы семейного права РФ. Формируют умение работать с нормативными актами, </w:t>
            </w:r>
            <w:r>
              <w:lastRenderedPageBreak/>
              <w:t>извлекать из них информацию.</w:t>
            </w:r>
          </w:p>
        </w:tc>
        <w:tc>
          <w:tcPr>
            <w:tcW w:w="2238" w:type="dxa"/>
          </w:tcPr>
          <w:p w14:paraId="27DF6DF1" w14:textId="77777777" w:rsidR="00577EAC" w:rsidRDefault="00577EAC" w:rsidP="004816D9">
            <w:pPr>
              <w:pStyle w:val="TableParagraph"/>
              <w:ind w:left="109" w:right="57"/>
            </w:pPr>
            <w:r>
              <w:lastRenderedPageBreak/>
              <w:t>Адекватно воспринимают предложения и оценку учителей, товарищей;</w:t>
            </w:r>
          </w:p>
          <w:p w14:paraId="41898CA5" w14:textId="77777777" w:rsidR="00577EAC" w:rsidRDefault="00577EAC" w:rsidP="004816D9">
            <w:pPr>
              <w:pStyle w:val="TableParagraph"/>
              <w:ind w:left="109" w:right="57"/>
            </w:pPr>
            <w:r>
              <w:t>выбирают наиболее эффективные способы</w:t>
            </w:r>
          </w:p>
          <w:p w14:paraId="54E56477" w14:textId="77777777" w:rsidR="00577EAC" w:rsidRDefault="00577EAC" w:rsidP="004816D9">
            <w:pPr>
              <w:pStyle w:val="TableParagraph"/>
              <w:ind w:left="109" w:right="57"/>
            </w:pPr>
            <w:r>
              <w:lastRenderedPageBreak/>
              <w:t>решения задач; контролируют и оценивают процесс и результат</w:t>
            </w:r>
          </w:p>
          <w:p w14:paraId="7F4C10DA" w14:textId="77777777" w:rsidR="00577EAC" w:rsidRDefault="00577EAC" w:rsidP="004816D9">
            <w:pPr>
              <w:pStyle w:val="TableParagraph"/>
              <w:ind w:left="109" w:right="57"/>
            </w:pPr>
            <w:r>
              <w:t>деятельности.</w:t>
            </w:r>
          </w:p>
        </w:tc>
        <w:tc>
          <w:tcPr>
            <w:tcW w:w="2489" w:type="dxa"/>
          </w:tcPr>
          <w:p w14:paraId="242F836B" w14:textId="77777777" w:rsidR="00577EAC" w:rsidRDefault="00577EAC" w:rsidP="00577EAC">
            <w:pPr>
              <w:pStyle w:val="TableParagraph"/>
              <w:ind w:left="110" w:right="347"/>
            </w:pPr>
            <w:r>
              <w:lastRenderedPageBreak/>
              <w:t>Сравнивают разные точки зрения; оценивают</w:t>
            </w:r>
          </w:p>
          <w:p w14:paraId="4DD15C0A" w14:textId="77777777" w:rsidR="00577EAC" w:rsidRDefault="00577EAC" w:rsidP="00577EAC">
            <w:pPr>
              <w:pStyle w:val="TableParagraph"/>
              <w:ind w:left="110" w:right="377"/>
            </w:pPr>
            <w:r>
              <w:t>собственную учебную</w:t>
            </w:r>
          </w:p>
          <w:p w14:paraId="73C4C000" w14:textId="77777777" w:rsidR="00577EAC" w:rsidRDefault="00577EAC" w:rsidP="00577EAC">
            <w:pPr>
              <w:pStyle w:val="TableParagraph"/>
              <w:ind w:left="110" w:right="304"/>
            </w:pPr>
            <w:r>
              <w:t>деятельность; сохраняют</w:t>
            </w:r>
          </w:p>
          <w:p w14:paraId="5E06AE11" w14:textId="77777777" w:rsidR="00577EAC" w:rsidRDefault="00577EAC" w:rsidP="00577EAC">
            <w:pPr>
              <w:pStyle w:val="TableParagraph"/>
              <w:ind w:left="110" w:right="375"/>
            </w:pPr>
            <w:r>
              <w:t xml:space="preserve">мотивацию к </w:t>
            </w:r>
            <w:r>
              <w:lastRenderedPageBreak/>
              <w:t>учебной</w:t>
            </w:r>
          </w:p>
          <w:p w14:paraId="4150BBEF" w14:textId="77777777" w:rsidR="00577EAC" w:rsidRDefault="00577EAC" w:rsidP="00577EAC">
            <w:pPr>
              <w:pStyle w:val="TableParagraph"/>
              <w:spacing w:line="251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5146A008" w14:textId="77777777" w:rsidR="00577EAC" w:rsidRDefault="00577EAC" w:rsidP="00577EAC">
            <w:pPr>
              <w:pStyle w:val="TableParagraph"/>
              <w:spacing w:line="242" w:lineRule="auto"/>
              <w:ind w:left="114" w:right="105"/>
            </w:pPr>
            <w:r>
              <w:lastRenderedPageBreak/>
              <w:t>Раскрывать смысл понятия</w:t>
            </w:r>
          </w:p>
          <w:p w14:paraId="1D763570" w14:textId="77777777" w:rsidR="00577EAC" w:rsidRDefault="00577EAC" w:rsidP="00577EAC">
            <w:pPr>
              <w:pStyle w:val="TableParagraph"/>
              <w:spacing w:line="242" w:lineRule="auto"/>
              <w:ind w:left="114" w:right="91"/>
            </w:pPr>
            <w:r>
              <w:t>«семейные правоотношения».</w:t>
            </w:r>
          </w:p>
          <w:p w14:paraId="5AECDE0E" w14:textId="77777777" w:rsidR="00577EAC" w:rsidRDefault="00937B26" w:rsidP="00937B26">
            <w:pPr>
              <w:pStyle w:val="TableParagraph"/>
              <w:ind w:left="114" w:right="747"/>
              <w:jc w:val="both"/>
            </w:pPr>
            <w:r>
              <w:t xml:space="preserve">Определять субъекты и объекты </w:t>
            </w:r>
            <w:r w:rsidR="00577EAC">
              <w:t>семейных правоотношений. Называть необходимые</w:t>
            </w:r>
          </w:p>
          <w:p w14:paraId="4C0FAD28" w14:textId="77777777" w:rsidR="00577EAC" w:rsidRDefault="00937B26" w:rsidP="00937B26">
            <w:pPr>
              <w:pStyle w:val="TableParagraph"/>
              <w:spacing w:line="252" w:lineRule="exact"/>
              <w:ind w:left="114"/>
            </w:pPr>
            <w:r>
              <w:t xml:space="preserve">Условия заключения брака и расторжения </w:t>
            </w:r>
            <w:r w:rsidR="00577EAC">
              <w:t xml:space="preserve">брака. </w:t>
            </w:r>
            <w:r w:rsidR="00577EAC">
              <w:rPr>
                <w:spacing w:val="-3"/>
              </w:rPr>
              <w:t xml:space="preserve">Согласно </w:t>
            </w:r>
            <w:r w:rsidR="00577EAC">
              <w:lastRenderedPageBreak/>
              <w:t>Семейному кодексу</w:t>
            </w:r>
            <w:r w:rsidR="00577EAC">
              <w:rPr>
                <w:spacing w:val="-3"/>
              </w:rPr>
              <w:t xml:space="preserve"> </w:t>
            </w:r>
            <w:r w:rsidR="00577EAC">
              <w:t>РФ.</w:t>
            </w:r>
          </w:p>
          <w:p w14:paraId="1072AADB" w14:textId="77777777" w:rsidR="00577EAC" w:rsidRDefault="00577EAC" w:rsidP="00577EAC">
            <w:pPr>
              <w:pStyle w:val="TableParagraph"/>
              <w:ind w:left="114" w:right="727"/>
            </w:pPr>
            <w:r>
              <w:t xml:space="preserve">Объяснять причины </w:t>
            </w:r>
            <w:r>
              <w:rPr>
                <w:spacing w:val="-1"/>
              </w:rPr>
              <w:t>имеющихся</w:t>
            </w:r>
          </w:p>
          <w:p w14:paraId="1A114670" w14:textId="77777777" w:rsidR="00577EAC" w:rsidRDefault="00577EAC" w:rsidP="00577EAC">
            <w:pPr>
              <w:pStyle w:val="TableParagraph"/>
              <w:ind w:left="114" w:right="88"/>
            </w:pPr>
            <w:r>
              <w:t>ограничений для заключения брака. Раскрывать права и обязанности</w:t>
            </w:r>
          </w:p>
          <w:p w14:paraId="23C7F6FA" w14:textId="77777777" w:rsidR="00577EAC" w:rsidRDefault="00577EAC" w:rsidP="00577EAC">
            <w:pPr>
              <w:pStyle w:val="TableParagraph"/>
              <w:ind w:left="114" w:right="691"/>
            </w:pPr>
            <w:r>
              <w:t>супругов, родителей и детей.</w:t>
            </w:r>
          </w:p>
          <w:p w14:paraId="495AA8D1" w14:textId="77777777" w:rsidR="00577EAC" w:rsidRDefault="00577EAC" w:rsidP="00577EAC">
            <w:pPr>
              <w:pStyle w:val="TableParagraph"/>
              <w:ind w:left="114"/>
            </w:pPr>
            <w:r>
              <w:t>Характеризовать пути 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</w:p>
          <w:p w14:paraId="360B2528" w14:textId="77777777" w:rsidR="00577EAC" w:rsidRDefault="00577EAC" w:rsidP="00577EAC">
            <w:pPr>
              <w:pStyle w:val="TableParagraph"/>
              <w:spacing w:line="254" w:lineRule="exact"/>
              <w:ind w:left="114"/>
            </w:pPr>
            <w:r>
              <w:t xml:space="preserve">воспитания </w:t>
            </w:r>
            <w:r>
              <w:rPr>
                <w:spacing w:val="-3"/>
              </w:rPr>
              <w:t xml:space="preserve">детей, </w:t>
            </w:r>
            <w:r>
              <w:t>оставшихся</w:t>
            </w:r>
            <w:r>
              <w:rPr>
                <w:spacing w:val="-3"/>
              </w:rPr>
              <w:t xml:space="preserve"> </w:t>
            </w:r>
            <w:r>
              <w:t xml:space="preserve">без </w:t>
            </w:r>
            <w:r w:rsidRPr="00577EAC">
              <w:t>попечения родителей.</w:t>
            </w:r>
          </w:p>
        </w:tc>
        <w:tc>
          <w:tcPr>
            <w:tcW w:w="1985" w:type="dxa"/>
          </w:tcPr>
          <w:p w14:paraId="649D3117" w14:textId="77777777" w:rsidR="00577EAC" w:rsidRDefault="00577EAC" w:rsidP="00577EAC">
            <w:pPr>
              <w:pStyle w:val="TableParagraph"/>
              <w:ind w:left="112" w:right="144"/>
            </w:pPr>
            <w:r>
              <w:lastRenderedPageBreak/>
              <w:t>Индивидуальный, фронтальный</w:t>
            </w:r>
          </w:p>
        </w:tc>
      </w:tr>
      <w:tr w:rsidR="00577EAC" w14:paraId="33E2777D" w14:textId="77777777" w:rsidTr="007B419C">
        <w:trPr>
          <w:trHeight w:val="1304"/>
        </w:trPr>
        <w:tc>
          <w:tcPr>
            <w:tcW w:w="535" w:type="dxa"/>
          </w:tcPr>
          <w:p w14:paraId="7C4146E3" w14:textId="77777777" w:rsidR="00577EAC" w:rsidRDefault="004816D9" w:rsidP="00577EAC">
            <w:pPr>
              <w:pStyle w:val="TableParagraph"/>
              <w:spacing w:before="2"/>
              <w:ind w:left="107"/>
            </w:pPr>
            <w:r>
              <w:t>56-57</w:t>
            </w:r>
          </w:p>
        </w:tc>
        <w:tc>
          <w:tcPr>
            <w:tcW w:w="2054" w:type="dxa"/>
          </w:tcPr>
          <w:p w14:paraId="6F4960D5" w14:textId="77777777" w:rsidR="00577EAC" w:rsidRDefault="00CF6F95" w:rsidP="00577EAC">
            <w:pPr>
              <w:pStyle w:val="TableParagraph"/>
              <w:ind w:left="110" w:right="130"/>
              <w:rPr>
                <w:b/>
              </w:rPr>
            </w:pPr>
            <w:r>
              <w:rPr>
                <w:b/>
              </w:rPr>
              <w:t>Экологическо</w:t>
            </w:r>
            <w:r w:rsidR="00577EAC">
              <w:rPr>
                <w:b/>
              </w:rPr>
              <w:t>е право</w:t>
            </w:r>
          </w:p>
          <w:p w14:paraId="6D14BAA5" w14:textId="77777777" w:rsidR="00577EAC" w:rsidRDefault="00577EAC" w:rsidP="00577EA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F49421A" w14:textId="77777777" w:rsidR="00577EAC" w:rsidRDefault="00CF6F95" w:rsidP="00577EAC">
            <w:pPr>
              <w:pStyle w:val="TableParagraph"/>
              <w:spacing w:before="1"/>
              <w:ind w:left="110" w:right="132"/>
            </w:pPr>
            <w:r>
              <w:t>Комбинирован</w:t>
            </w:r>
            <w:r w:rsidR="00577EAC">
              <w:t>ный урок</w:t>
            </w:r>
          </w:p>
        </w:tc>
        <w:tc>
          <w:tcPr>
            <w:tcW w:w="567" w:type="dxa"/>
          </w:tcPr>
          <w:p w14:paraId="4879CA85" w14:textId="77777777" w:rsidR="00577EAC" w:rsidRDefault="004816D9" w:rsidP="00577EA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035B1973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>Раскрывают сущность понятий: экологическое право, окружающая</w:t>
            </w:r>
          </w:p>
          <w:p w14:paraId="58EC0F0B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>среда. Определяют основы экологического права. Формируют умение работать с нормативными</w:t>
            </w:r>
          </w:p>
          <w:p w14:paraId="7309F0A9" w14:textId="77777777" w:rsidR="00577EAC" w:rsidRDefault="00577EAC" w:rsidP="00577EAC">
            <w:pPr>
              <w:pStyle w:val="TableParagraph"/>
              <w:ind w:left="111" w:right="90"/>
              <w:jc w:val="both"/>
            </w:pPr>
            <w:r>
              <w:t>документами, извлекать из них необходимую информацию.</w:t>
            </w:r>
          </w:p>
        </w:tc>
        <w:tc>
          <w:tcPr>
            <w:tcW w:w="2238" w:type="dxa"/>
          </w:tcPr>
          <w:p w14:paraId="5F62712A" w14:textId="77777777" w:rsidR="00577EAC" w:rsidRDefault="00577EAC" w:rsidP="004816D9">
            <w:pPr>
              <w:pStyle w:val="TableParagraph"/>
              <w:spacing w:line="242" w:lineRule="auto"/>
              <w:ind w:left="109" w:right="57"/>
            </w:pPr>
            <w:r>
              <w:t>Выявляют особенности и</w:t>
            </w:r>
          </w:p>
          <w:p w14:paraId="5E9C3624" w14:textId="77777777" w:rsidR="00577EAC" w:rsidRDefault="00577EAC" w:rsidP="004816D9">
            <w:pPr>
              <w:pStyle w:val="TableParagraph"/>
              <w:ind w:left="109" w:right="57"/>
            </w:pPr>
            <w:r>
              <w:t>признаки объектов; приводят примеры в качестве</w:t>
            </w:r>
          </w:p>
          <w:p w14:paraId="29D5F3C6" w14:textId="77777777" w:rsidR="00577EAC" w:rsidRDefault="00577EAC" w:rsidP="004816D9">
            <w:pPr>
              <w:pStyle w:val="TableParagraph"/>
              <w:ind w:left="109" w:right="57"/>
            </w:pPr>
            <w:r>
              <w:t>доказательства выдвигаемых положений;</w:t>
            </w:r>
          </w:p>
          <w:p w14:paraId="0FF5AD9A" w14:textId="77777777" w:rsidR="00577EAC" w:rsidRDefault="00577EAC" w:rsidP="004816D9">
            <w:pPr>
              <w:pStyle w:val="TableParagraph"/>
              <w:ind w:left="109" w:right="57"/>
            </w:pPr>
            <w:r>
              <w:t>адекватно используют речевые средства для эффективного</w:t>
            </w:r>
          </w:p>
          <w:p w14:paraId="5F11A909" w14:textId="77777777" w:rsidR="00577EAC" w:rsidRDefault="00577EAC" w:rsidP="004816D9">
            <w:pPr>
              <w:pStyle w:val="TableParagraph"/>
              <w:ind w:left="109" w:right="57"/>
            </w:pPr>
            <w:r>
              <w:t>решения разнообразных коммуникативных задач.</w:t>
            </w:r>
          </w:p>
        </w:tc>
        <w:tc>
          <w:tcPr>
            <w:tcW w:w="2489" w:type="dxa"/>
          </w:tcPr>
          <w:p w14:paraId="438EB209" w14:textId="77777777" w:rsidR="00577EAC" w:rsidRDefault="00577EAC" w:rsidP="00577EAC">
            <w:pPr>
              <w:pStyle w:val="TableParagraph"/>
              <w:spacing w:line="247" w:lineRule="exact"/>
              <w:ind w:left="110"/>
            </w:pPr>
            <w:r>
              <w:t>Проявляют</w:t>
            </w:r>
          </w:p>
          <w:p w14:paraId="5450CF19" w14:textId="77777777" w:rsidR="00577EAC" w:rsidRDefault="00577EAC" w:rsidP="00577EAC">
            <w:pPr>
              <w:pStyle w:val="TableParagraph"/>
              <w:spacing w:before="2"/>
              <w:ind w:left="110" w:right="273"/>
            </w:pPr>
            <w:r>
              <w:t>способность к решению</w:t>
            </w:r>
          </w:p>
          <w:p w14:paraId="3B25C507" w14:textId="77777777" w:rsidR="00577EAC" w:rsidRDefault="00577EAC" w:rsidP="00577EAC">
            <w:pPr>
              <w:pStyle w:val="TableParagraph"/>
              <w:spacing w:line="251" w:lineRule="exact"/>
              <w:ind w:left="110"/>
            </w:pPr>
            <w:r>
              <w:t>моральных</w:t>
            </w:r>
          </w:p>
          <w:p w14:paraId="33047A4E" w14:textId="77777777" w:rsidR="00577EAC" w:rsidRDefault="00577EAC" w:rsidP="00577EAC">
            <w:pPr>
              <w:pStyle w:val="TableParagraph"/>
              <w:tabs>
                <w:tab w:val="left" w:pos="1426"/>
              </w:tabs>
              <w:spacing w:before="1"/>
              <w:ind w:left="110" w:right="87"/>
            </w:pPr>
            <w:r>
              <w:t>дилемм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основе</w:t>
            </w:r>
          </w:p>
          <w:p w14:paraId="4DD4D73B" w14:textId="77777777" w:rsidR="00577EAC" w:rsidRDefault="007B419C" w:rsidP="00577EAC">
            <w:pPr>
              <w:pStyle w:val="TableParagraph"/>
              <w:ind w:left="110" w:right="155"/>
            </w:pPr>
            <w:r>
              <w:t>учёта</w:t>
            </w:r>
            <w:r w:rsidR="00577EAC">
              <w:t xml:space="preserve"> позиций </w:t>
            </w:r>
            <w:r>
              <w:t>партнёров</w:t>
            </w:r>
            <w:r w:rsidR="00577EAC">
              <w:t xml:space="preserve"> в общении; ориентируются на их мотивы и чувства,</w:t>
            </w:r>
          </w:p>
          <w:p w14:paraId="7951C48D" w14:textId="77777777" w:rsidR="00577EAC" w:rsidRDefault="00577EAC" w:rsidP="00577EAC">
            <w:pPr>
              <w:pStyle w:val="TableParagraph"/>
              <w:ind w:left="110" w:right="381"/>
            </w:pPr>
            <w:r>
              <w:t>устойчивое следование в поведении</w:t>
            </w:r>
          </w:p>
          <w:p w14:paraId="50EE586C" w14:textId="77777777" w:rsidR="00577EAC" w:rsidRDefault="00577EAC" w:rsidP="00577EAC">
            <w:pPr>
              <w:pStyle w:val="TableParagraph"/>
              <w:ind w:left="110" w:right="398"/>
            </w:pPr>
            <w:r>
              <w:t>моральным нормам и этическим требованиям</w:t>
            </w:r>
          </w:p>
        </w:tc>
        <w:tc>
          <w:tcPr>
            <w:tcW w:w="3118" w:type="dxa"/>
          </w:tcPr>
          <w:p w14:paraId="62C3032B" w14:textId="77777777" w:rsidR="00577EAC" w:rsidRDefault="00577EAC" w:rsidP="00CF6F95">
            <w:pPr>
              <w:pStyle w:val="TableParagraph"/>
              <w:spacing w:line="242" w:lineRule="auto"/>
              <w:ind w:left="114" w:right="138"/>
            </w:pPr>
            <w:r>
              <w:t>Раскрывать смысл понятий</w:t>
            </w:r>
          </w:p>
          <w:p w14:paraId="6E5D83F3" w14:textId="77777777" w:rsidR="00577EAC" w:rsidRDefault="00CF6F95" w:rsidP="00CF6F95">
            <w:pPr>
              <w:pStyle w:val="TableParagraph"/>
              <w:ind w:left="114" w:right="138"/>
            </w:pPr>
            <w:r>
              <w:rPr>
                <w:spacing w:val="-1"/>
              </w:rPr>
              <w:t xml:space="preserve">«экологические </w:t>
            </w:r>
            <w:r w:rsidR="00577EAC">
              <w:t>отношения»,</w:t>
            </w:r>
          </w:p>
          <w:p w14:paraId="149C00BC" w14:textId="77777777" w:rsidR="00577EAC" w:rsidRDefault="00CF6F95" w:rsidP="00CF6F95">
            <w:pPr>
              <w:pStyle w:val="TableParagraph"/>
              <w:ind w:left="114" w:right="138"/>
            </w:pPr>
            <w:r>
              <w:rPr>
                <w:spacing w:val="-1"/>
              </w:rPr>
              <w:t xml:space="preserve">«благоприятная </w:t>
            </w:r>
            <w:r w:rsidR="00577EAC">
              <w:t>окружающая</w:t>
            </w:r>
            <w:r>
              <w:t xml:space="preserve"> </w:t>
            </w:r>
            <w:r w:rsidR="00577EAC">
              <w:t>среда»,</w:t>
            </w:r>
            <w:r>
              <w:t xml:space="preserve"> </w:t>
            </w:r>
            <w:r w:rsidR="00577EAC">
              <w:t>«экологическое правонарушение».</w:t>
            </w:r>
          </w:p>
          <w:p w14:paraId="3FD4DEB9" w14:textId="77777777" w:rsidR="00577EAC" w:rsidRDefault="00577EAC" w:rsidP="00CF6F95">
            <w:pPr>
              <w:pStyle w:val="TableParagraph"/>
              <w:ind w:left="114" w:right="138"/>
            </w:pPr>
            <w:r>
              <w:t>Выявлять специфику</w:t>
            </w:r>
          </w:p>
          <w:p w14:paraId="64714269" w14:textId="77777777" w:rsidR="00577EAC" w:rsidRDefault="00CF6F95" w:rsidP="00CF6F95">
            <w:pPr>
              <w:pStyle w:val="TableParagraph"/>
              <w:ind w:left="114" w:right="138"/>
            </w:pPr>
            <w:r>
              <w:t xml:space="preserve">Экологических </w:t>
            </w:r>
            <w:r w:rsidR="00577EAC">
              <w:t>отношений.</w:t>
            </w:r>
          </w:p>
          <w:p w14:paraId="680DA2DD" w14:textId="77777777" w:rsidR="00577EAC" w:rsidRDefault="00577EAC" w:rsidP="00CF6F95">
            <w:pPr>
              <w:pStyle w:val="TableParagraph"/>
              <w:ind w:left="114" w:right="138"/>
            </w:pPr>
            <w:r>
              <w:t>Описывать структуру</w:t>
            </w:r>
          </w:p>
          <w:p w14:paraId="6E2DE7A0" w14:textId="77777777" w:rsidR="00577EAC" w:rsidRDefault="00577EAC" w:rsidP="00CF6F95">
            <w:pPr>
              <w:pStyle w:val="TableParagraph"/>
              <w:ind w:left="114" w:right="138"/>
            </w:pPr>
            <w:r>
              <w:t>экологического права.</w:t>
            </w:r>
          </w:p>
          <w:p w14:paraId="721BE22D" w14:textId="77777777" w:rsidR="00577EAC" w:rsidRDefault="00577EAC" w:rsidP="00CF6F95">
            <w:pPr>
              <w:pStyle w:val="TableParagraph"/>
              <w:ind w:left="114" w:right="138"/>
            </w:pPr>
            <w:r>
              <w:t>Перечислять объекты экологического права и основные экологические права граждан.</w:t>
            </w:r>
          </w:p>
          <w:p w14:paraId="32C0DEB2" w14:textId="77777777" w:rsidR="00577EAC" w:rsidRDefault="00577EAC" w:rsidP="00CF6F95">
            <w:pPr>
              <w:pStyle w:val="TableParagraph"/>
              <w:ind w:left="114" w:right="138"/>
            </w:pPr>
            <w:r>
              <w:t>Характеризовать способы защиты экологических прав. Называть источники экологич</w:t>
            </w:r>
            <w:r w:rsidR="00CF6F95">
              <w:t xml:space="preserve">еского права и виды юридической </w:t>
            </w:r>
            <w:r>
              <w:t>ответственности за нарушение</w:t>
            </w:r>
            <w:r w:rsidR="00CF6F95">
              <w:t xml:space="preserve"> </w:t>
            </w:r>
            <w:r>
              <w:t>законодательства об окружающей среде.</w:t>
            </w:r>
          </w:p>
        </w:tc>
        <w:tc>
          <w:tcPr>
            <w:tcW w:w="1985" w:type="dxa"/>
          </w:tcPr>
          <w:p w14:paraId="2C2C205E" w14:textId="77777777" w:rsidR="00577EAC" w:rsidRDefault="00577EAC" w:rsidP="00577EAC">
            <w:pPr>
              <w:pStyle w:val="TableParagraph"/>
              <w:ind w:left="112" w:right="144"/>
            </w:pPr>
            <w:r>
              <w:t>Индивидуальный, фронтальный</w:t>
            </w:r>
          </w:p>
        </w:tc>
      </w:tr>
      <w:tr w:rsidR="00087648" w14:paraId="3383BF3D" w14:textId="77777777" w:rsidTr="00937B26">
        <w:trPr>
          <w:trHeight w:val="840"/>
        </w:trPr>
        <w:tc>
          <w:tcPr>
            <w:tcW w:w="535" w:type="dxa"/>
          </w:tcPr>
          <w:p w14:paraId="120EB8E0" w14:textId="77777777" w:rsidR="00087648" w:rsidRDefault="004816D9" w:rsidP="00087648">
            <w:pPr>
              <w:pStyle w:val="TableParagraph"/>
              <w:spacing w:line="252" w:lineRule="exact"/>
            </w:pPr>
            <w:r>
              <w:t>58-59</w:t>
            </w:r>
          </w:p>
        </w:tc>
        <w:tc>
          <w:tcPr>
            <w:tcW w:w="2054" w:type="dxa"/>
          </w:tcPr>
          <w:p w14:paraId="59D72145" w14:textId="77777777" w:rsidR="00087648" w:rsidRDefault="00CF6F95" w:rsidP="00087648">
            <w:pPr>
              <w:pStyle w:val="TableParagraph"/>
              <w:ind w:left="110" w:right="123"/>
              <w:rPr>
                <w:b/>
              </w:rPr>
            </w:pPr>
            <w:r>
              <w:rPr>
                <w:b/>
              </w:rPr>
              <w:t>Процессуальн</w:t>
            </w:r>
            <w:r w:rsidR="00087648">
              <w:rPr>
                <w:b/>
              </w:rPr>
              <w:t>ые отрасли</w:t>
            </w:r>
          </w:p>
          <w:p w14:paraId="2D24413D" w14:textId="77777777" w:rsidR="00087648" w:rsidRDefault="00087648" w:rsidP="00087648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Права</w:t>
            </w:r>
          </w:p>
          <w:p w14:paraId="62E78D96" w14:textId="77777777" w:rsidR="00CF6F95" w:rsidRDefault="00CF6F95" w:rsidP="00087648">
            <w:pPr>
              <w:pStyle w:val="TableParagraph"/>
              <w:spacing w:line="233" w:lineRule="exact"/>
              <w:ind w:left="110"/>
            </w:pPr>
          </w:p>
          <w:p w14:paraId="682F97D2" w14:textId="77777777" w:rsidR="00087648" w:rsidRPr="00CF6F95" w:rsidRDefault="00CF6F95" w:rsidP="00087648">
            <w:pPr>
              <w:pStyle w:val="TableParagraph"/>
              <w:spacing w:line="233" w:lineRule="exact"/>
              <w:ind w:left="110"/>
            </w:pPr>
            <w:r w:rsidRPr="00CF6F95">
              <w:t>Комбинирован</w:t>
            </w:r>
            <w:r w:rsidR="00087648" w:rsidRPr="00CF6F95">
              <w:t>ный урок</w:t>
            </w:r>
          </w:p>
        </w:tc>
        <w:tc>
          <w:tcPr>
            <w:tcW w:w="567" w:type="dxa"/>
          </w:tcPr>
          <w:p w14:paraId="04E03573" w14:textId="77777777" w:rsidR="00087648" w:rsidRDefault="00087648" w:rsidP="00087648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286F2E4F" w14:textId="77777777" w:rsidR="00087648" w:rsidRDefault="00087648" w:rsidP="00087648">
            <w:pPr>
              <w:pStyle w:val="TableParagraph"/>
              <w:tabs>
                <w:tab w:val="left" w:pos="1282"/>
                <w:tab w:val="left" w:pos="1500"/>
              </w:tabs>
              <w:ind w:left="111" w:right="90"/>
            </w:pPr>
            <w:r>
              <w:t>Раскрывают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сущность </w:t>
            </w:r>
            <w:r>
              <w:t>понятий:</w:t>
            </w:r>
            <w:r>
              <w:tab/>
            </w:r>
            <w:r>
              <w:rPr>
                <w:spacing w:val="-1"/>
              </w:rPr>
              <w:t>презумпция</w:t>
            </w:r>
          </w:p>
          <w:p w14:paraId="4C5042A6" w14:textId="77777777" w:rsidR="00087648" w:rsidRDefault="00087648" w:rsidP="00087648">
            <w:pPr>
              <w:pStyle w:val="TableParagraph"/>
              <w:spacing w:line="238" w:lineRule="exact"/>
              <w:ind w:left="111"/>
            </w:pPr>
            <w:r>
              <w:t>невиновности, уголовно-</w:t>
            </w:r>
          </w:p>
          <w:p w14:paraId="3E19ABC1" w14:textId="77777777" w:rsidR="00087648" w:rsidRDefault="00087648" w:rsidP="00087648">
            <w:pPr>
              <w:pStyle w:val="TableParagraph"/>
              <w:spacing w:line="238" w:lineRule="exact"/>
              <w:ind w:left="111"/>
            </w:pPr>
            <w:r>
              <w:t>процессуальный</w:t>
            </w:r>
          </w:p>
          <w:p w14:paraId="79DECF98" w14:textId="77777777" w:rsidR="00087648" w:rsidRDefault="00087648" w:rsidP="00087648">
            <w:pPr>
              <w:pStyle w:val="TableParagraph"/>
              <w:spacing w:line="238" w:lineRule="exact"/>
              <w:ind w:left="111"/>
            </w:pPr>
            <w:r>
              <w:t>кодекс. Определяют виды</w:t>
            </w:r>
            <w:r>
              <w:tab/>
              <w:t>процессов,</w:t>
            </w:r>
          </w:p>
          <w:p w14:paraId="73CEFB2B" w14:textId="77777777" w:rsidR="00087648" w:rsidRDefault="00087648" w:rsidP="004816D9">
            <w:pPr>
              <w:pStyle w:val="TableParagraph"/>
              <w:spacing w:line="238" w:lineRule="exact"/>
              <w:ind w:left="111"/>
            </w:pPr>
            <w:r>
              <w:t>приводят п</w:t>
            </w:r>
            <w:r w:rsidR="004816D9">
              <w:t xml:space="preserve">римеры. Использовать знания для </w:t>
            </w:r>
            <w:r>
              <w:t>решения</w:t>
            </w:r>
            <w:r w:rsidR="004816D9">
              <w:t xml:space="preserve"> </w:t>
            </w:r>
            <w:r>
              <w:t>познавательных</w:t>
            </w:r>
            <w:r w:rsidR="004816D9">
              <w:t xml:space="preserve"> задач. </w:t>
            </w:r>
            <w:r>
              <w:t>Моделировать</w:t>
            </w:r>
          </w:p>
          <w:p w14:paraId="668691B0" w14:textId="77777777" w:rsidR="00087648" w:rsidRDefault="00087648" w:rsidP="00087648">
            <w:pPr>
              <w:pStyle w:val="TableParagraph"/>
              <w:spacing w:line="238" w:lineRule="exact"/>
              <w:ind w:left="111"/>
            </w:pPr>
            <w:r>
              <w:lastRenderedPageBreak/>
              <w:t>ситуации по теме.</w:t>
            </w:r>
          </w:p>
        </w:tc>
        <w:tc>
          <w:tcPr>
            <w:tcW w:w="2238" w:type="dxa"/>
          </w:tcPr>
          <w:p w14:paraId="538FEA86" w14:textId="77777777" w:rsidR="00087648" w:rsidRDefault="00087648" w:rsidP="00087648">
            <w:pPr>
              <w:pStyle w:val="TableParagraph"/>
              <w:spacing w:line="246" w:lineRule="exact"/>
              <w:ind w:left="109" w:right="198"/>
            </w:pPr>
            <w:r>
              <w:lastRenderedPageBreak/>
              <w:t>Выделение</w:t>
            </w:r>
          </w:p>
          <w:p w14:paraId="5324EB7F" w14:textId="77777777" w:rsidR="00087648" w:rsidRDefault="00087648" w:rsidP="00087648">
            <w:pPr>
              <w:pStyle w:val="TableParagraph"/>
              <w:spacing w:before="1" w:line="254" w:lineRule="exact"/>
              <w:ind w:left="109" w:right="198"/>
            </w:pPr>
            <w:r>
              <w:t xml:space="preserve">существенных характеристик объекта; смысловое чтение; свободная ориентация и восприятие учебного и научного текстов; анализ объектов с </w:t>
            </w:r>
            <w:r>
              <w:lastRenderedPageBreak/>
              <w:t>целью выделения признаков и синтез как составление целого из частей;</w:t>
            </w:r>
          </w:p>
          <w:p w14:paraId="4A6B58A7" w14:textId="77777777" w:rsidR="00087648" w:rsidRDefault="00087648" w:rsidP="00087648">
            <w:pPr>
              <w:pStyle w:val="TableParagraph"/>
              <w:spacing w:before="1" w:line="254" w:lineRule="exact"/>
              <w:ind w:left="109" w:right="198"/>
            </w:pPr>
            <w:r>
              <w:t>умение участвовать в коллективном обсуждении.</w:t>
            </w:r>
          </w:p>
        </w:tc>
        <w:tc>
          <w:tcPr>
            <w:tcW w:w="2489" w:type="dxa"/>
          </w:tcPr>
          <w:p w14:paraId="1334DFA1" w14:textId="77777777" w:rsidR="00087648" w:rsidRDefault="00087648" w:rsidP="00087648">
            <w:pPr>
              <w:pStyle w:val="TableParagraph"/>
              <w:ind w:left="110" w:right="436"/>
            </w:pPr>
            <w:r>
              <w:lastRenderedPageBreak/>
              <w:t>Определяют свою</w:t>
            </w:r>
          </w:p>
          <w:p w14:paraId="6E73D89C" w14:textId="77777777" w:rsidR="00087648" w:rsidRDefault="00087648" w:rsidP="00087648">
            <w:pPr>
              <w:pStyle w:val="TableParagraph"/>
              <w:spacing w:line="238" w:lineRule="exact"/>
              <w:ind w:left="110"/>
            </w:pPr>
            <w:r>
              <w:t>Личностную позицию;</w:t>
            </w:r>
          </w:p>
          <w:p w14:paraId="6D49D08E" w14:textId="77777777" w:rsidR="00087648" w:rsidRDefault="00087648" w:rsidP="00087648">
            <w:pPr>
              <w:pStyle w:val="TableParagraph"/>
              <w:spacing w:line="238" w:lineRule="exact"/>
              <w:ind w:left="110"/>
            </w:pPr>
            <w:r>
              <w:t>адекватную</w:t>
            </w:r>
          </w:p>
          <w:p w14:paraId="43D2C967" w14:textId="77777777" w:rsidR="00087648" w:rsidRDefault="00087648" w:rsidP="00087648">
            <w:pPr>
              <w:pStyle w:val="TableParagraph"/>
              <w:spacing w:line="238" w:lineRule="exact"/>
              <w:ind w:left="110"/>
            </w:pPr>
            <w:r>
              <w:t>дифференцированную</w:t>
            </w:r>
          </w:p>
          <w:p w14:paraId="08854AF7" w14:textId="77777777" w:rsidR="00087648" w:rsidRDefault="00087648" w:rsidP="00087648">
            <w:pPr>
              <w:pStyle w:val="TableParagraph"/>
              <w:spacing w:line="238" w:lineRule="exact"/>
              <w:ind w:left="110"/>
            </w:pPr>
            <w:r>
              <w:t>самооценку своей</w:t>
            </w:r>
          </w:p>
          <w:p w14:paraId="7C999156" w14:textId="77777777" w:rsidR="00087648" w:rsidRDefault="00087648" w:rsidP="00087648">
            <w:pPr>
              <w:pStyle w:val="TableParagraph"/>
              <w:spacing w:line="238" w:lineRule="exact"/>
              <w:ind w:left="110"/>
            </w:pPr>
            <w:r>
              <w:t>успешности</w:t>
            </w:r>
          </w:p>
        </w:tc>
        <w:tc>
          <w:tcPr>
            <w:tcW w:w="3118" w:type="dxa"/>
          </w:tcPr>
          <w:p w14:paraId="2A698582" w14:textId="77777777" w:rsidR="00087648" w:rsidRDefault="00087648" w:rsidP="00087648">
            <w:pPr>
              <w:pStyle w:val="TableParagraph"/>
              <w:ind w:left="114" w:right="138"/>
            </w:pPr>
            <w:r>
              <w:t>Раскрывать смысл понятий</w:t>
            </w:r>
          </w:p>
          <w:p w14:paraId="2D338A0B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«процессуальное право»,</w:t>
            </w:r>
          </w:p>
          <w:p w14:paraId="2D439C38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«судопроизводств о», «гражданский процесс»,</w:t>
            </w:r>
          </w:p>
          <w:p w14:paraId="15CCCA1E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«арбитражный процесс»,</w:t>
            </w:r>
          </w:p>
          <w:p w14:paraId="6C729618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«уголовный процесс»,</w:t>
            </w:r>
          </w:p>
          <w:p w14:paraId="02F51594" w14:textId="77777777" w:rsidR="00087648" w:rsidRDefault="007B419C" w:rsidP="00087648">
            <w:pPr>
              <w:pStyle w:val="TableParagraph"/>
              <w:spacing w:line="238" w:lineRule="exact"/>
              <w:ind w:left="114" w:right="138"/>
            </w:pPr>
            <w:r>
              <w:t>«административна</w:t>
            </w:r>
            <w:r w:rsidR="00087648">
              <w:t>я юрисдикция».</w:t>
            </w:r>
          </w:p>
          <w:p w14:paraId="0F496FD0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 xml:space="preserve">Описывать основные принципы гражданского и </w:t>
            </w:r>
            <w:r>
              <w:lastRenderedPageBreak/>
              <w:t>уголовного производства.</w:t>
            </w:r>
          </w:p>
          <w:p w14:paraId="0F533604" w14:textId="77777777" w:rsidR="00087648" w:rsidRDefault="00CF6F95" w:rsidP="00CF6F95">
            <w:pPr>
              <w:pStyle w:val="TableParagraph"/>
              <w:spacing w:line="238" w:lineRule="exact"/>
              <w:ind w:left="114" w:right="138"/>
            </w:pPr>
            <w:r>
              <w:t xml:space="preserve">Называть </w:t>
            </w:r>
            <w:r w:rsidR="00087648">
              <w:t>законодательн</w:t>
            </w:r>
            <w:r>
              <w:t xml:space="preserve">ые акты, представляющие правила </w:t>
            </w:r>
            <w:r w:rsidR="00087648">
              <w:t>гражданского, арбитражного, уголовного</w:t>
            </w:r>
          </w:p>
          <w:p w14:paraId="064BEB75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судопроизводства.</w:t>
            </w:r>
          </w:p>
          <w:p w14:paraId="29949D3B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Перечислять участников</w:t>
            </w:r>
          </w:p>
          <w:p w14:paraId="45609CFA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процессуального права.</w:t>
            </w:r>
          </w:p>
          <w:p w14:paraId="2672F3AB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Характеризовать ход, стадии прохождения дела в суде в</w:t>
            </w:r>
          </w:p>
          <w:p w14:paraId="22FAC096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гражданском и уголовном процессах, меры обеспечения производства и особенности</w:t>
            </w:r>
          </w:p>
          <w:p w14:paraId="08BB0FB0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возбуждения дел об</w:t>
            </w:r>
          </w:p>
          <w:p w14:paraId="0B559A93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административных</w:t>
            </w:r>
          </w:p>
          <w:p w14:paraId="6E179F63" w14:textId="77777777" w:rsidR="00087648" w:rsidRDefault="00087648" w:rsidP="00087648">
            <w:pPr>
              <w:pStyle w:val="TableParagraph"/>
              <w:spacing w:line="238" w:lineRule="exact"/>
              <w:ind w:left="114" w:right="138"/>
            </w:pPr>
            <w:r>
              <w:t>правонарушениях.</w:t>
            </w:r>
          </w:p>
        </w:tc>
        <w:tc>
          <w:tcPr>
            <w:tcW w:w="1985" w:type="dxa"/>
          </w:tcPr>
          <w:p w14:paraId="1B4A9CB1" w14:textId="77777777" w:rsidR="00087648" w:rsidRDefault="00087648" w:rsidP="00087648">
            <w:pPr>
              <w:pStyle w:val="TableParagraph"/>
              <w:ind w:left="112" w:right="144"/>
            </w:pPr>
            <w:r>
              <w:lastRenderedPageBreak/>
              <w:t>Индивидуальный,</w:t>
            </w:r>
          </w:p>
          <w:p w14:paraId="1869F25E" w14:textId="77777777" w:rsidR="00087648" w:rsidRDefault="00087648" w:rsidP="00087648">
            <w:pPr>
              <w:pStyle w:val="TableParagraph"/>
              <w:spacing w:line="238" w:lineRule="exact"/>
              <w:ind w:left="112"/>
            </w:pPr>
            <w:r>
              <w:t>фронтальный</w:t>
            </w:r>
          </w:p>
        </w:tc>
      </w:tr>
      <w:tr w:rsidR="007B419C" w14:paraId="31BCF13F" w14:textId="77777777" w:rsidTr="007B419C">
        <w:trPr>
          <w:trHeight w:val="1304"/>
        </w:trPr>
        <w:tc>
          <w:tcPr>
            <w:tcW w:w="535" w:type="dxa"/>
          </w:tcPr>
          <w:p w14:paraId="604C5EC0" w14:textId="77777777" w:rsidR="007B419C" w:rsidRDefault="004816D9" w:rsidP="007B419C">
            <w:pPr>
              <w:pStyle w:val="TableParagraph"/>
              <w:spacing w:line="252" w:lineRule="exact"/>
              <w:ind w:left="107"/>
            </w:pPr>
            <w:r>
              <w:t>60-61</w:t>
            </w:r>
          </w:p>
        </w:tc>
        <w:tc>
          <w:tcPr>
            <w:tcW w:w="2054" w:type="dxa"/>
          </w:tcPr>
          <w:p w14:paraId="6CDBD28D" w14:textId="77777777" w:rsidR="007B419C" w:rsidRDefault="00CF6F95" w:rsidP="007B419C">
            <w:pPr>
              <w:pStyle w:val="TableParagraph"/>
              <w:ind w:left="110" w:right="91"/>
              <w:rPr>
                <w:b/>
              </w:rPr>
            </w:pPr>
            <w:r>
              <w:rPr>
                <w:b/>
              </w:rPr>
              <w:t>Международн</w:t>
            </w:r>
            <w:r w:rsidR="007B419C">
              <w:rPr>
                <w:b/>
              </w:rPr>
              <w:t>ая защита прав человека</w:t>
            </w:r>
          </w:p>
          <w:p w14:paraId="48294D27" w14:textId="77777777" w:rsidR="007B419C" w:rsidRDefault="007B419C" w:rsidP="007B419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381BA97" w14:textId="77777777" w:rsidR="007B419C" w:rsidRDefault="00CF6F95" w:rsidP="007B419C">
            <w:pPr>
              <w:pStyle w:val="TableParagraph"/>
              <w:ind w:left="110" w:right="132"/>
            </w:pPr>
            <w:r>
              <w:t>Комбинирован</w:t>
            </w:r>
            <w:r w:rsidR="007B419C">
              <w:t>ный урок</w:t>
            </w:r>
          </w:p>
        </w:tc>
        <w:tc>
          <w:tcPr>
            <w:tcW w:w="567" w:type="dxa"/>
          </w:tcPr>
          <w:p w14:paraId="52E0227F" w14:textId="77777777" w:rsidR="007B419C" w:rsidRDefault="00937B26" w:rsidP="007B419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7B9854D9" w14:textId="77777777" w:rsidR="007B419C" w:rsidRDefault="007B419C" w:rsidP="007B419C">
            <w:pPr>
              <w:pStyle w:val="TableParagraph"/>
              <w:ind w:left="111" w:right="373"/>
            </w:pPr>
            <w:r>
              <w:t>Характеризуют механизмы</w:t>
            </w:r>
          </w:p>
          <w:p w14:paraId="1DFC0C8F" w14:textId="77777777" w:rsidR="007B419C" w:rsidRDefault="007B419C" w:rsidP="007B419C">
            <w:pPr>
              <w:pStyle w:val="TableParagraph"/>
              <w:ind w:left="111" w:right="90"/>
              <w:jc w:val="both"/>
            </w:pPr>
            <w:r>
              <w:t>международной защиты прав человека и организации,</w:t>
            </w:r>
          </w:p>
          <w:p w14:paraId="697A8A03" w14:textId="77777777" w:rsidR="007B419C" w:rsidRDefault="007B419C" w:rsidP="007B419C">
            <w:pPr>
              <w:pStyle w:val="TableParagraph"/>
              <w:ind w:left="111" w:right="90"/>
              <w:jc w:val="both"/>
            </w:pPr>
            <w:r>
              <w:t xml:space="preserve">осуществляющие </w:t>
            </w:r>
            <w:r>
              <w:rPr>
                <w:spacing w:val="-5"/>
              </w:rPr>
              <w:t xml:space="preserve">ее. </w:t>
            </w:r>
            <w:r>
              <w:t xml:space="preserve">Формируют       </w:t>
            </w:r>
            <w:r>
              <w:rPr>
                <w:spacing w:val="30"/>
              </w:rPr>
              <w:t xml:space="preserve"> </w:t>
            </w:r>
            <w:r>
              <w:t>умение</w:t>
            </w:r>
          </w:p>
          <w:p w14:paraId="1D0D7A8C" w14:textId="77777777" w:rsidR="007B419C" w:rsidRDefault="007B419C" w:rsidP="007B419C">
            <w:pPr>
              <w:pStyle w:val="TableParagraph"/>
              <w:tabs>
                <w:tab w:val="left" w:pos="1116"/>
                <w:tab w:val="left" w:pos="2280"/>
              </w:tabs>
              <w:ind w:left="111" w:right="90"/>
            </w:pPr>
            <w:r>
              <w:t>сравнивать</w:t>
            </w:r>
            <w:r>
              <w:tab/>
            </w:r>
            <w:r>
              <w:rPr>
                <w:spacing w:val="-16"/>
              </w:rPr>
              <w:t xml:space="preserve">и </w:t>
            </w:r>
            <w:r>
              <w:t>анализировать информацию</w:t>
            </w:r>
            <w:r>
              <w:tab/>
            </w:r>
            <w:r>
              <w:rPr>
                <w:spacing w:val="-17"/>
              </w:rPr>
              <w:t xml:space="preserve">о </w:t>
            </w:r>
            <w:r>
              <w:t>международной защите прав.</w:t>
            </w:r>
            <w:r>
              <w:tab/>
            </w:r>
            <w:r>
              <w:rPr>
                <w:spacing w:val="-3"/>
              </w:rPr>
              <w:t>Представлять</w:t>
            </w:r>
          </w:p>
          <w:p w14:paraId="2922FE17" w14:textId="77777777" w:rsidR="007B419C" w:rsidRDefault="007B419C" w:rsidP="007B419C">
            <w:pPr>
              <w:pStyle w:val="TableParagraph"/>
              <w:spacing w:line="238" w:lineRule="exact"/>
              <w:ind w:left="111"/>
            </w:pPr>
            <w:r>
              <w:t xml:space="preserve">подготовленную </w:t>
            </w:r>
            <w:r w:rsidRPr="007B419C">
              <w:t>информацию,</w:t>
            </w:r>
            <w:r w:rsidRPr="007B419C">
              <w:tab/>
              <w:t>вести обсуждение темы.</w:t>
            </w:r>
          </w:p>
        </w:tc>
        <w:tc>
          <w:tcPr>
            <w:tcW w:w="2238" w:type="dxa"/>
          </w:tcPr>
          <w:p w14:paraId="3E7A78CB" w14:textId="77777777" w:rsidR="007B419C" w:rsidRDefault="007B419C" w:rsidP="007B419C">
            <w:pPr>
              <w:pStyle w:val="TableParagraph"/>
              <w:ind w:left="109" w:right="84"/>
            </w:pPr>
            <w:r>
              <w:t>Ставят и формулируют цели и проблему урока; осознанно и произвольно</w:t>
            </w:r>
          </w:p>
          <w:p w14:paraId="7B78E5AD" w14:textId="77777777" w:rsidR="007B419C" w:rsidRDefault="007B419C" w:rsidP="007B419C">
            <w:pPr>
              <w:pStyle w:val="TableParagraph"/>
              <w:ind w:left="109" w:right="216"/>
            </w:pPr>
            <w:r>
              <w:t>строят сообщения в устной и</w:t>
            </w:r>
          </w:p>
          <w:p w14:paraId="68100732" w14:textId="77777777" w:rsidR="007B419C" w:rsidRDefault="007B419C" w:rsidP="007B419C">
            <w:pPr>
              <w:pStyle w:val="TableParagraph"/>
              <w:ind w:left="109" w:right="232"/>
            </w:pPr>
            <w:r>
              <w:t>письменной форме, в том числе</w:t>
            </w:r>
          </w:p>
          <w:p w14:paraId="49F0F1FD" w14:textId="77777777" w:rsidR="007B419C" w:rsidRDefault="007B419C" w:rsidP="007B419C">
            <w:pPr>
              <w:pStyle w:val="TableParagraph"/>
              <w:ind w:left="109" w:right="212"/>
            </w:pPr>
            <w:r>
              <w:t>творческого и исследовательского характера;</w:t>
            </w:r>
          </w:p>
          <w:p w14:paraId="3B80552C" w14:textId="77777777" w:rsidR="007B419C" w:rsidRDefault="007B419C" w:rsidP="007B419C">
            <w:pPr>
              <w:pStyle w:val="TableParagraph"/>
              <w:spacing w:line="237" w:lineRule="exact"/>
              <w:ind w:left="109"/>
            </w:pPr>
            <w:r>
              <w:t xml:space="preserve">договариваются </w:t>
            </w:r>
            <w:r w:rsidRPr="007B419C">
              <w:t>o распределении функций и ролей в группе; определяют последовател</w:t>
            </w:r>
            <w:r w:rsidR="004816D9">
              <w:t>ьность промежуточных целей с учё</w:t>
            </w:r>
            <w:r w:rsidRPr="007B419C">
              <w:t>том конечного результата;</w:t>
            </w:r>
          </w:p>
        </w:tc>
        <w:tc>
          <w:tcPr>
            <w:tcW w:w="2489" w:type="dxa"/>
          </w:tcPr>
          <w:p w14:paraId="45503FCB" w14:textId="77777777" w:rsidR="007B419C" w:rsidRDefault="007B419C" w:rsidP="007B419C">
            <w:pPr>
              <w:pStyle w:val="TableParagraph"/>
              <w:ind w:left="110"/>
            </w:pPr>
            <w:r>
              <w:t>Формирование ценностных ориентиров, основанных на необходимости поддержания гражданского</w:t>
            </w:r>
          </w:p>
          <w:p w14:paraId="32AC1B2D" w14:textId="77777777" w:rsidR="007B419C" w:rsidRDefault="004816D9" w:rsidP="004816D9">
            <w:pPr>
              <w:pStyle w:val="TableParagraph"/>
              <w:tabs>
                <w:tab w:val="left" w:pos="1521"/>
              </w:tabs>
              <w:spacing w:line="252" w:lineRule="exact"/>
              <w:ind w:left="110"/>
            </w:pPr>
            <w:r>
              <w:t xml:space="preserve">мира и </w:t>
            </w:r>
            <w:r w:rsidR="007B419C">
              <w:t>согласия.</w:t>
            </w:r>
          </w:p>
          <w:p w14:paraId="0F9B4B51" w14:textId="77777777" w:rsidR="007B419C" w:rsidRDefault="007B419C" w:rsidP="007B419C">
            <w:pPr>
              <w:pStyle w:val="TableParagraph"/>
              <w:spacing w:line="252" w:lineRule="exact"/>
              <w:ind w:left="110"/>
            </w:pPr>
            <w:r>
              <w:t>Определение</w:t>
            </w:r>
          </w:p>
          <w:p w14:paraId="53A51E38" w14:textId="77777777" w:rsidR="007B419C" w:rsidRDefault="007B419C" w:rsidP="004816D9">
            <w:pPr>
              <w:pStyle w:val="TableParagraph"/>
              <w:tabs>
                <w:tab w:val="left" w:pos="1521"/>
              </w:tabs>
              <w:ind w:left="110" w:right="89"/>
            </w:pPr>
            <w:r>
              <w:t xml:space="preserve">своего места </w:t>
            </w:r>
            <w:r>
              <w:rPr>
                <w:spacing w:val="-16"/>
              </w:rPr>
              <w:t xml:space="preserve">в </w:t>
            </w:r>
            <w:r w:rsidR="004816D9">
              <w:t xml:space="preserve">обществе </w:t>
            </w:r>
            <w:r>
              <w:rPr>
                <w:spacing w:val="-17"/>
              </w:rPr>
              <w:t>и</w:t>
            </w:r>
            <w:r w:rsidR="004816D9">
              <w:t xml:space="preserve"> </w:t>
            </w:r>
            <w:r>
              <w:t>жизни в</w:t>
            </w:r>
            <w:r>
              <w:rPr>
                <w:spacing w:val="-8"/>
              </w:rPr>
              <w:t xml:space="preserve"> </w:t>
            </w:r>
            <w:r>
              <w:t>целом.</w:t>
            </w:r>
          </w:p>
        </w:tc>
        <w:tc>
          <w:tcPr>
            <w:tcW w:w="3118" w:type="dxa"/>
          </w:tcPr>
          <w:p w14:paraId="0085223D" w14:textId="77777777" w:rsidR="007B419C" w:rsidRDefault="007B419C" w:rsidP="00CF6F95">
            <w:pPr>
              <w:pStyle w:val="TableParagraph"/>
              <w:tabs>
                <w:tab w:val="left" w:pos="2698"/>
              </w:tabs>
              <w:ind w:left="114" w:right="138"/>
            </w:pPr>
            <w:r>
              <w:t xml:space="preserve">Характеризовать функции и полномочия ООН и </w:t>
            </w:r>
            <w:proofErr w:type="spellStart"/>
            <w:r>
              <w:t>еѐ</w:t>
            </w:r>
            <w:proofErr w:type="spellEnd"/>
            <w:r>
              <w:t xml:space="preserve"> структурных подразделений в области прав</w:t>
            </w:r>
            <w:r w:rsidR="00CF6F95">
              <w:t xml:space="preserve"> </w:t>
            </w:r>
            <w:r>
              <w:t>человека. Описывать структуру и</w:t>
            </w:r>
            <w:r w:rsidR="00CF6F95">
              <w:t xml:space="preserve"> </w:t>
            </w:r>
            <w:r>
              <w:t>компетенции организаций, защищающих</w:t>
            </w:r>
            <w:r w:rsidR="00CF6F95">
              <w:t xml:space="preserve"> </w:t>
            </w:r>
            <w:r>
              <w:t>права человека в рамках Совета Европы.</w:t>
            </w:r>
          </w:p>
          <w:p w14:paraId="0E7F341D" w14:textId="77777777" w:rsidR="007B419C" w:rsidRDefault="007B419C" w:rsidP="00CF6F95">
            <w:pPr>
              <w:pStyle w:val="TableParagraph"/>
              <w:tabs>
                <w:tab w:val="left" w:pos="2698"/>
              </w:tabs>
              <w:spacing w:line="237" w:lineRule="exact"/>
              <w:ind w:left="114" w:right="138"/>
              <w:jc w:val="both"/>
            </w:pPr>
            <w:r>
              <w:t>Объяснять основную идею международных документов</w:t>
            </w:r>
            <w:r w:rsidR="00CF6F95">
              <w:t xml:space="preserve">, направленных на защиту прав и </w:t>
            </w:r>
            <w:r>
              <w:t>свобод. Называть виды</w:t>
            </w:r>
          </w:p>
          <w:p w14:paraId="40FEE79F" w14:textId="77777777" w:rsidR="007B419C" w:rsidRDefault="00CF6F95" w:rsidP="00CF6F95">
            <w:pPr>
              <w:pStyle w:val="TableParagraph"/>
              <w:tabs>
                <w:tab w:val="left" w:pos="2698"/>
              </w:tabs>
              <w:spacing w:line="237" w:lineRule="exact"/>
              <w:ind w:left="114" w:right="138"/>
              <w:jc w:val="both"/>
            </w:pPr>
            <w:r>
              <w:t>М</w:t>
            </w:r>
            <w:r w:rsidR="007B419C">
              <w:t>еждународ</w:t>
            </w:r>
            <w:r>
              <w:t xml:space="preserve">ных </w:t>
            </w:r>
            <w:r w:rsidR="007B419C">
              <w:t>преступлений.</w:t>
            </w:r>
          </w:p>
          <w:p w14:paraId="0E088EC0" w14:textId="77777777" w:rsidR="007B419C" w:rsidRDefault="007B419C" w:rsidP="00CF6F95">
            <w:pPr>
              <w:pStyle w:val="TableParagraph"/>
              <w:tabs>
                <w:tab w:val="left" w:pos="2698"/>
              </w:tabs>
              <w:spacing w:line="237" w:lineRule="exact"/>
              <w:ind w:left="114" w:right="138"/>
              <w:jc w:val="both"/>
            </w:pPr>
            <w:r>
              <w:t>Выявлять особенности</w:t>
            </w:r>
          </w:p>
          <w:p w14:paraId="79591E95" w14:textId="77777777" w:rsidR="007B419C" w:rsidRDefault="007B419C" w:rsidP="00CF6F95">
            <w:pPr>
              <w:pStyle w:val="TableParagraph"/>
              <w:tabs>
                <w:tab w:val="left" w:pos="2698"/>
              </w:tabs>
              <w:spacing w:line="237" w:lineRule="exact"/>
              <w:ind w:left="114" w:right="138"/>
              <w:jc w:val="both"/>
            </w:pPr>
            <w:r>
              <w:t>международного уголовного суда и специфику</w:t>
            </w:r>
          </w:p>
          <w:p w14:paraId="6AF73B3A" w14:textId="77777777" w:rsidR="007B419C" w:rsidRDefault="007B419C" w:rsidP="00CF6F95">
            <w:pPr>
              <w:pStyle w:val="TableParagraph"/>
              <w:tabs>
                <w:tab w:val="left" w:pos="2698"/>
              </w:tabs>
              <w:spacing w:line="237" w:lineRule="exact"/>
              <w:ind w:left="114" w:right="138"/>
              <w:jc w:val="both"/>
            </w:pPr>
            <w:r>
              <w:t>судебн</w:t>
            </w:r>
            <w:r w:rsidR="00CF6F95">
              <w:t xml:space="preserve">ого преследования за совершение </w:t>
            </w:r>
            <w:r>
              <w:t>международных преступлений.</w:t>
            </w:r>
          </w:p>
        </w:tc>
        <w:tc>
          <w:tcPr>
            <w:tcW w:w="1985" w:type="dxa"/>
          </w:tcPr>
          <w:p w14:paraId="29A81F13" w14:textId="77777777" w:rsidR="007B419C" w:rsidRDefault="007B419C" w:rsidP="007B419C">
            <w:pPr>
              <w:pStyle w:val="TableParagraph"/>
              <w:ind w:left="112" w:right="144"/>
            </w:pPr>
            <w:r>
              <w:t>Индивидуальный, фронтальный</w:t>
            </w:r>
          </w:p>
        </w:tc>
      </w:tr>
      <w:tr w:rsidR="007B419C" w14:paraId="2994C612" w14:textId="77777777" w:rsidTr="007B419C">
        <w:trPr>
          <w:trHeight w:val="1304"/>
        </w:trPr>
        <w:tc>
          <w:tcPr>
            <w:tcW w:w="535" w:type="dxa"/>
          </w:tcPr>
          <w:p w14:paraId="387FD375" w14:textId="77777777" w:rsidR="007B419C" w:rsidRDefault="004816D9" w:rsidP="007B419C">
            <w:pPr>
              <w:pStyle w:val="TableParagraph"/>
              <w:spacing w:line="247" w:lineRule="exact"/>
              <w:ind w:left="107"/>
            </w:pPr>
            <w:r>
              <w:t>62-63</w:t>
            </w:r>
          </w:p>
        </w:tc>
        <w:tc>
          <w:tcPr>
            <w:tcW w:w="2054" w:type="dxa"/>
          </w:tcPr>
          <w:p w14:paraId="1ADFF39E" w14:textId="77777777" w:rsidR="007B419C" w:rsidRDefault="00CF6F95" w:rsidP="007B419C">
            <w:pPr>
              <w:pStyle w:val="TableParagraph"/>
              <w:ind w:left="110" w:right="154"/>
              <w:rPr>
                <w:b/>
              </w:rPr>
            </w:pPr>
            <w:r>
              <w:rPr>
                <w:b/>
              </w:rPr>
              <w:t>Правовые основы антитеррорис</w:t>
            </w:r>
            <w:r w:rsidR="007B419C">
              <w:rPr>
                <w:b/>
              </w:rPr>
              <w:t>тической политики Российского государства</w:t>
            </w:r>
          </w:p>
          <w:p w14:paraId="1C91AC26" w14:textId="77777777" w:rsidR="007B419C" w:rsidRDefault="007B419C" w:rsidP="007B41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B85E6AE" w14:textId="77777777" w:rsidR="007B419C" w:rsidRDefault="007B419C" w:rsidP="007B419C">
            <w:pPr>
              <w:pStyle w:val="TableParagraph"/>
              <w:spacing w:before="1"/>
              <w:ind w:left="110" w:right="132"/>
            </w:pPr>
          </w:p>
        </w:tc>
        <w:tc>
          <w:tcPr>
            <w:tcW w:w="567" w:type="dxa"/>
          </w:tcPr>
          <w:p w14:paraId="7AEF4F83" w14:textId="77777777" w:rsidR="007B419C" w:rsidRDefault="00937B26" w:rsidP="007B419C">
            <w:pPr>
              <w:pStyle w:val="TableParagraph"/>
              <w:spacing w:line="247" w:lineRule="exact"/>
              <w:ind w:left="108"/>
            </w:pPr>
            <w:r>
              <w:t>2</w:t>
            </w:r>
          </w:p>
        </w:tc>
        <w:tc>
          <w:tcPr>
            <w:tcW w:w="2502" w:type="dxa"/>
          </w:tcPr>
          <w:p w14:paraId="49CA5E88" w14:textId="77777777" w:rsidR="007B419C" w:rsidRDefault="007B419C" w:rsidP="007B419C">
            <w:pPr>
              <w:pStyle w:val="TableParagraph"/>
              <w:tabs>
                <w:tab w:val="left" w:pos="1500"/>
              </w:tabs>
              <w:ind w:left="111" w:right="90"/>
            </w:pPr>
            <w:r>
              <w:t>Раскрывают</w:t>
            </w:r>
            <w:r>
              <w:tab/>
            </w:r>
            <w:r>
              <w:rPr>
                <w:spacing w:val="-4"/>
              </w:rPr>
              <w:t xml:space="preserve">сущность </w:t>
            </w:r>
            <w:r>
              <w:t>понятий:</w:t>
            </w:r>
          </w:p>
          <w:p w14:paraId="739970AD" w14:textId="77777777" w:rsidR="007B419C" w:rsidRDefault="007B419C" w:rsidP="00CF6F95">
            <w:pPr>
              <w:pStyle w:val="TableParagraph"/>
              <w:tabs>
                <w:tab w:val="left" w:pos="2042"/>
              </w:tabs>
              <w:ind w:left="111" w:right="90"/>
            </w:pPr>
            <w:r>
              <w:t>террористический</w:t>
            </w:r>
            <w:r>
              <w:tab/>
            </w:r>
            <w:r>
              <w:rPr>
                <w:spacing w:val="-4"/>
              </w:rPr>
              <w:t xml:space="preserve">акт, </w:t>
            </w:r>
            <w:r w:rsidR="00CF6F95">
              <w:t xml:space="preserve">контртеррористическая </w:t>
            </w:r>
            <w:r>
              <w:rPr>
                <w:spacing w:val="-3"/>
              </w:rPr>
              <w:t xml:space="preserve">операция. </w:t>
            </w:r>
            <w:r>
              <w:t xml:space="preserve">Характеристика правовых особенностей борьбы с терроризмом </w:t>
            </w:r>
            <w:r>
              <w:rPr>
                <w:spacing w:val="-12"/>
              </w:rPr>
              <w:t xml:space="preserve">в </w:t>
            </w:r>
            <w:r w:rsidR="00CF6F95">
              <w:lastRenderedPageBreak/>
              <w:t xml:space="preserve">РФ. </w:t>
            </w:r>
            <w:r>
              <w:rPr>
                <w:spacing w:val="-1"/>
              </w:rPr>
              <w:t xml:space="preserve">Анализировать </w:t>
            </w:r>
            <w:r>
              <w:t>эффективность</w:t>
            </w:r>
          </w:p>
          <w:p w14:paraId="6084A4EA" w14:textId="77777777" w:rsidR="007B419C" w:rsidRDefault="00CF6F95" w:rsidP="007B419C">
            <w:pPr>
              <w:pStyle w:val="TableParagraph"/>
              <w:tabs>
                <w:tab w:val="left" w:pos="1997"/>
              </w:tabs>
              <w:spacing w:line="252" w:lineRule="exact"/>
              <w:ind w:left="111"/>
            </w:pPr>
            <w:r>
              <w:t xml:space="preserve">принимаемых </w:t>
            </w:r>
            <w:r w:rsidR="007B419C">
              <w:t>мер.</w:t>
            </w:r>
          </w:p>
          <w:p w14:paraId="5BB79FD0" w14:textId="77777777" w:rsidR="007B419C" w:rsidRDefault="00CF6F95" w:rsidP="007B419C">
            <w:pPr>
              <w:pStyle w:val="TableParagraph"/>
              <w:tabs>
                <w:tab w:val="left" w:pos="1718"/>
                <w:tab w:val="left" w:pos="2301"/>
              </w:tabs>
              <w:ind w:left="111" w:right="91"/>
            </w:pPr>
            <w:r>
              <w:t xml:space="preserve">Формируют </w:t>
            </w:r>
            <w:r w:rsidR="007B419C">
              <w:rPr>
                <w:spacing w:val="-4"/>
              </w:rPr>
              <w:t xml:space="preserve">умение </w:t>
            </w:r>
            <w:r>
              <w:t xml:space="preserve">работать </w:t>
            </w:r>
            <w:r w:rsidR="007B419C">
              <w:rPr>
                <w:spacing w:val="-17"/>
              </w:rPr>
              <w:t>с</w:t>
            </w:r>
          </w:p>
          <w:p w14:paraId="2E7AE39A" w14:textId="77777777" w:rsidR="007B419C" w:rsidRDefault="007B419C" w:rsidP="007B419C">
            <w:pPr>
              <w:pStyle w:val="TableParagraph"/>
              <w:tabs>
                <w:tab w:val="left" w:pos="1742"/>
              </w:tabs>
              <w:ind w:left="111" w:right="90"/>
            </w:pPr>
            <w:r>
              <w:t>нормативными</w:t>
            </w:r>
            <w:r>
              <w:tab/>
            </w:r>
            <w:r>
              <w:rPr>
                <w:spacing w:val="-4"/>
              </w:rPr>
              <w:t xml:space="preserve">актами </w:t>
            </w:r>
            <w:r>
              <w:t>и другими источниками социальной информации.</w:t>
            </w:r>
          </w:p>
        </w:tc>
        <w:tc>
          <w:tcPr>
            <w:tcW w:w="2238" w:type="dxa"/>
          </w:tcPr>
          <w:p w14:paraId="3B7A5A25" w14:textId="77777777" w:rsidR="007B419C" w:rsidRDefault="007B419C" w:rsidP="004816D9">
            <w:pPr>
              <w:pStyle w:val="TableParagraph"/>
              <w:ind w:left="109" w:right="57"/>
            </w:pPr>
            <w:r>
              <w:lastRenderedPageBreak/>
              <w:t>Устанавливают причинно-</w:t>
            </w:r>
          </w:p>
          <w:p w14:paraId="5FE1170E" w14:textId="77777777" w:rsidR="007B419C" w:rsidRDefault="007B419C" w:rsidP="004816D9">
            <w:pPr>
              <w:pStyle w:val="TableParagraph"/>
              <w:ind w:left="109" w:right="57"/>
            </w:pPr>
            <w:r>
              <w:t>следственные связи и зависимости</w:t>
            </w:r>
          </w:p>
          <w:p w14:paraId="593E5737" w14:textId="77777777" w:rsidR="007B419C" w:rsidRDefault="007B419C" w:rsidP="004816D9">
            <w:pPr>
              <w:pStyle w:val="TableParagraph"/>
              <w:ind w:left="109" w:right="57"/>
            </w:pPr>
            <w:r>
              <w:t>между объектами; принимают и</w:t>
            </w:r>
          </w:p>
          <w:p w14:paraId="47A4BEBC" w14:textId="77777777" w:rsidR="007B419C" w:rsidRDefault="007B419C" w:rsidP="004816D9">
            <w:pPr>
              <w:pStyle w:val="TableParagraph"/>
              <w:ind w:left="109" w:right="57"/>
            </w:pPr>
            <w:r>
              <w:t>сохраняют учебную задачу;</w:t>
            </w:r>
          </w:p>
          <w:p w14:paraId="1635FF67" w14:textId="77777777" w:rsidR="007B419C" w:rsidRDefault="007B419C" w:rsidP="004816D9">
            <w:pPr>
              <w:pStyle w:val="TableParagraph"/>
              <w:ind w:left="109" w:right="57"/>
            </w:pPr>
            <w:r>
              <w:lastRenderedPageBreak/>
              <w:t>учитывают выделенные учителем ориентиры;</w:t>
            </w:r>
          </w:p>
          <w:p w14:paraId="3093C260" w14:textId="77777777" w:rsidR="007B419C" w:rsidRDefault="007B419C" w:rsidP="004816D9">
            <w:pPr>
              <w:pStyle w:val="TableParagraph"/>
              <w:ind w:left="109" w:right="57"/>
            </w:pPr>
            <w:r>
              <w:t>определять новый уровень отношения самому себе как к</w:t>
            </w:r>
          </w:p>
          <w:p w14:paraId="2F9499F1" w14:textId="77777777" w:rsidR="007B419C" w:rsidRDefault="007B419C" w:rsidP="004816D9">
            <w:pPr>
              <w:pStyle w:val="TableParagraph"/>
              <w:spacing w:line="252" w:lineRule="exact"/>
              <w:ind w:left="109" w:right="57"/>
            </w:pPr>
            <w:r>
              <w:t>субъекту</w:t>
            </w:r>
          </w:p>
          <w:p w14:paraId="72E28DD0" w14:textId="77777777" w:rsidR="007B419C" w:rsidRDefault="007B419C" w:rsidP="004816D9">
            <w:pPr>
              <w:pStyle w:val="TableParagraph"/>
              <w:spacing w:line="254" w:lineRule="exact"/>
              <w:ind w:left="109" w:right="57"/>
            </w:pPr>
            <w:r>
              <w:t xml:space="preserve">деятельности; осуществлять поиск </w:t>
            </w:r>
            <w:r w:rsidRPr="007B419C">
              <w:t>информации;</w:t>
            </w:r>
          </w:p>
        </w:tc>
        <w:tc>
          <w:tcPr>
            <w:tcW w:w="2489" w:type="dxa"/>
          </w:tcPr>
          <w:p w14:paraId="7867478A" w14:textId="77777777" w:rsidR="007B419C" w:rsidRDefault="007B419C" w:rsidP="004816D9">
            <w:pPr>
              <w:pStyle w:val="TableParagraph"/>
              <w:ind w:left="110"/>
            </w:pPr>
            <w:r>
              <w:lastRenderedPageBreak/>
              <w:t xml:space="preserve">Сохраняют мотивацию </w:t>
            </w:r>
            <w:r>
              <w:rPr>
                <w:spacing w:val="-14"/>
              </w:rPr>
              <w:t xml:space="preserve">к </w:t>
            </w:r>
            <w:r>
              <w:t>учебной</w:t>
            </w:r>
          </w:p>
          <w:p w14:paraId="2D307763" w14:textId="77777777" w:rsidR="007B419C" w:rsidRDefault="007B419C" w:rsidP="004816D9">
            <w:pPr>
              <w:pStyle w:val="TableParagraph"/>
              <w:tabs>
                <w:tab w:val="left" w:pos="1533"/>
              </w:tabs>
              <w:ind w:left="110"/>
            </w:pPr>
            <w:r>
              <w:t>деятельности; проявляют интерес</w:t>
            </w:r>
            <w:r>
              <w:tab/>
            </w:r>
            <w:r>
              <w:rPr>
                <w:spacing w:val="-18"/>
              </w:rPr>
              <w:t xml:space="preserve">к </w:t>
            </w:r>
            <w:r>
              <w:t>новому,</w:t>
            </w:r>
          </w:p>
          <w:p w14:paraId="3760ED5A" w14:textId="77777777" w:rsidR="007B419C" w:rsidRDefault="007B419C" w:rsidP="004816D9">
            <w:pPr>
              <w:pStyle w:val="TableParagraph"/>
              <w:ind w:left="110"/>
            </w:pPr>
            <w:r>
              <w:t>учебному материалу;</w:t>
            </w:r>
          </w:p>
          <w:p w14:paraId="1C7E6E1D" w14:textId="77777777" w:rsidR="007B419C" w:rsidRDefault="007B419C" w:rsidP="004816D9">
            <w:pPr>
              <w:pStyle w:val="TableParagraph"/>
              <w:tabs>
                <w:tab w:val="left" w:pos="1521"/>
              </w:tabs>
              <w:ind w:left="110"/>
            </w:pPr>
            <w:r>
              <w:t>принимают</w:t>
            </w:r>
            <w:r>
              <w:tab/>
            </w:r>
            <w:r>
              <w:rPr>
                <w:spacing w:val="-17"/>
              </w:rPr>
              <w:t xml:space="preserve">и </w:t>
            </w:r>
            <w:r>
              <w:t>понимают причины</w:t>
            </w:r>
          </w:p>
          <w:p w14:paraId="39530EE6" w14:textId="77777777" w:rsidR="007B419C" w:rsidRDefault="007B419C" w:rsidP="004816D9">
            <w:pPr>
              <w:pStyle w:val="TableParagraph"/>
              <w:ind w:left="110"/>
            </w:pPr>
            <w:r>
              <w:lastRenderedPageBreak/>
              <w:t>успешности/ не</w:t>
            </w:r>
            <w:r w:rsidR="00CF6F95">
              <w:t xml:space="preserve"> </w:t>
            </w:r>
            <w:r>
              <w:t>успешности учебной</w:t>
            </w:r>
          </w:p>
          <w:p w14:paraId="426F6885" w14:textId="77777777" w:rsidR="007B419C" w:rsidRDefault="007B419C" w:rsidP="004816D9">
            <w:pPr>
              <w:pStyle w:val="TableParagraph"/>
              <w:spacing w:line="252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47097D6C" w14:textId="77777777" w:rsidR="007B419C" w:rsidRDefault="007B419C" w:rsidP="00CF6F95">
            <w:pPr>
              <w:pStyle w:val="TableParagraph"/>
              <w:ind w:left="114" w:right="138"/>
            </w:pPr>
            <w:r>
              <w:lastRenderedPageBreak/>
              <w:t>Характеризовать российское</w:t>
            </w:r>
          </w:p>
          <w:p w14:paraId="521D8089" w14:textId="77777777" w:rsidR="007B419C" w:rsidRDefault="007B419C" w:rsidP="00CF6F95">
            <w:pPr>
              <w:pStyle w:val="TableParagraph"/>
              <w:ind w:left="114" w:right="138"/>
            </w:pPr>
            <w:r>
              <w:t>законодательство, регулирующее общественные отношения в</w:t>
            </w:r>
          </w:p>
          <w:p w14:paraId="50D8DB9D" w14:textId="77777777" w:rsidR="007B419C" w:rsidRDefault="007B419C" w:rsidP="00CF6F95">
            <w:pPr>
              <w:pStyle w:val="TableParagraph"/>
              <w:ind w:left="114" w:right="138"/>
            </w:pPr>
            <w:r>
              <w:t xml:space="preserve">сфере </w:t>
            </w:r>
            <w:r>
              <w:rPr>
                <w:spacing w:val="-1"/>
              </w:rPr>
              <w:t xml:space="preserve">противодействия </w:t>
            </w:r>
            <w:r>
              <w:t>терроризму.</w:t>
            </w:r>
          </w:p>
          <w:p w14:paraId="2A6DF9B1" w14:textId="77777777" w:rsidR="007B419C" w:rsidRDefault="007B419C" w:rsidP="00CF6F95">
            <w:pPr>
              <w:pStyle w:val="TableParagraph"/>
              <w:spacing w:line="242" w:lineRule="auto"/>
              <w:ind w:left="114" w:right="138"/>
            </w:pPr>
            <w:r>
              <w:t xml:space="preserve">Описывать </w:t>
            </w:r>
            <w:r>
              <w:rPr>
                <w:spacing w:val="-1"/>
              </w:rPr>
              <w:t>полномочия</w:t>
            </w:r>
          </w:p>
          <w:p w14:paraId="5810C51B" w14:textId="77777777" w:rsidR="007B419C" w:rsidRDefault="007B419C" w:rsidP="00CF6F95">
            <w:pPr>
              <w:pStyle w:val="TableParagraph"/>
              <w:ind w:left="114" w:right="138"/>
              <w:jc w:val="both"/>
            </w:pPr>
            <w:r>
              <w:t xml:space="preserve">органов власти </w:t>
            </w:r>
            <w:r>
              <w:rPr>
                <w:spacing w:val="-9"/>
              </w:rPr>
              <w:t xml:space="preserve">по </w:t>
            </w:r>
            <w:r>
              <w:lastRenderedPageBreak/>
              <w:t>противодействию терроризму.</w:t>
            </w:r>
          </w:p>
          <w:p w14:paraId="1666736E" w14:textId="77777777" w:rsidR="007B419C" w:rsidRDefault="007B419C" w:rsidP="00CF6F95">
            <w:pPr>
              <w:pStyle w:val="TableParagraph"/>
              <w:ind w:left="114" w:right="138"/>
            </w:pPr>
            <w:r>
              <w:t>Называть и конкретизировать</w:t>
            </w:r>
          </w:p>
          <w:p w14:paraId="7366F589" w14:textId="77777777" w:rsidR="007B419C" w:rsidRDefault="007B419C" w:rsidP="00CF6F95">
            <w:pPr>
              <w:pStyle w:val="TableParagraph"/>
              <w:spacing w:line="254" w:lineRule="exact"/>
              <w:ind w:left="114" w:right="138"/>
            </w:pPr>
            <w:r>
              <w:t xml:space="preserve">основные направления </w:t>
            </w:r>
            <w:r w:rsidR="00CF6F95">
              <w:t xml:space="preserve">деятельности </w:t>
            </w:r>
            <w:r>
              <w:t>Национального</w:t>
            </w:r>
          </w:p>
          <w:p w14:paraId="4FE679E9" w14:textId="77777777" w:rsidR="007B419C" w:rsidRDefault="007B419C" w:rsidP="00CF6F95">
            <w:pPr>
              <w:pStyle w:val="TableParagraph"/>
              <w:spacing w:line="254" w:lineRule="exact"/>
              <w:ind w:left="114" w:right="138"/>
            </w:pPr>
            <w:r>
              <w:t>антитеррористического комитета.</w:t>
            </w:r>
          </w:p>
          <w:p w14:paraId="57DFC446" w14:textId="77777777" w:rsidR="007B419C" w:rsidRDefault="007B419C" w:rsidP="00CF6F95">
            <w:pPr>
              <w:pStyle w:val="TableParagraph"/>
              <w:spacing w:line="254" w:lineRule="exact"/>
              <w:ind w:left="114" w:right="138"/>
            </w:pPr>
            <w:r>
              <w:t>Раскрывать роль СМИ и</w:t>
            </w:r>
          </w:p>
          <w:p w14:paraId="3E798919" w14:textId="77777777" w:rsidR="007B419C" w:rsidRDefault="007B419C" w:rsidP="00CF6F95">
            <w:pPr>
              <w:pStyle w:val="TableParagraph"/>
              <w:spacing w:line="254" w:lineRule="exact"/>
              <w:ind w:left="114" w:right="138"/>
            </w:pPr>
            <w:r>
              <w:t>гражданского общества в противодействии</w:t>
            </w:r>
          </w:p>
          <w:p w14:paraId="578D4B7D" w14:textId="77777777" w:rsidR="007B419C" w:rsidRDefault="007B419C" w:rsidP="00CF6F95">
            <w:pPr>
              <w:pStyle w:val="TableParagraph"/>
              <w:spacing w:line="254" w:lineRule="exact"/>
              <w:ind w:left="114" w:right="138"/>
            </w:pPr>
            <w:r>
              <w:t>терроризму.</w:t>
            </w:r>
          </w:p>
        </w:tc>
        <w:tc>
          <w:tcPr>
            <w:tcW w:w="1985" w:type="dxa"/>
          </w:tcPr>
          <w:p w14:paraId="6295D838" w14:textId="77777777" w:rsidR="007B419C" w:rsidRDefault="007B419C" w:rsidP="007B419C">
            <w:pPr>
              <w:pStyle w:val="TableParagraph"/>
              <w:ind w:left="112" w:right="144"/>
            </w:pPr>
            <w:r>
              <w:lastRenderedPageBreak/>
              <w:t>Индивидуальный, фронтальный</w:t>
            </w:r>
          </w:p>
        </w:tc>
      </w:tr>
      <w:tr w:rsidR="007B419C" w14:paraId="7078FB98" w14:textId="77777777" w:rsidTr="007B419C">
        <w:trPr>
          <w:trHeight w:val="221"/>
        </w:trPr>
        <w:tc>
          <w:tcPr>
            <w:tcW w:w="15488" w:type="dxa"/>
            <w:gridSpan w:val="8"/>
          </w:tcPr>
          <w:p w14:paraId="4B7F5F54" w14:textId="3E555C15" w:rsidR="007B419C" w:rsidRDefault="007B419C" w:rsidP="007B419C">
            <w:pPr>
              <w:pStyle w:val="TableParagraph"/>
              <w:spacing w:line="234" w:lineRule="exact"/>
              <w:ind w:left="6200" w:right="6183"/>
              <w:jc w:val="center"/>
              <w:rPr>
                <w:b/>
              </w:rPr>
            </w:pPr>
            <w:r>
              <w:rPr>
                <w:b/>
              </w:rPr>
              <w:t xml:space="preserve">Итоговое повторение </w:t>
            </w:r>
            <w:r w:rsidR="00E6239E">
              <w:rPr>
                <w:b/>
              </w:rPr>
              <w:t>(5</w:t>
            </w:r>
            <w:r w:rsidR="004816D9">
              <w:rPr>
                <w:b/>
              </w:rPr>
              <w:t xml:space="preserve"> ч.)</w:t>
            </w:r>
          </w:p>
        </w:tc>
      </w:tr>
      <w:tr w:rsidR="007B419C" w14:paraId="26754FC5" w14:textId="77777777" w:rsidTr="007B419C">
        <w:trPr>
          <w:trHeight w:val="1304"/>
        </w:trPr>
        <w:tc>
          <w:tcPr>
            <w:tcW w:w="535" w:type="dxa"/>
          </w:tcPr>
          <w:p w14:paraId="6C58ED81" w14:textId="716720E7" w:rsidR="007B419C" w:rsidRDefault="00E6239E" w:rsidP="007B419C">
            <w:pPr>
              <w:pStyle w:val="TableParagraph"/>
              <w:spacing w:line="252" w:lineRule="exact"/>
              <w:ind w:left="107"/>
            </w:pPr>
            <w:r>
              <w:t>64-66</w:t>
            </w:r>
          </w:p>
        </w:tc>
        <w:tc>
          <w:tcPr>
            <w:tcW w:w="2054" w:type="dxa"/>
          </w:tcPr>
          <w:p w14:paraId="2A9C4E4C" w14:textId="77777777" w:rsidR="007B419C" w:rsidRDefault="00CF6F95" w:rsidP="007B419C">
            <w:pPr>
              <w:pStyle w:val="TableParagraph"/>
              <w:tabs>
                <w:tab w:val="left" w:pos="1493"/>
              </w:tabs>
              <w:ind w:left="110" w:right="94"/>
              <w:rPr>
                <w:b/>
              </w:rPr>
            </w:pPr>
            <w:r>
              <w:rPr>
                <w:b/>
              </w:rPr>
              <w:t>Повторительно</w:t>
            </w:r>
          </w:p>
          <w:p w14:paraId="49748AC2" w14:textId="77777777" w:rsidR="007B419C" w:rsidRDefault="007B419C" w:rsidP="007B419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обобщающий урок по 1,2,3 главам</w:t>
            </w:r>
          </w:p>
          <w:p w14:paraId="16FC0374" w14:textId="77777777" w:rsidR="007B419C" w:rsidRDefault="007B419C" w:rsidP="007B419C">
            <w:pPr>
              <w:pStyle w:val="TableParagraph"/>
              <w:rPr>
                <w:b/>
                <w:sz w:val="24"/>
              </w:rPr>
            </w:pPr>
          </w:p>
          <w:p w14:paraId="5D1D3DD9" w14:textId="77777777" w:rsidR="007B419C" w:rsidRDefault="007B419C" w:rsidP="007B419C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5DA9D53" w14:textId="77777777" w:rsidR="007B419C" w:rsidRDefault="00CF6F95" w:rsidP="007B419C">
            <w:pPr>
              <w:pStyle w:val="TableParagraph"/>
              <w:tabs>
                <w:tab w:val="left" w:pos="1447"/>
              </w:tabs>
              <w:spacing w:before="1"/>
              <w:ind w:left="110" w:right="95"/>
            </w:pPr>
            <w:r>
              <w:t xml:space="preserve">Урок повторения </w:t>
            </w:r>
            <w:r w:rsidR="007B419C">
              <w:rPr>
                <w:spacing w:val="-18"/>
              </w:rPr>
              <w:t xml:space="preserve">и </w:t>
            </w:r>
            <w:r w:rsidR="007B419C">
              <w:t>обобщения</w:t>
            </w:r>
          </w:p>
        </w:tc>
        <w:tc>
          <w:tcPr>
            <w:tcW w:w="567" w:type="dxa"/>
          </w:tcPr>
          <w:p w14:paraId="6ED25DC7" w14:textId="1628186E" w:rsidR="007B419C" w:rsidRDefault="00E6239E" w:rsidP="007B419C">
            <w:pPr>
              <w:pStyle w:val="TableParagraph"/>
              <w:spacing w:line="247" w:lineRule="exact"/>
              <w:ind w:left="108"/>
            </w:pPr>
            <w:r>
              <w:t>3</w:t>
            </w:r>
          </w:p>
        </w:tc>
        <w:tc>
          <w:tcPr>
            <w:tcW w:w="2502" w:type="dxa"/>
          </w:tcPr>
          <w:p w14:paraId="17649953" w14:textId="77777777" w:rsidR="007B419C" w:rsidRDefault="007B419C" w:rsidP="007B419C">
            <w:pPr>
              <w:pStyle w:val="TableParagraph"/>
              <w:ind w:left="111" w:right="92"/>
              <w:jc w:val="both"/>
            </w:pPr>
            <w:r>
              <w:t>Формируют умение применять полученные знания для решения учебных,</w:t>
            </w:r>
          </w:p>
          <w:p w14:paraId="095ACCB6" w14:textId="77777777" w:rsidR="007B419C" w:rsidRDefault="007B419C" w:rsidP="007B419C">
            <w:pPr>
              <w:pStyle w:val="TableParagraph"/>
              <w:tabs>
                <w:tab w:val="left" w:pos="2283"/>
              </w:tabs>
              <w:ind w:left="111" w:right="89"/>
              <w:jc w:val="both"/>
            </w:pPr>
            <w:r>
              <w:t>познавательных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2238" w:type="dxa"/>
          </w:tcPr>
          <w:p w14:paraId="7B6C277F" w14:textId="77777777" w:rsidR="007B419C" w:rsidRDefault="007B419C" w:rsidP="004816D9">
            <w:pPr>
              <w:pStyle w:val="TableParagraph"/>
              <w:ind w:left="109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7F343AFA" w14:textId="77777777" w:rsidR="007B419C" w:rsidRDefault="007B419C" w:rsidP="004816D9">
            <w:pPr>
              <w:pStyle w:val="TableParagraph"/>
              <w:spacing w:line="252" w:lineRule="exact"/>
              <w:ind w:left="109"/>
            </w:pPr>
            <w:r>
              <w:t>учебной задачи; планируют</w:t>
            </w:r>
          </w:p>
        </w:tc>
        <w:tc>
          <w:tcPr>
            <w:tcW w:w="2489" w:type="dxa"/>
          </w:tcPr>
          <w:p w14:paraId="11C7952A" w14:textId="77777777" w:rsidR="007B419C" w:rsidRDefault="007B419C" w:rsidP="004816D9">
            <w:pPr>
              <w:pStyle w:val="TableParagraph"/>
              <w:ind w:left="110"/>
            </w:pPr>
            <w:r>
              <w:t>Сравнивают разные точки зрения; оценивают</w:t>
            </w:r>
          </w:p>
          <w:p w14:paraId="30B227FA" w14:textId="77777777" w:rsidR="007B419C" w:rsidRDefault="007B419C" w:rsidP="004816D9">
            <w:pPr>
              <w:pStyle w:val="TableParagraph"/>
              <w:ind w:left="110"/>
            </w:pPr>
            <w:r>
              <w:t>собственную учебную</w:t>
            </w:r>
          </w:p>
          <w:p w14:paraId="3DB472BE" w14:textId="77777777" w:rsidR="007B419C" w:rsidRDefault="007B419C" w:rsidP="004816D9">
            <w:pPr>
              <w:pStyle w:val="TableParagraph"/>
              <w:ind w:left="110"/>
            </w:pPr>
            <w:r>
              <w:t>деятельность; сохраняют</w:t>
            </w:r>
          </w:p>
          <w:p w14:paraId="4EA2C375" w14:textId="77777777" w:rsidR="007B419C" w:rsidRDefault="007B419C" w:rsidP="004816D9">
            <w:pPr>
              <w:pStyle w:val="TableParagraph"/>
              <w:ind w:left="110"/>
            </w:pPr>
            <w:r>
              <w:t>мотивацию к учебной</w:t>
            </w:r>
          </w:p>
          <w:p w14:paraId="55313093" w14:textId="77777777" w:rsidR="007B419C" w:rsidRDefault="007B419C" w:rsidP="004816D9">
            <w:pPr>
              <w:pStyle w:val="TableParagraph"/>
              <w:spacing w:line="240" w:lineRule="exact"/>
              <w:ind w:left="110"/>
            </w:pPr>
            <w:r>
              <w:t>деятельности</w:t>
            </w:r>
          </w:p>
        </w:tc>
        <w:tc>
          <w:tcPr>
            <w:tcW w:w="3118" w:type="dxa"/>
          </w:tcPr>
          <w:p w14:paraId="5B2165C5" w14:textId="77777777" w:rsidR="007B419C" w:rsidRDefault="007B419C" w:rsidP="007B419C">
            <w:pPr>
              <w:pStyle w:val="TableParagraph"/>
              <w:ind w:left="114" w:right="683"/>
            </w:pPr>
            <w:r>
              <w:t>Обобщить и закрепить полученные</w:t>
            </w:r>
          </w:p>
          <w:p w14:paraId="2B4A25C3" w14:textId="77777777" w:rsidR="007B419C" w:rsidRDefault="007B419C" w:rsidP="007B419C">
            <w:pPr>
              <w:pStyle w:val="TableParagraph"/>
              <w:ind w:left="114" w:right="106"/>
            </w:pPr>
            <w:r>
              <w:t xml:space="preserve">знания и умения. </w:t>
            </w:r>
            <w:r>
              <w:rPr>
                <w:spacing w:val="-1"/>
              </w:rPr>
              <w:t xml:space="preserve">Проанализировать </w:t>
            </w:r>
            <w:r>
              <w:t>результаты работы класса, отдельных</w:t>
            </w:r>
          </w:p>
          <w:p w14:paraId="56977298" w14:textId="77777777" w:rsidR="007B419C" w:rsidRDefault="007B419C" w:rsidP="007B419C">
            <w:pPr>
              <w:pStyle w:val="TableParagraph"/>
              <w:ind w:left="114"/>
            </w:pPr>
            <w:r>
              <w:t>учащихся за</w:t>
            </w:r>
          </w:p>
          <w:p w14:paraId="0B14195F" w14:textId="77777777" w:rsidR="007B419C" w:rsidRDefault="007B419C" w:rsidP="007B419C">
            <w:pPr>
              <w:pStyle w:val="TableParagraph"/>
              <w:spacing w:line="252" w:lineRule="exact"/>
              <w:ind w:left="114" w:right="597"/>
            </w:pPr>
            <w:r>
              <w:t>прошедший учебный год.</w:t>
            </w:r>
          </w:p>
        </w:tc>
        <w:tc>
          <w:tcPr>
            <w:tcW w:w="1985" w:type="dxa"/>
          </w:tcPr>
          <w:p w14:paraId="1D1E176C" w14:textId="77777777" w:rsidR="007B419C" w:rsidRDefault="007B419C" w:rsidP="007B419C">
            <w:pPr>
              <w:pStyle w:val="TableParagraph"/>
              <w:ind w:left="112" w:right="34"/>
            </w:pPr>
            <w:r>
              <w:t>Индивидуальный</w:t>
            </w:r>
          </w:p>
        </w:tc>
      </w:tr>
      <w:tr w:rsidR="004816D9" w14:paraId="6BBC308D" w14:textId="77777777" w:rsidTr="007B419C">
        <w:trPr>
          <w:trHeight w:val="1304"/>
        </w:trPr>
        <w:tc>
          <w:tcPr>
            <w:tcW w:w="535" w:type="dxa"/>
          </w:tcPr>
          <w:p w14:paraId="7D82019E" w14:textId="2E8C9A92" w:rsidR="004816D9" w:rsidRDefault="00E6239E" w:rsidP="004816D9">
            <w:pPr>
              <w:pStyle w:val="TableParagraph"/>
              <w:spacing w:line="252" w:lineRule="exact"/>
              <w:ind w:left="107"/>
            </w:pPr>
            <w:r>
              <w:t>67-68</w:t>
            </w:r>
          </w:p>
        </w:tc>
        <w:tc>
          <w:tcPr>
            <w:tcW w:w="2054" w:type="dxa"/>
          </w:tcPr>
          <w:p w14:paraId="7F850E6B" w14:textId="77777777" w:rsidR="004816D9" w:rsidRPr="004816D9" w:rsidRDefault="004816D9" w:rsidP="004816D9">
            <w:pPr>
              <w:pStyle w:val="TableParagraph"/>
              <w:tabs>
                <w:tab w:val="left" w:pos="1000"/>
                <w:tab w:val="left" w:pos="1455"/>
              </w:tabs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Итоговая контрольная работа</w:t>
            </w:r>
          </w:p>
          <w:p w14:paraId="2E87212C" w14:textId="77777777" w:rsidR="004816D9" w:rsidRDefault="004816D9" w:rsidP="004816D9">
            <w:pPr>
              <w:pStyle w:val="TableParagraph"/>
              <w:ind w:left="110" w:right="671"/>
              <w:jc w:val="both"/>
            </w:pPr>
            <w:r>
              <w:t>Урок контроля знаний</w:t>
            </w:r>
          </w:p>
        </w:tc>
        <w:tc>
          <w:tcPr>
            <w:tcW w:w="567" w:type="dxa"/>
          </w:tcPr>
          <w:p w14:paraId="11106A08" w14:textId="758A976F" w:rsidR="004816D9" w:rsidRDefault="00E6239E" w:rsidP="004816D9">
            <w:pPr>
              <w:pStyle w:val="TableParagraph"/>
              <w:spacing w:line="247" w:lineRule="exact"/>
              <w:ind w:left="108"/>
              <w:jc w:val="both"/>
            </w:pPr>
            <w:r>
              <w:t>2</w:t>
            </w:r>
          </w:p>
        </w:tc>
        <w:tc>
          <w:tcPr>
            <w:tcW w:w="2502" w:type="dxa"/>
          </w:tcPr>
          <w:p w14:paraId="3DC06E9A" w14:textId="77777777" w:rsidR="004816D9" w:rsidRDefault="004816D9" w:rsidP="004816D9">
            <w:pPr>
              <w:pStyle w:val="TableParagraph"/>
              <w:tabs>
                <w:tab w:val="left" w:pos="2280"/>
              </w:tabs>
              <w:ind w:left="111" w:right="92"/>
              <w:jc w:val="both"/>
            </w:pPr>
            <w:r>
              <w:t xml:space="preserve">Применять полученные знания для </w:t>
            </w:r>
            <w:r>
              <w:rPr>
                <w:spacing w:val="-3"/>
              </w:rPr>
              <w:t xml:space="preserve">решения </w:t>
            </w:r>
            <w:r>
              <w:t>учебных</w:t>
            </w:r>
            <w:r>
              <w:tab/>
            </w:r>
            <w:r>
              <w:rPr>
                <w:spacing w:val="-18"/>
              </w:rPr>
              <w:t>и</w:t>
            </w:r>
          </w:p>
          <w:p w14:paraId="1A5FDE8B" w14:textId="77777777" w:rsidR="004816D9" w:rsidRDefault="004816D9" w:rsidP="004816D9">
            <w:pPr>
              <w:pStyle w:val="TableParagraph"/>
              <w:ind w:left="111"/>
              <w:jc w:val="both"/>
            </w:pPr>
            <w:r>
              <w:t>познавательных задач.</w:t>
            </w:r>
          </w:p>
        </w:tc>
        <w:tc>
          <w:tcPr>
            <w:tcW w:w="2238" w:type="dxa"/>
          </w:tcPr>
          <w:p w14:paraId="6AE930BE" w14:textId="77777777" w:rsidR="004816D9" w:rsidRDefault="004816D9" w:rsidP="004816D9">
            <w:pPr>
              <w:pStyle w:val="TableParagraph"/>
              <w:ind w:left="109" w:right="57"/>
              <w:jc w:val="both"/>
            </w:pPr>
            <w:r>
              <w:t>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14:paraId="0EFFD659" w14:textId="77777777" w:rsidR="004816D9" w:rsidRDefault="004816D9" w:rsidP="004816D9">
            <w:pPr>
              <w:pStyle w:val="TableParagraph"/>
              <w:ind w:left="109" w:right="57"/>
              <w:jc w:val="both"/>
            </w:pPr>
            <w:r>
              <w:t>учебной задачи;</w:t>
            </w:r>
          </w:p>
        </w:tc>
        <w:tc>
          <w:tcPr>
            <w:tcW w:w="2489" w:type="dxa"/>
          </w:tcPr>
          <w:p w14:paraId="07CEC869" w14:textId="77777777" w:rsidR="004816D9" w:rsidRDefault="004816D9" w:rsidP="004816D9">
            <w:pPr>
              <w:pStyle w:val="TableParagraph"/>
              <w:tabs>
                <w:tab w:val="left" w:pos="122"/>
              </w:tabs>
              <w:ind w:left="122"/>
              <w:jc w:val="both"/>
            </w:pPr>
            <w:r>
              <w:t>Формирование ценностных ориентиров, основанных</w:t>
            </w:r>
            <w:r>
              <w:tab/>
              <w:t>на необходимости поддержания гражданского</w:t>
            </w:r>
          </w:p>
          <w:p w14:paraId="22EB20D7" w14:textId="77777777" w:rsidR="004816D9" w:rsidRDefault="004816D9" w:rsidP="004816D9">
            <w:pPr>
              <w:pStyle w:val="TableParagraph"/>
              <w:ind w:left="122" w:right="137"/>
              <w:jc w:val="both"/>
            </w:pPr>
            <w:r>
              <w:t>мира и</w:t>
            </w:r>
            <w:r>
              <w:rPr>
                <w:spacing w:val="-16"/>
              </w:rPr>
              <w:t xml:space="preserve"> </w:t>
            </w:r>
            <w:r>
              <w:t>согласия.</w:t>
            </w:r>
          </w:p>
          <w:p w14:paraId="31579087" w14:textId="77777777" w:rsidR="004816D9" w:rsidRDefault="004816D9" w:rsidP="004816D9">
            <w:pPr>
              <w:pStyle w:val="TableParagraph"/>
              <w:spacing w:line="252" w:lineRule="exact"/>
              <w:ind w:left="122" w:right="137"/>
              <w:jc w:val="both"/>
            </w:pPr>
            <w:r>
              <w:t>Определение</w:t>
            </w:r>
          </w:p>
          <w:p w14:paraId="07505C45" w14:textId="77777777" w:rsidR="004816D9" w:rsidRDefault="004816D9" w:rsidP="004816D9">
            <w:pPr>
              <w:pStyle w:val="TableParagraph"/>
              <w:tabs>
                <w:tab w:val="left" w:pos="1617"/>
              </w:tabs>
              <w:ind w:left="122" w:right="137"/>
              <w:jc w:val="both"/>
            </w:pPr>
            <w:r>
              <w:t>своего места в обществе и</w:t>
            </w:r>
          </w:p>
          <w:p w14:paraId="30F072A6" w14:textId="77777777" w:rsidR="004816D9" w:rsidRDefault="004816D9" w:rsidP="004816D9">
            <w:pPr>
              <w:pStyle w:val="TableParagraph"/>
              <w:spacing w:line="238" w:lineRule="exact"/>
              <w:ind w:left="122" w:right="137"/>
              <w:jc w:val="both"/>
            </w:pPr>
            <w:r>
              <w:t>жизни в целом.</w:t>
            </w:r>
          </w:p>
        </w:tc>
        <w:tc>
          <w:tcPr>
            <w:tcW w:w="3118" w:type="dxa"/>
          </w:tcPr>
          <w:p w14:paraId="136B0AE5" w14:textId="77777777" w:rsidR="004816D9" w:rsidRDefault="004816D9" w:rsidP="004816D9">
            <w:pPr>
              <w:pStyle w:val="TableParagraph"/>
              <w:spacing w:line="247" w:lineRule="exact"/>
              <w:ind w:left="113"/>
              <w:jc w:val="both"/>
              <w:rPr>
                <w:i/>
              </w:rPr>
            </w:pPr>
            <w:r>
              <w:rPr>
                <w:i/>
              </w:rPr>
              <w:t>Знать</w:t>
            </w:r>
          </w:p>
          <w:p w14:paraId="0C8DBCB3" w14:textId="77777777" w:rsidR="004816D9" w:rsidRDefault="004816D9" w:rsidP="004816D9">
            <w:pPr>
              <w:pStyle w:val="TableParagraph"/>
              <w:spacing w:before="1"/>
              <w:ind w:left="113" w:right="101"/>
              <w:jc w:val="both"/>
            </w:pPr>
            <w:r>
              <w:rPr>
                <w:i/>
              </w:rPr>
              <w:t xml:space="preserve">основные </w:t>
            </w:r>
            <w:r>
              <w:t xml:space="preserve">положения раздела. </w:t>
            </w:r>
            <w:r>
              <w:rPr>
                <w:i/>
              </w:rPr>
              <w:t xml:space="preserve">Уметь </w:t>
            </w:r>
            <w:r>
              <w:t>применять</w:t>
            </w:r>
          </w:p>
          <w:p w14:paraId="348CD9C6" w14:textId="77777777" w:rsidR="004816D9" w:rsidRDefault="004816D9" w:rsidP="004816D9">
            <w:pPr>
              <w:pStyle w:val="TableParagraph"/>
              <w:ind w:left="113" w:right="697"/>
              <w:jc w:val="both"/>
            </w:pPr>
            <w:r>
              <w:t>полученные знания на практике</w:t>
            </w:r>
          </w:p>
        </w:tc>
        <w:tc>
          <w:tcPr>
            <w:tcW w:w="1985" w:type="dxa"/>
          </w:tcPr>
          <w:p w14:paraId="1A8B43FE" w14:textId="77777777" w:rsidR="004816D9" w:rsidRDefault="004816D9" w:rsidP="004816D9">
            <w:pPr>
              <w:pStyle w:val="TableParagraph"/>
              <w:spacing w:line="242" w:lineRule="auto"/>
              <w:ind w:left="112" w:right="183"/>
              <w:jc w:val="both"/>
            </w:pPr>
            <w:r>
              <w:t>индивидуальный</w:t>
            </w:r>
          </w:p>
        </w:tc>
      </w:tr>
    </w:tbl>
    <w:p w14:paraId="2D9F83CA" w14:textId="77777777" w:rsidR="00067150" w:rsidRDefault="00067150">
      <w:pPr>
        <w:sectPr w:rsidR="00067150">
          <w:pgSz w:w="16840" w:h="11910" w:orient="landscape"/>
          <w:pgMar w:top="700" w:right="580" w:bottom="280" w:left="920" w:header="720" w:footer="720" w:gutter="0"/>
          <w:cols w:space="720"/>
        </w:sectPr>
      </w:pPr>
    </w:p>
    <w:p w14:paraId="5B8FABE1" w14:textId="77777777" w:rsidR="005525DF" w:rsidRDefault="005525DF"/>
    <w:p w14:paraId="31C1CC3A" w14:textId="77777777" w:rsidR="00067150" w:rsidRDefault="00087DA2" w:rsidP="007B419C">
      <w:pPr>
        <w:spacing w:before="75"/>
        <w:ind w:right="2659"/>
        <w:jc w:val="center"/>
      </w:pPr>
      <w:r>
        <w:rPr>
          <w:b/>
        </w:rPr>
        <w:t>Описание учебно-методического и материально-технического обеспечения образовательного процесса</w:t>
      </w:r>
      <w:r>
        <w:t>.</w:t>
      </w:r>
    </w:p>
    <w:p w14:paraId="72C49FB7" w14:textId="77777777" w:rsidR="00067150" w:rsidRDefault="00067150" w:rsidP="007B419C">
      <w:pPr>
        <w:pStyle w:val="a3"/>
        <w:spacing w:before="6"/>
        <w:ind w:left="0" w:firstLine="0"/>
        <w:jc w:val="center"/>
        <w:rPr>
          <w:sz w:val="22"/>
        </w:rPr>
      </w:pPr>
    </w:p>
    <w:p w14:paraId="7C3016BA" w14:textId="77777777" w:rsidR="00067150" w:rsidRDefault="00087DA2" w:rsidP="007B419C">
      <w:pPr>
        <w:pStyle w:val="11"/>
        <w:jc w:val="center"/>
      </w:pPr>
      <w:r>
        <w:t>Дополнительная литература для учителя:</w:t>
      </w:r>
    </w:p>
    <w:p w14:paraId="5BE4E976" w14:textId="77777777" w:rsidR="00067150" w:rsidRDefault="00067150">
      <w:pPr>
        <w:pStyle w:val="a3"/>
        <w:spacing w:before="4"/>
        <w:ind w:left="0" w:firstLine="0"/>
        <w:rPr>
          <w:b/>
        </w:rPr>
      </w:pPr>
    </w:p>
    <w:p w14:paraId="77DD3280" w14:textId="77777777" w:rsidR="00067150" w:rsidRDefault="00087DA2">
      <w:pPr>
        <w:ind w:left="212" w:right="564"/>
      </w:pPr>
      <w:r>
        <w:t>Вакуленко, В. А. Методическое пособие по интерактивным методам преподавания права в школе. – Изд. 2-е / В. А. Вакуленко, Е. С. Королькова, И. Е. Уколова. – М. : Новый учебник, 2004.</w:t>
      </w:r>
    </w:p>
    <w:p w14:paraId="7BE74225" w14:textId="77777777" w:rsidR="00067150" w:rsidRDefault="00087DA2">
      <w:pPr>
        <w:spacing w:line="252" w:lineRule="exact"/>
        <w:ind w:left="212"/>
      </w:pPr>
      <w:r>
        <w:t>Гордеева, В. В. Правовое воспитание : 9–11 классы : разработки организационно-деятельностных игр / В. В. Гордеева. – Волгоград : Учитель, 2007.</w:t>
      </w:r>
    </w:p>
    <w:p w14:paraId="71E18A23" w14:textId="77777777" w:rsidR="00067150" w:rsidRDefault="00087DA2">
      <w:pPr>
        <w:ind w:left="212" w:right="564"/>
      </w:pPr>
      <w:proofErr w:type="spellStart"/>
      <w:r>
        <w:t>Лазебникова</w:t>
      </w:r>
      <w:proofErr w:type="spellEnd"/>
      <w:r>
        <w:t xml:space="preserve">, А. Ю. Современное школьное обществознание : метод. пособие для учителя с </w:t>
      </w:r>
      <w:proofErr w:type="spellStart"/>
      <w:r>
        <w:t>дидакт</w:t>
      </w:r>
      <w:proofErr w:type="spellEnd"/>
      <w:r>
        <w:t xml:space="preserve">. материалами / А. Ю. </w:t>
      </w:r>
      <w:proofErr w:type="spellStart"/>
      <w:r>
        <w:t>Лазебникова</w:t>
      </w:r>
      <w:proofErr w:type="spellEnd"/>
      <w:r>
        <w:t>. – М. : Школа- Пресс, 2000.</w:t>
      </w:r>
    </w:p>
    <w:p w14:paraId="747D54ED" w14:textId="77777777" w:rsidR="00067150" w:rsidRDefault="00087DA2">
      <w:pPr>
        <w:ind w:left="212" w:right="890"/>
      </w:pPr>
      <w:proofErr w:type="spellStart"/>
      <w:r>
        <w:t>Мавлютова</w:t>
      </w:r>
      <w:proofErr w:type="spellEnd"/>
      <w:r>
        <w:t xml:space="preserve">, Е. А. Основы правовых знаний. 8–11 классы. Интерактивные методы преподавания права / Е. А. </w:t>
      </w:r>
      <w:proofErr w:type="spellStart"/>
      <w:r>
        <w:t>Мавлютова</w:t>
      </w:r>
      <w:proofErr w:type="spellEnd"/>
      <w:r>
        <w:t>. – Волгоград : Учитель, 2009. Путь подростка в правовом лабиринте / сост. Е. Н. Сорокина. – М. : Экстремум, 2007.</w:t>
      </w:r>
    </w:p>
    <w:p w14:paraId="072FFDD0" w14:textId="77777777" w:rsidR="00067150" w:rsidRDefault="00087DA2">
      <w:pPr>
        <w:spacing w:before="1" w:line="253" w:lineRule="exact"/>
        <w:ind w:left="212"/>
      </w:pPr>
      <w:proofErr w:type="spellStart"/>
      <w:r>
        <w:t>Прутченков</w:t>
      </w:r>
      <w:proofErr w:type="spellEnd"/>
      <w:r>
        <w:t xml:space="preserve">, А. С. Свет мой, зеркальце, скажи… : метод. разработки социально-психолог. тренингов / А. С. </w:t>
      </w:r>
      <w:proofErr w:type="spellStart"/>
      <w:r>
        <w:t>Прутченков</w:t>
      </w:r>
      <w:proofErr w:type="spellEnd"/>
      <w:r>
        <w:t>. – М. : Новая школа, 1996.</w:t>
      </w:r>
    </w:p>
    <w:p w14:paraId="5728D5D3" w14:textId="77777777" w:rsidR="00067150" w:rsidRDefault="00087DA2">
      <w:pPr>
        <w:ind w:left="212" w:right="564"/>
      </w:pPr>
      <w:proofErr w:type="spellStart"/>
      <w:r>
        <w:t>Прутченков</w:t>
      </w:r>
      <w:proofErr w:type="spellEnd"/>
      <w:r>
        <w:t xml:space="preserve">, А. С. Наедине с собой. Психологические тесты и психотехнические упражнения для подростков и старшеклассников / А. С. </w:t>
      </w:r>
      <w:proofErr w:type="spellStart"/>
      <w:r>
        <w:t>Прутченков</w:t>
      </w:r>
      <w:proofErr w:type="spellEnd"/>
      <w:r>
        <w:t>. – М. : Российское педагогическое агентство,</w:t>
      </w:r>
      <w:r>
        <w:rPr>
          <w:spacing w:val="-2"/>
        </w:rPr>
        <w:t xml:space="preserve"> </w:t>
      </w:r>
      <w:r>
        <w:t>1996.</w:t>
      </w:r>
    </w:p>
    <w:p w14:paraId="549FE182" w14:textId="77777777" w:rsidR="00067150" w:rsidRDefault="00087DA2">
      <w:pPr>
        <w:ind w:left="212" w:right="564"/>
      </w:pPr>
      <w:proofErr w:type="spellStart"/>
      <w:r>
        <w:t>Прутченков</w:t>
      </w:r>
      <w:proofErr w:type="spellEnd"/>
      <w:r>
        <w:t xml:space="preserve">, А. С. Школа жизни : метод. разработки социально-психолог. тренинга / А. С. </w:t>
      </w:r>
      <w:proofErr w:type="spellStart"/>
      <w:r>
        <w:t>Прутченков</w:t>
      </w:r>
      <w:proofErr w:type="spellEnd"/>
      <w:r>
        <w:t>. – М. : Международная Педагогическая Академия, 1998.</w:t>
      </w:r>
    </w:p>
    <w:p w14:paraId="149B1A9C" w14:textId="77777777" w:rsidR="00067150" w:rsidRDefault="00087DA2">
      <w:pPr>
        <w:spacing w:before="1" w:line="252" w:lineRule="exact"/>
        <w:ind w:left="212"/>
      </w:pPr>
      <w:r>
        <w:t>Кравченко, А. И. Введение в социологию : учеб. пособие для 10–11 кл. общеобразоват. учреждений / А. И. Кравченко. – М. : Просвещение, 1996.</w:t>
      </w:r>
    </w:p>
    <w:p w14:paraId="1D58991B" w14:textId="77777777" w:rsidR="00067150" w:rsidRDefault="00087DA2">
      <w:pPr>
        <w:spacing w:line="252" w:lineRule="exact"/>
        <w:ind w:left="212"/>
      </w:pPr>
      <w:proofErr w:type="spellStart"/>
      <w:r>
        <w:t>Кацубо</w:t>
      </w:r>
      <w:proofErr w:type="spellEnd"/>
      <w:r>
        <w:t xml:space="preserve">, С. П. Изучаем право : практическое пособие для классных руководителей, социальных педагогов, учителей школ / С. П. </w:t>
      </w:r>
      <w:proofErr w:type="spellStart"/>
      <w:r>
        <w:t>Кацубо</w:t>
      </w:r>
      <w:proofErr w:type="spellEnd"/>
      <w:r>
        <w:t xml:space="preserve">, Н. А. </w:t>
      </w:r>
      <w:proofErr w:type="spellStart"/>
      <w:r>
        <w:t>Сивицкая</w:t>
      </w:r>
      <w:proofErr w:type="spellEnd"/>
      <w:r>
        <w:t>.</w:t>
      </w:r>
    </w:p>
    <w:p w14:paraId="6AF670C1" w14:textId="77777777" w:rsidR="00067150" w:rsidRDefault="00087DA2">
      <w:pPr>
        <w:spacing w:line="252" w:lineRule="exact"/>
        <w:ind w:left="212"/>
      </w:pPr>
      <w:r>
        <w:t>– М. : издательство деловой и учебной литературы, 2006.</w:t>
      </w:r>
    </w:p>
    <w:p w14:paraId="0B50950D" w14:textId="77777777" w:rsidR="00067150" w:rsidRDefault="00087DA2">
      <w:pPr>
        <w:spacing w:before="1"/>
        <w:ind w:left="212" w:right="564"/>
      </w:pPr>
      <w:r>
        <w:t xml:space="preserve">Суворова, Н. Г. Основы правовых знаний : 8–9 классы. Ч. 2. Методическое пособие для учителя. – Изд. 3-е, </w:t>
      </w:r>
      <w:proofErr w:type="spellStart"/>
      <w:r>
        <w:t>перераб</w:t>
      </w:r>
      <w:proofErr w:type="spellEnd"/>
      <w:r>
        <w:t>. / Н. Г. Суворова. – М. : Новый учебник, 2007.</w:t>
      </w:r>
    </w:p>
    <w:p w14:paraId="2D72CDCB" w14:textId="77777777" w:rsidR="00067150" w:rsidRDefault="00087DA2">
      <w:pPr>
        <w:ind w:left="212"/>
      </w:pPr>
      <w:r>
        <w:t>Сборник нормативных документов. Обществознание. Примерные программы по обществознанию : Федеральный компонент государственного стандарта. Федеральный базисный учебный план и примерные учебные планы. – М. : Дрофа, 2008.</w:t>
      </w:r>
    </w:p>
    <w:p w14:paraId="284DB5D2" w14:textId="77777777" w:rsidR="00067150" w:rsidRDefault="00087DA2">
      <w:pPr>
        <w:spacing w:before="1"/>
        <w:ind w:left="212" w:right="3922"/>
      </w:pPr>
      <w:r>
        <w:t xml:space="preserve">Примерные программы основного общего образования. Обществознание. 5–9 классы. – М. : Просвещение, 2010. Правовое воспитание школьников : 5–9 классы : конспекты занятий / сост. О. В. </w:t>
      </w:r>
      <w:proofErr w:type="spellStart"/>
      <w:r>
        <w:t>Летнева</w:t>
      </w:r>
      <w:proofErr w:type="spellEnd"/>
      <w:r>
        <w:t>. – Волгоград : Учитель, 2006.</w:t>
      </w:r>
    </w:p>
    <w:p w14:paraId="4845014C" w14:textId="77777777" w:rsidR="00067150" w:rsidRDefault="00087DA2">
      <w:pPr>
        <w:ind w:left="212"/>
      </w:pPr>
      <w:r>
        <w:t>Правоведение: 9 класс. Международное гуманитарное право. Человек имеет право. Система конспектов занятий с нетрадиционными формами контроля : элективные курсы / авт.-сост. Н. И. Чеботарева. – Волгоград. : Учитель, 2007.</w:t>
      </w:r>
    </w:p>
    <w:p w14:paraId="1A4F8971" w14:textId="77777777" w:rsidR="00067150" w:rsidRDefault="00087DA2">
      <w:pPr>
        <w:ind w:left="212"/>
      </w:pPr>
      <w:r>
        <w:t xml:space="preserve">Обществознание. Право. Экономика : сб. материалов по реализации федерального компонента государственного стандарта общего образования в общеобразовательных учреждениях Волгоградской области / авт.-сост. Е. И. </w:t>
      </w:r>
      <w:proofErr w:type="spellStart"/>
      <w:r>
        <w:t>Колусева</w:t>
      </w:r>
      <w:proofErr w:type="spellEnd"/>
      <w:r>
        <w:t>, Т. А. Корнева. – Волгоград : Учитель, 2006. – 123 с.</w:t>
      </w:r>
    </w:p>
    <w:p w14:paraId="78587CCE" w14:textId="77777777" w:rsidR="00067150" w:rsidRDefault="00087DA2">
      <w:pPr>
        <w:ind w:left="212" w:right="10510"/>
      </w:pPr>
      <w:r>
        <w:t>Гражданский кодекс Российской Федерации. Кодекс об административных правонарушениях. Конституция Российской Федерации.</w:t>
      </w:r>
    </w:p>
    <w:p w14:paraId="75B8D2FC" w14:textId="77777777" w:rsidR="00067150" w:rsidRDefault="00087DA2">
      <w:pPr>
        <w:ind w:left="212" w:right="13033"/>
      </w:pPr>
      <w:r>
        <w:t>Семейный кодекс РФ. Трудовой кодекс РФ.</w:t>
      </w:r>
    </w:p>
    <w:p w14:paraId="4E82F9F8" w14:textId="77777777" w:rsidR="00067150" w:rsidRDefault="00087DA2">
      <w:pPr>
        <w:ind w:left="212" w:right="564"/>
      </w:pPr>
      <w:r>
        <w:t xml:space="preserve">Александрова, И. Ю. Обществознание. Интенсивный курс / И. Ю. Александрова, В. В. Владимирова, Л. Ш. Лозовский. – М. : Айрис-Пресс, 2010. Бахмутова, Л. С. Методика преподавания обществознания : учеб. пособие для студентов </w:t>
      </w:r>
      <w:proofErr w:type="spellStart"/>
      <w:r>
        <w:t>пед</w:t>
      </w:r>
      <w:proofErr w:type="spellEnd"/>
      <w:r>
        <w:t xml:space="preserve">. </w:t>
      </w:r>
      <w:proofErr w:type="spellStart"/>
      <w:r>
        <w:t>высш</w:t>
      </w:r>
      <w:proofErr w:type="spellEnd"/>
      <w:r>
        <w:t xml:space="preserve">. учеб. заведений : в 2 ч. / Л. С. Бахмутова. – М. : </w:t>
      </w:r>
      <w:proofErr w:type="spellStart"/>
      <w:r>
        <w:t>Гуманит</w:t>
      </w:r>
      <w:proofErr w:type="spellEnd"/>
      <w:r>
        <w:t>. ИЦ ВЛАДОС, 2001.</w:t>
      </w:r>
    </w:p>
    <w:p w14:paraId="11BC72A4" w14:textId="77777777" w:rsidR="00067150" w:rsidRDefault="00087DA2">
      <w:pPr>
        <w:spacing w:line="252" w:lineRule="exact"/>
        <w:ind w:left="212"/>
      </w:pPr>
      <w:proofErr w:type="spellStart"/>
      <w:r>
        <w:t>Бекешев</w:t>
      </w:r>
      <w:proofErr w:type="spellEnd"/>
      <w:r>
        <w:t xml:space="preserve">, К. А. Обществознание : учеб. пособие / К. А. </w:t>
      </w:r>
      <w:proofErr w:type="spellStart"/>
      <w:r>
        <w:t>Бекешев</w:t>
      </w:r>
      <w:proofErr w:type="spellEnd"/>
      <w:r>
        <w:t>. – М. : Проспект, 2010.</w:t>
      </w:r>
    </w:p>
    <w:p w14:paraId="0586C55D" w14:textId="77777777" w:rsidR="00067150" w:rsidRDefault="00087DA2">
      <w:pPr>
        <w:spacing w:before="1"/>
        <w:ind w:left="212"/>
      </w:pPr>
      <w:r>
        <w:t xml:space="preserve">Ибрагимов, Р. Ю. Сдаем основы социологии и политологии : для </w:t>
      </w:r>
      <w:proofErr w:type="spellStart"/>
      <w:r>
        <w:t>средн</w:t>
      </w:r>
      <w:proofErr w:type="spellEnd"/>
      <w:r>
        <w:t xml:space="preserve">. </w:t>
      </w:r>
      <w:proofErr w:type="spellStart"/>
      <w:r>
        <w:t>профессион</w:t>
      </w:r>
      <w:proofErr w:type="spellEnd"/>
      <w:r>
        <w:t>. образования / Р. Ю. Ибрагимов [и др.]. – Ростов н/Д. : Феникс, 2005.</w:t>
      </w:r>
    </w:p>
    <w:p w14:paraId="1E4E34B6" w14:textId="77777777" w:rsidR="00067150" w:rsidRDefault="00067150">
      <w:pPr>
        <w:sectPr w:rsidR="00067150" w:rsidSect="005525DF">
          <w:pgSz w:w="16840" w:h="11910" w:orient="landscape"/>
          <w:pgMar w:top="53" w:right="580" w:bottom="280" w:left="920" w:header="720" w:footer="720" w:gutter="0"/>
          <w:cols w:space="720"/>
        </w:sectPr>
      </w:pPr>
    </w:p>
    <w:p w14:paraId="3948FF3D" w14:textId="77777777" w:rsidR="00067150" w:rsidRDefault="00087DA2">
      <w:pPr>
        <w:spacing w:before="75"/>
        <w:ind w:left="212" w:right="564"/>
      </w:pPr>
      <w:r>
        <w:lastRenderedPageBreak/>
        <w:t xml:space="preserve">Лозовский, Л. Ш. Практикум по обществознанию : вопросы и ответы ; тесты с решениями / Л. Ш. Лозовский, Б. А. </w:t>
      </w:r>
      <w:proofErr w:type="spellStart"/>
      <w:r>
        <w:t>Райзберг</w:t>
      </w:r>
      <w:proofErr w:type="spellEnd"/>
      <w:r>
        <w:t xml:space="preserve">. – М. : </w:t>
      </w:r>
      <w:proofErr w:type="spellStart"/>
      <w:r>
        <w:t>Рольф</w:t>
      </w:r>
      <w:proofErr w:type="spellEnd"/>
      <w:r>
        <w:t xml:space="preserve"> Айрис-Пресс, 2010.</w:t>
      </w:r>
    </w:p>
    <w:p w14:paraId="407487D3" w14:textId="77777777" w:rsidR="00067150" w:rsidRDefault="00087DA2">
      <w:pPr>
        <w:spacing w:before="1"/>
        <w:ind w:left="212"/>
      </w:pPr>
      <w:r>
        <w:t xml:space="preserve">Политика и право. Школьный практикум. 10–11 кл. : пособие для учащихся общеобразоват. учеб. заведений / авт.-сост. М. И. </w:t>
      </w:r>
      <w:proofErr w:type="spellStart"/>
      <w:r>
        <w:t>Шилобод</w:t>
      </w:r>
      <w:proofErr w:type="spellEnd"/>
      <w:r>
        <w:t>, В. Ф. Кривошеев.</w:t>
      </w:r>
    </w:p>
    <w:p w14:paraId="518B7A20" w14:textId="77777777" w:rsidR="00067150" w:rsidRDefault="00087DA2">
      <w:pPr>
        <w:spacing w:before="1" w:line="252" w:lineRule="exact"/>
        <w:ind w:left="212"/>
      </w:pPr>
      <w:r>
        <w:t>– М. : Дрофа, 1997.</w:t>
      </w:r>
    </w:p>
    <w:p w14:paraId="6ED8FA9C" w14:textId="77777777" w:rsidR="00067150" w:rsidRDefault="00087DA2">
      <w:pPr>
        <w:spacing w:line="252" w:lineRule="exact"/>
        <w:ind w:left="212"/>
      </w:pPr>
      <w:r>
        <w:t>Сычев, А. А. Обществознание : учеб. пособие / А. А. Сычев. – М. : Альфа-М, ИНФРА-М, 2010.</w:t>
      </w:r>
    </w:p>
    <w:p w14:paraId="15131C79" w14:textId="77777777" w:rsidR="00067150" w:rsidRDefault="00087DA2">
      <w:pPr>
        <w:ind w:left="212" w:right="564"/>
      </w:pPr>
      <w:r>
        <w:t xml:space="preserve">Сидельникова, Т. Т. Политология : комментарии, схемы, афоризмы : учеб. пособие для студентов </w:t>
      </w:r>
      <w:proofErr w:type="spellStart"/>
      <w:r>
        <w:t>высш</w:t>
      </w:r>
      <w:proofErr w:type="spellEnd"/>
      <w:r>
        <w:t xml:space="preserve">. учеб. заведений / Т. Т. Сидельникова, Д. А. </w:t>
      </w:r>
      <w:proofErr w:type="spellStart"/>
      <w:r>
        <w:t>Темникова</w:t>
      </w:r>
      <w:proofErr w:type="spellEnd"/>
      <w:r>
        <w:t xml:space="preserve">, И. А. Шарагин. – М. : </w:t>
      </w:r>
      <w:proofErr w:type="spellStart"/>
      <w:r>
        <w:t>Гуманит</w:t>
      </w:r>
      <w:proofErr w:type="spellEnd"/>
      <w:r>
        <w:t>. ИЦ ВЛАДОС, 1999.</w:t>
      </w:r>
    </w:p>
    <w:p w14:paraId="193813B8" w14:textId="77777777" w:rsidR="00067150" w:rsidRDefault="00087DA2">
      <w:pPr>
        <w:ind w:left="212"/>
      </w:pPr>
      <w:proofErr w:type="spellStart"/>
      <w:r>
        <w:t>Тюляева</w:t>
      </w:r>
      <w:proofErr w:type="spellEnd"/>
      <w:r>
        <w:t xml:space="preserve">, Т. И. Обществознание : настольная книга учителя / Т. И. </w:t>
      </w:r>
      <w:proofErr w:type="spellStart"/>
      <w:r>
        <w:t>Тюляева</w:t>
      </w:r>
      <w:proofErr w:type="spellEnd"/>
      <w:r>
        <w:t>. – М. : Астрель, 2010.</w:t>
      </w:r>
    </w:p>
    <w:p w14:paraId="17593171" w14:textId="77777777" w:rsidR="00067150" w:rsidRDefault="00087DA2">
      <w:pPr>
        <w:pStyle w:val="11"/>
        <w:spacing w:before="7" w:line="250" w:lineRule="exact"/>
      </w:pPr>
      <w:r>
        <w:t>Дополнительная литература для учащихся:</w:t>
      </w:r>
    </w:p>
    <w:p w14:paraId="53CA8D59" w14:textId="77777777" w:rsidR="00067150" w:rsidRDefault="00087DA2">
      <w:pPr>
        <w:spacing w:line="250" w:lineRule="exact"/>
        <w:ind w:left="212"/>
      </w:pPr>
      <w:proofErr w:type="spellStart"/>
      <w:r>
        <w:t>Домашек</w:t>
      </w:r>
      <w:proofErr w:type="spellEnd"/>
      <w:r>
        <w:t xml:space="preserve">, Е. В. Школьный справочник по обществознанию / Е. В. </w:t>
      </w:r>
      <w:proofErr w:type="spellStart"/>
      <w:r>
        <w:t>Домашек</w:t>
      </w:r>
      <w:proofErr w:type="spellEnd"/>
      <w:r>
        <w:t>. – Ростов н/Д. : Феникс, 2010.</w:t>
      </w:r>
    </w:p>
    <w:p w14:paraId="1C9D6C3F" w14:textId="77777777" w:rsidR="00067150" w:rsidRDefault="00087DA2">
      <w:pPr>
        <w:tabs>
          <w:tab w:val="left" w:pos="1541"/>
          <w:tab w:val="left" w:pos="2386"/>
          <w:tab w:val="left" w:pos="3888"/>
          <w:tab w:val="left" w:pos="6810"/>
          <w:tab w:val="left" w:pos="8543"/>
          <w:tab w:val="left" w:pos="9844"/>
          <w:tab w:val="left" w:pos="10549"/>
          <w:tab w:val="left" w:pos="12421"/>
          <w:tab w:val="left" w:pos="14722"/>
        </w:tabs>
        <w:ind w:left="212" w:right="552"/>
      </w:pPr>
      <w:proofErr w:type="spellStart"/>
      <w:r>
        <w:t>Дыдко</w:t>
      </w:r>
      <w:proofErr w:type="spellEnd"/>
      <w:r>
        <w:t>,</w:t>
      </w:r>
      <w:r>
        <w:tab/>
        <w:t>С.</w:t>
      </w:r>
      <w:r>
        <w:tab/>
        <w:t>Н.</w:t>
      </w:r>
      <w:r>
        <w:tab/>
        <w:t>Обществознание.</w:t>
      </w:r>
      <w:r>
        <w:tab/>
        <w:t>8–11</w:t>
      </w:r>
      <w:r>
        <w:tab/>
        <w:t>классы</w:t>
      </w:r>
      <w:r>
        <w:tab/>
        <w:t>:</w:t>
      </w:r>
      <w:r>
        <w:tab/>
        <w:t>справ.</w:t>
      </w:r>
      <w:r>
        <w:tab/>
        <w:t>материалы</w:t>
      </w:r>
      <w:r>
        <w:tab/>
      </w:r>
      <w:r>
        <w:rPr>
          <w:spacing w:val="-17"/>
        </w:rPr>
        <w:t xml:space="preserve">/ </w:t>
      </w:r>
      <w:r>
        <w:t xml:space="preserve">С. Н. </w:t>
      </w:r>
      <w:proofErr w:type="spellStart"/>
      <w:r>
        <w:t>Дыдко</w:t>
      </w:r>
      <w:proofErr w:type="spellEnd"/>
      <w:r>
        <w:t xml:space="preserve">. – М. : АСТ : Астрель : </w:t>
      </w:r>
      <w:proofErr w:type="spellStart"/>
      <w:r>
        <w:t>ПолиграфИздат</w:t>
      </w:r>
      <w:proofErr w:type="spellEnd"/>
      <w:r>
        <w:t>,</w:t>
      </w:r>
      <w:r>
        <w:rPr>
          <w:spacing w:val="-8"/>
        </w:rPr>
        <w:t xml:space="preserve"> </w:t>
      </w:r>
      <w:r>
        <w:t>2010.</w:t>
      </w:r>
    </w:p>
    <w:p w14:paraId="5E4E695A" w14:textId="77777777" w:rsidR="00067150" w:rsidRDefault="00087DA2">
      <w:pPr>
        <w:ind w:left="212" w:right="2929"/>
      </w:pPr>
      <w:r>
        <w:t xml:space="preserve">Иоффе, А. Н. Обществознание. 9 класс : справ. материалы / А. Н. Иоффе, О. В. </w:t>
      </w:r>
      <w:proofErr w:type="spellStart"/>
      <w:r>
        <w:t>Кишенкова</w:t>
      </w:r>
      <w:proofErr w:type="spellEnd"/>
      <w:r>
        <w:t xml:space="preserve">. – М. : АСТ : </w:t>
      </w:r>
      <w:proofErr w:type="spellStart"/>
      <w:r>
        <w:t>Хорвест</w:t>
      </w:r>
      <w:proofErr w:type="spellEnd"/>
      <w:r>
        <w:t xml:space="preserve"> : Астрель, 2006. Сазонова, Г. Г. Обществознание в таблицах и схемах / Г. Г. Сазонова. – М. : Виктория Плюс, 2007.</w:t>
      </w:r>
    </w:p>
    <w:p w14:paraId="012C91F1" w14:textId="77777777" w:rsidR="00067150" w:rsidRDefault="00087DA2">
      <w:pPr>
        <w:spacing w:before="1"/>
        <w:ind w:left="212" w:right="3815"/>
      </w:pPr>
      <w:r>
        <w:t>Обществознание. 9 класс : тесты и тренировочные упражнения / авт.-сост. О. А. Северина. – Волгоград : Учитель, 2008. Лопухов, А. М. Словарь терминов и понятий по обществознанию / А. М. Лопухов. – М. : Айрис-Пресс, 2010.</w:t>
      </w:r>
    </w:p>
    <w:p w14:paraId="25E781C6" w14:textId="77777777" w:rsidR="00067150" w:rsidRDefault="00087DA2">
      <w:pPr>
        <w:ind w:left="212"/>
      </w:pPr>
      <w:r>
        <w:t xml:space="preserve">Чернышева, О. А. Обществознание. 9 класс. Подготовка к ГИА-2010 / О. А. Чернышева, Р. В. </w:t>
      </w:r>
      <w:proofErr w:type="spellStart"/>
      <w:r>
        <w:t>Пазин</w:t>
      </w:r>
      <w:proofErr w:type="spellEnd"/>
      <w:r>
        <w:t>. – М. : Легион, 2009.</w:t>
      </w:r>
    </w:p>
    <w:sectPr w:rsidR="00067150" w:rsidSect="00067150">
      <w:pgSz w:w="16840" w:h="11910" w:orient="landscape"/>
      <w:pgMar w:top="620" w:right="5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F3E56"/>
    <w:multiLevelType w:val="hybridMultilevel"/>
    <w:tmpl w:val="38B85D86"/>
    <w:lvl w:ilvl="0" w:tplc="6B76F5A8">
      <w:numFmt w:val="bullet"/>
      <w:lvlText w:val="-"/>
      <w:lvlJc w:val="left"/>
      <w:pPr>
        <w:ind w:left="212" w:hanging="161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BC52391E">
      <w:numFmt w:val="bullet"/>
      <w:lvlText w:val="•"/>
      <w:lvlJc w:val="left"/>
      <w:pPr>
        <w:ind w:left="1731" w:hanging="161"/>
      </w:pPr>
      <w:rPr>
        <w:rFonts w:hint="default"/>
        <w:lang w:val="ru-RU" w:eastAsia="en-US" w:bidi="ar-SA"/>
      </w:rPr>
    </w:lvl>
    <w:lvl w:ilvl="2" w:tplc="867472E8">
      <w:numFmt w:val="bullet"/>
      <w:lvlText w:val="•"/>
      <w:lvlJc w:val="left"/>
      <w:pPr>
        <w:ind w:left="3243" w:hanging="161"/>
      </w:pPr>
      <w:rPr>
        <w:rFonts w:hint="default"/>
        <w:lang w:val="ru-RU" w:eastAsia="en-US" w:bidi="ar-SA"/>
      </w:rPr>
    </w:lvl>
    <w:lvl w:ilvl="3" w:tplc="AA0C1384">
      <w:numFmt w:val="bullet"/>
      <w:lvlText w:val="•"/>
      <w:lvlJc w:val="left"/>
      <w:pPr>
        <w:ind w:left="4755" w:hanging="161"/>
      </w:pPr>
      <w:rPr>
        <w:rFonts w:hint="default"/>
        <w:lang w:val="ru-RU" w:eastAsia="en-US" w:bidi="ar-SA"/>
      </w:rPr>
    </w:lvl>
    <w:lvl w:ilvl="4" w:tplc="F8F0974A">
      <w:numFmt w:val="bullet"/>
      <w:lvlText w:val="•"/>
      <w:lvlJc w:val="left"/>
      <w:pPr>
        <w:ind w:left="6267" w:hanging="161"/>
      </w:pPr>
      <w:rPr>
        <w:rFonts w:hint="default"/>
        <w:lang w:val="ru-RU" w:eastAsia="en-US" w:bidi="ar-SA"/>
      </w:rPr>
    </w:lvl>
    <w:lvl w:ilvl="5" w:tplc="738E8724">
      <w:numFmt w:val="bullet"/>
      <w:lvlText w:val="•"/>
      <w:lvlJc w:val="left"/>
      <w:pPr>
        <w:ind w:left="7779" w:hanging="161"/>
      </w:pPr>
      <w:rPr>
        <w:rFonts w:hint="default"/>
        <w:lang w:val="ru-RU" w:eastAsia="en-US" w:bidi="ar-SA"/>
      </w:rPr>
    </w:lvl>
    <w:lvl w:ilvl="6" w:tplc="F7E49568">
      <w:numFmt w:val="bullet"/>
      <w:lvlText w:val="•"/>
      <w:lvlJc w:val="left"/>
      <w:pPr>
        <w:ind w:left="9291" w:hanging="161"/>
      </w:pPr>
      <w:rPr>
        <w:rFonts w:hint="default"/>
        <w:lang w:val="ru-RU" w:eastAsia="en-US" w:bidi="ar-SA"/>
      </w:rPr>
    </w:lvl>
    <w:lvl w:ilvl="7" w:tplc="35648EB4">
      <w:numFmt w:val="bullet"/>
      <w:lvlText w:val="•"/>
      <w:lvlJc w:val="left"/>
      <w:pPr>
        <w:ind w:left="10802" w:hanging="161"/>
      </w:pPr>
      <w:rPr>
        <w:rFonts w:hint="default"/>
        <w:lang w:val="ru-RU" w:eastAsia="en-US" w:bidi="ar-SA"/>
      </w:rPr>
    </w:lvl>
    <w:lvl w:ilvl="8" w:tplc="150609EC">
      <w:numFmt w:val="bullet"/>
      <w:lvlText w:val="•"/>
      <w:lvlJc w:val="left"/>
      <w:pPr>
        <w:ind w:left="12314" w:hanging="161"/>
      </w:pPr>
      <w:rPr>
        <w:rFonts w:hint="default"/>
        <w:lang w:val="ru-RU" w:eastAsia="en-US" w:bidi="ar-SA"/>
      </w:rPr>
    </w:lvl>
  </w:abstractNum>
  <w:abstractNum w:abstractNumId="1" w15:restartNumberingAfterBreak="0">
    <w:nsid w:val="755646C7"/>
    <w:multiLevelType w:val="hybridMultilevel"/>
    <w:tmpl w:val="EE9A2AC2"/>
    <w:lvl w:ilvl="0" w:tplc="B1FEF1D0">
      <w:start w:val="1"/>
      <w:numFmt w:val="decimal"/>
      <w:lvlText w:val="%1."/>
      <w:lvlJc w:val="left"/>
      <w:pPr>
        <w:ind w:left="64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BF86D60">
      <w:numFmt w:val="bullet"/>
      <w:lvlText w:val="•"/>
      <w:lvlJc w:val="left"/>
      <w:pPr>
        <w:ind w:left="2109" w:hanging="152"/>
      </w:pPr>
      <w:rPr>
        <w:rFonts w:hint="default"/>
        <w:lang w:val="ru-RU" w:eastAsia="en-US" w:bidi="ar-SA"/>
      </w:rPr>
    </w:lvl>
    <w:lvl w:ilvl="2" w:tplc="8B84C7DA">
      <w:numFmt w:val="bullet"/>
      <w:lvlText w:val="•"/>
      <w:lvlJc w:val="left"/>
      <w:pPr>
        <w:ind w:left="3579" w:hanging="152"/>
      </w:pPr>
      <w:rPr>
        <w:rFonts w:hint="default"/>
        <w:lang w:val="ru-RU" w:eastAsia="en-US" w:bidi="ar-SA"/>
      </w:rPr>
    </w:lvl>
    <w:lvl w:ilvl="3" w:tplc="8646A74E">
      <w:numFmt w:val="bullet"/>
      <w:lvlText w:val="•"/>
      <w:lvlJc w:val="left"/>
      <w:pPr>
        <w:ind w:left="5049" w:hanging="152"/>
      </w:pPr>
      <w:rPr>
        <w:rFonts w:hint="default"/>
        <w:lang w:val="ru-RU" w:eastAsia="en-US" w:bidi="ar-SA"/>
      </w:rPr>
    </w:lvl>
    <w:lvl w:ilvl="4" w:tplc="FB50B7D8">
      <w:numFmt w:val="bullet"/>
      <w:lvlText w:val="•"/>
      <w:lvlJc w:val="left"/>
      <w:pPr>
        <w:ind w:left="6519" w:hanging="152"/>
      </w:pPr>
      <w:rPr>
        <w:rFonts w:hint="default"/>
        <w:lang w:val="ru-RU" w:eastAsia="en-US" w:bidi="ar-SA"/>
      </w:rPr>
    </w:lvl>
    <w:lvl w:ilvl="5" w:tplc="78D03396">
      <w:numFmt w:val="bullet"/>
      <w:lvlText w:val="•"/>
      <w:lvlJc w:val="left"/>
      <w:pPr>
        <w:ind w:left="7989" w:hanging="152"/>
      </w:pPr>
      <w:rPr>
        <w:rFonts w:hint="default"/>
        <w:lang w:val="ru-RU" w:eastAsia="en-US" w:bidi="ar-SA"/>
      </w:rPr>
    </w:lvl>
    <w:lvl w:ilvl="6" w:tplc="5858A89E">
      <w:numFmt w:val="bullet"/>
      <w:lvlText w:val="•"/>
      <w:lvlJc w:val="left"/>
      <w:pPr>
        <w:ind w:left="9459" w:hanging="152"/>
      </w:pPr>
      <w:rPr>
        <w:rFonts w:hint="default"/>
        <w:lang w:val="ru-RU" w:eastAsia="en-US" w:bidi="ar-SA"/>
      </w:rPr>
    </w:lvl>
    <w:lvl w:ilvl="7" w:tplc="50428BCE">
      <w:numFmt w:val="bullet"/>
      <w:lvlText w:val="•"/>
      <w:lvlJc w:val="left"/>
      <w:pPr>
        <w:ind w:left="10928" w:hanging="152"/>
      </w:pPr>
      <w:rPr>
        <w:rFonts w:hint="default"/>
        <w:lang w:val="ru-RU" w:eastAsia="en-US" w:bidi="ar-SA"/>
      </w:rPr>
    </w:lvl>
    <w:lvl w:ilvl="8" w:tplc="CDB058F0">
      <w:numFmt w:val="bullet"/>
      <w:lvlText w:val="•"/>
      <w:lvlJc w:val="left"/>
      <w:pPr>
        <w:ind w:left="12398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7FFC4761"/>
    <w:multiLevelType w:val="hybridMultilevel"/>
    <w:tmpl w:val="1C28910A"/>
    <w:lvl w:ilvl="0" w:tplc="C0F4DB3A">
      <w:numFmt w:val="bullet"/>
      <w:lvlText w:val="–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2E656AC">
      <w:numFmt w:val="bullet"/>
      <w:lvlText w:val="•"/>
      <w:lvlJc w:val="left"/>
      <w:pPr>
        <w:ind w:left="1731" w:hanging="425"/>
      </w:pPr>
      <w:rPr>
        <w:rFonts w:hint="default"/>
        <w:lang w:val="ru-RU" w:eastAsia="en-US" w:bidi="ar-SA"/>
      </w:rPr>
    </w:lvl>
    <w:lvl w:ilvl="2" w:tplc="584CC2C2">
      <w:numFmt w:val="bullet"/>
      <w:lvlText w:val="•"/>
      <w:lvlJc w:val="left"/>
      <w:pPr>
        <w:ind w:left="3243" w:hanging="425"/>
      </w:pPr>
      <w:rPr>
        <w:rFonts w:hint="default"/>
        <w:lang w:val="ru-RU" w:eastAsia="en-US" w:bidi="ar-SA"/>
      </w:rPr>
    </w:lvl>
    <w:lvl w:ilvl="3" w:tplc="2FD8C2E6">
      <w:numFmt w:val="bullet"/>
      <w:lvlText w:val="•"/>
      <w:lvlJc w:val="left"/>
      <w:pPr>
        <w:ind w:left="4755" w:hanging="425"/>
      </w:pPr>
      <w:rPr>
        <w:rFonts w:hint="default"/>
        <w:lang w:val="ru-RU" w:eastAsia="en-US" w:bidi="ar-SA"/>
      </w:rPr>
    </w:lvl>
    <w:lvl w:ilvl="4" w:tplc="690EDC84">
      <w:numFmt w:val="bullet"/>
      <w:lvlText w:val="•"/>
      <w:lvlJc w:val="left"/>
      <w:pPr>
        <w:ind w:left="6267" w:hanging="425"/>
      </w:pPr>
      <w:rPr>
        <w:rFonts w:hint="default"/>
        <w:lang w:val="ru-RU" w:eastAsia="en-US" w:bidi="ar-SA"/>
      </w:rPr>
    </w:lvl>
    <w:lvl w:ilvl="5" w:tplc="5066D1D2">
      <w:numFmt w:val="bullet"/>
      <w:lvlText w:val="•"/>
      <w:lvlJc w:val="left"/>
      <w:pPr>
        <w:ind w:left="7779" w:hanging="425"/>
      </w:pPr>
      <w:rPr>
        <w:rFonts w:hint="default"/>
        <w:lang w:val="ru-RU" w:eastAsia="en-US" w:bidi="ar-SA"/>
      </w:rPr>
    </w:lvl>
    <w:lvl w:ilvl="6" w:tplc="1DD0250A">
      <w:numFmt w:val="bullet"/>
      <w:lvlText w:val="•"/>
      <w:lvlJc w:val="left"/>
      <w:pPr>
        <w:ind w:left="9291" w:hanging="425"/>
      </w:pPr>
      <w:rPr>
        <w:rFonts w:hint="default"/>
        <w:lang w:val="ru-RU" w:eastAsia="en-US" w:bidi="ar-SA"/>
      </w:rPr>
    </w:lvl>
    <w:lvl w:ilvl="7" w:tplc="32ECE07A">
      <w:numFmt w:val="bullet"/>
      <w:lvlText w:val="•"/>
      <w:lvlJc w:val="left"/>
      <w:pPr>
        <w:ind w:left="10802" w:hanging="425"/>
      </w:pPr>
      <w:rPr>
        <w:rFonts w:hint="default"/>
        <w:lang w:val="ru-RU" w:eastAsia="en-US" w:bidi="ar-SA"/>
      </w:rPr>
    </w:lvl>
    <w:lvl w:ilvl="8" w:tplc="5D726FF8">
      <w:numFmt w:val="bullet"/>
      <w:lvlText w:val="•"/>
      <w:lvlJc w:val="left"/>
      <w:pPr>
        <w:ind w:left="12314" w:hanging="4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150"/>
    <w:rsid w:val="00036E6B"/>
    <w:rsid w:val="00067150"/>
    <w:rsid w:val="00087648"/>
    <w:rsid w:val="00087DA2"/>
    <w:rsid w:val="000A56BB"/>
    <w:rsid w:val="00103FD4"/>
    <w:rsid w:val="00133BC0"/>
    <w:rsid w:val="00134729"/>
    <w:rsid w:val="00150B28"/>
    <w:rsid w:val="0019479B"/>
    <w:rsid w:val="001D3BAB"/>
    <w:rsid w:val="001F4BE9"/>
    <w:rsid w:val="00204679"/>
    <w:rsid w:val="0024130C"/>
    <w:rsid w:val="002A406F"/>
    <w:rsid w:val="002F34DA"/>
    <w:rsid w:val="002F3E89"/>
    <w:rsid w:val="004816D9"/>
    <w:rsid w:val="00493B76"/>
    <w:rsid w:val="004A1A20"/>
    <w:rsid w:val="004F4CD7"/>
    <w:rsid w:val="005120AC"/>
    <w:rsid w:val="00522D97"/>
    <w:rsid w:val="005525DF"/>
    <w:rsid w:val="00577EAC"/>
    <w:rsid w:val="006C42FD"/>
    <w:rsid w:val="00731654"/>
    <w:rsid w:val="00765026"/>
    <w:rsid w:val="00795C5B"/>
    <w:rsid w:val="007B419C"/>
    <w:rsid w:val="007C0E92"/>
    <w:rsid w:val="007D3482"/>
    <w:rsid w:val="00866867"/>
    <w:rsid w:val="008A61B8"/>
    <w:rsid w:val="008C5540"/>
    <w:rsid w:val="00937B26"/>
    <w:rsid w:val="00965CB0"/>
    <w:rsid w:val="00990B38"/>
    <w:rsid w:val="009B1D74"/>
    <w:rsid w:val="00B03E6C"/>
    <w:rsid w:val="00B34474"/>
    <w:rsid w:val="00B56A86"/>
    <w:rsid w:val="00BA2F45"/>
    <w:rsid w:val="00CB0DF1"/>
    <w:rsid w:val="00CD13F1"/>
    <w:rsid w:val="00CF6F95"/>
    <w:rsid w:val="00D34E8F"/>
    <w:rsid w:val="00DC0F8D"/>
    <w:rsid w:val="00E11D58"/>
    <w:rsid w:val="00E35C82"/>
    <w:rsid w:val="00E6239E"/>
    <w:rsid w:val="00F139FA"/>
    <w:rsid w:val="00F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6568"/>
  <w15:docId w15:val="{40E9458A-D632-467F-BEFC-43400476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671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7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7150"/>
    <w:pPr>
      <w:ind w:left="920" w:hanging="426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067150"/>
    <w:pPr>
      <w:ind w:left="212"/>
      <w:outlineLvl w:val="1"/>
    </w:pPr>
    <w:rPr>
      <w:b/>
      <w:bCs/>
    </w:rPr>
  </w:style>
  <w:style w:type="paragraph" w:customStyle="1" w:styleId="21">
    <w:name w:val="Заголовок 21"/>
    <w:basedOn w:val="a"/>
    <w:uiPriority w:val="1"/>
    <w:qFormat/>
    <w:rsid w:val="00067150"/>
    <w:pPr>
      <w:ind w:left="495"/>
      <w:outlineLvl w:val="2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067150"/>
    <w:pPr>
      <w:spacing w:before="89"/>
      <w:ind w:left="32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67150"/>
    <w:pPr>
      <w:ind w:left="920" w:hanging="426"/>
    </w:pPr>
  </w:style>
  <w:style w:type="paragraph" w:customStyle="1" w:styleId="TableParagraph">
    <w:name w:val="Table Paragraph"/>
    <w:basedOn w:val="a"/>
    <w:uiPriority w:val="1"/>
    <w:qFormat/>
    <w:rsid w:val="00067150"/>
  </w:style>
  <w:style w:type="paragraph" w:styleId="a6">
    <w:name w:val="Balloon Text"/>
    <w:basedOn w:val="a"/>
    <w:link w:val="a7"/>
    <w:uiPriority w:val="99"/>
    <w:semiHidden/>
    <w:unhideWhenUsed/>
    <w:rsid w:val="00087D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DA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Body Text Indent"/>
    <w:basedOn w:val="a"/>
    <w:link w:val="a9"/>
    <w:uiPriority w:val="99"/>
    <w:semiHidden/>
    <w:unhideWhenUsed/>
    <w:rsid w:val="00087DA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087DA2"/>
    <w:rPr>
      <w:rFonts w:ascii="Times New Roman" w:eastAsia="Times New Roman" w:hAnsi="Times New Roman" w:cs="Times New Roman"/>
      <w:lang w:val="ru-RU"/>
    </w:rPr>
  </w:style>
  <w:style w:type="character" w:styleId="aa">
    <w:name w:val="Strong"/>
    <w:qFormat/>
    <w:rsid w:val="00087DA2"/>
    <w:rPr>
      <w:b/>
      <w:bCs/>
    </w:rPr>
  </w:style>
  <w:style w:type="paragraph" w:customStyle="1" w:styleId="ab">
    <w:name w:val="Стиль"/>
    <w:rsid w:val="00087DA2"/>
    <w:pPr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764A5-B123-4586-9EA5-93DC695C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25</Pages>
  <Words>9025</Words>
  <Characters>51449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Хурба</cp:lastModifiedBy>
  <cp:revision>22</cp:revision>
  <dcterms:created xsi:type="dcterms:W3CDTF">2020-09-28T08:28:00Z</dcterms:created>
  <dcterms:modified xsi:type="dcterms:W3CDTF">2022-09-06T02:01:00Z</dcterms:modified>
</cp:coreProperties>
</file>